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B38B1" w14:textId="77777777" w:rsidR="00E24E77" w:rsidRPr="00AD58AA" w:rsidRDefault="00E24E77" w:rsidP="00E24E77">
      <w:pPr>
        <w:rPr>
          <w:sz w:val="20"/>
        </w:rPr>
      </w:pPr>
    </w:p>
    <w:p w14:paraId="2ABAE0FA" w14:textId="77777777" w:rsidR="00E24E77" w:rsidRPr="00AD58AA"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AD58AA" w14:paraId="06D1B2D1" w14:textId="77777777" w:rsidTr="00D11BE7">
        <w:tc>
          <w:tcPr>
            <w:tcW w:w="2268" w:type="dxa"/>
            <w:tcBorders>
              <w:top w:val="single" w:sz="4" w:space="0" w:color="auto"/>
            </w:tcBorders>
            <w:shd w:val="clear" w:color="auto" w:fill="F3F3F3"/>
          </w:tcPr>
          <w:p w14:paraId="5E55A844" w14:textId="77777777" w:rsidR="00E24E77" w:rsidRPr="00AD58AA" w:rsidRDefault="00E24E77" w:rsidP="00E24E77">
            <w:pPr>
              <w:spacing w:before="80" w:after="80"/>
              <w:rPr>
                <w:rFonts w:cs="Arial"/>
                <w:b/>
                <w:sz w:val="20"/>
                <w:lang w:val="en-NZ"/>
              </w:rPr>
            </w:pPr>
            <w:r w:rsidRPr="00AD58AA">
              <w:rPr>
                <w:rFonts w:cs="Arial"/>
                <w:b/>
                <w:sz w:val="20"/>
                <w:lang w:val="en-NZ"/>
              </w:rPr>
              <w:t>Committee:</w:t>
            </w:r>
          </w:p>
        </w:tc>
        <w:tc>
          <w:tcPr>
            <w:tcW w:w="7508" w:type="dxa"/>
            <w:tcBorders>
              <w:top w:val="single" w:sz="4" w:space="0" w:color="auto"/>
            </w:tcBorders>
            <w:shd w:val="clear" w:color="auto" w:fill="F3F3F3"/>
          </w:tcPr>
          <w:p w14:paraId="1725238E" w14:textId="77777777" w:rsidR="00E24E77" w:rsidRPr="00AD58AA" w:rsidRDefault="00AB51B7" w:rsidP="00E24E77">
            <w:pPr>
              <w:spacing w:before="80" w:after="80"/>
              <w:rPr>
                <w:rFonts w:cs="Arial"/>
                <w:sz w:val="20"/>
                <w:lang w:val="en-NZ"/>
              </w:rPr>
            </w:pPr>
            <w:r w:rsidRPr="00AD58AA">
              <w:rPr>
                <w:rFonts w:cs="Arial"/>
                <w:sz w:val="20"/>
                <w:lang w:val="en-NZ"/>
              </w:rPr>
              <w:t>Northern B Health and Disability Ethics Committee</w:t>
            </w:r>
          </w:p>
        </w:tc>
      </w:tr>
      <w:tr w:rsidR="00E24E77" w:rsidRPr="00AD58AA" w14:paraId="6F8D57F0" w14:textId="77777777" w:rsidTr="00D11BE7">
        <w:tc>
          <w:tcPr>
            <w:tcW w:w="2268" w:type="dxa"/>
            <w:shd w:val="clear" w:color="auto" w:fill="F3F3F3"/>
          </w:tcPr>
          <w:p w14:paraId="35C5A031" w14:textId="77777777" w:rsidR="00E24E77" w:rsidRPr="00AD58AA" w:rsidRDefault="00E24E77" w:rsidP="00E24E77">
            <w:pPr>
              <w:spacing w:before="80" w:after="80"/>
              <w:rPr>
                <w:rFonts w:cs="Arial"/>
                <w:b/>
                <w:sz w:val="20"/>
                <w:lang w:val="en-NZ"/>
              </w:rPr>
            </w:pPr>
            <w:r w:rsidRPr="00AD58AA">
              <w:rPr>
                <w:rFonts w:cs="Arial"/>
                <w:b/>
                <w:sz w:val="20"/>
                <w:lang w:val="en-NZ"/>
              </w:rPr>
              <w:t>Meeting date:</w:t>
            </w:r>
          </w:p>
        </w:tc>
        <w:tc>
          <w:tcPr>
            <w:tcW w:w="7508" w:type="dxa"/>
            <w:shd w:val="clear" w:color="auto" w:fill="F3F3F3"/>
          </w:tcPr>
          <w:p w14:paraId="799F4E57" w14:textId="77777777" w:rsidR="00E24E77" w:rsidRPr="00AD58AA" w:rsidRDefault="00AB51B7" w:rsidP="00E24E77">
            <w:pPr>
              <w:spacing w:before="80" w:after="80"/>
              <w:rPr>
                <w:rFonts w:cs="Arial"/>
                <w:sz w:val="20"/>
                <w:lang w:val="en-NZ"/>
              </w:rPr>
            </w:pPr>
            <w:r w:rsidRPr="00AD58AA">
              <w:rPr>
                <w:rFonts w:cs="Arial"/>
                <w:sz w:val="20"/>
                <w:lang w:val="en-NZ"/>
              </w:rPr>
              <w:t>06 March 2018</w:t>
            </w:r>
          </w:p>
        </w:tc>
      </w:tr>
      <w:tr w:rsidR="00E24E77" w:rsidRPr="00AD58AA" w14:paraId="24A9A102" w14:textId="77777777" w:rsidTr="00D11BE7">
        <w:tc>
          <w:tcPr>
            <w:tcW w:w="2268" w:type="dxa"/>
            <w:tcBorders>
              <w:bottom w:val="single" w:sz="4" w:space="0" w:color="auto"/>
            </w:tcBorders>
            <w:shd w:val="clear" w:color="auto" w:fill="F3F3F3"/>
          </w:tcPr>
          <w:p w14:paraId="1C73879A" w14:textId="77777777" w:rsidR="00E24E77" w:rsidRPr="00AD58AA" w:rsidRDefault="00E24E77" w:rsidP="00E24E77">
            <w:pPr>
              <w:spacing w:before="80" w:after="80"/>
              <w:rPr>
                <w:rFonts w:cs="Arial"/>
                <w:b/>
                <w:sz w:val="20"/>
                <w:lang w:val="en-NZ"/>
              </w:rPr>
            </w:pPr>
            <w:r w:rsidRPr="00AD58AA">
              <w:rPr>
                <w:rFonts w:cs="Arial"/>
                <w:b/>
                <w:sz w:val="20"/>
                <w:lang w:val="en-NZ"/>
              </w:rPr>
              <w:t>Meeting venue:</w:t>
            </w:r>
          </w:p>
        </w:tc>
        <w:tc>
          <w:tcPr>
            <w:tcW w:w="7508" w:type="dxa"/>
            <w:tcBorders>
              <w:bottom w:val="single" w:sz="4" w:space="0" w:color="auto"/>
            </w:tcBorders>
            <w:shd w:val="clear" w:color="auto" w:fill="F3F3F3"/>
          </w:tcPr>
          <w:p w14:paraId="1725EAB3" w14:textId="77777777" w:rsidR="00E24E77" w:rsidRPr="00AD58AA" w:rsidRDefault="00AB51B7" w:rsidP="00E24E77">
            <w:pPr>
              <w:spacing w:before="80" w:after="80"/>
              <w:rPr>
                <w:rFonts w:cs="Arial"/>
                <w:sz w:val="20"/>
                <w:lang w:val="en-NZ"/>
              </w:rPr>
            </w:pPr>
            <w:r w:rsidRPr="00AD58AA">
              <w:rPr>
                <w:rFonts w:cs="Arial"/>
                <w:sz w:val="20"/>
                <w:lang w:val="en-NZ"/>
              </w:rPr>
              <w:t xml:space="preserve">Novotel </w:t>
            </w:r>
            <w:proofErr w:type="spellStart"/>
            <w:r w:rsidRPr="00AD58AA">
              <w:rPr>
                <w:rFonts w:cs="Arial"/>
                <w:sz w:val="20"/>
                <w:lang w:val="en-NZ"/>
              </w:rPr>
              <w:t>Ellerslie</w:t>
            </w:r>
            <w:proofErr w:type="spellEnd"/>
            <w:r w:rsidRPr="00AD58AA">
              <w:rPr>
                <w:rFonts w:cs="Arial"/>
                <w:sz w:val="20"/>
                <w:lang w:val="en-NZ"/>
              </w:rPr>
              <w:t xml:space="preserve">, 72-112 </w:t>
            </w:r>
            <w:proofErr w:type="spellStart"/>
            <w:r w:rsidRPr="00AD58AA">
              <w:rPr>
                <w:rFonts w:cs="Arial"/>
                <w:sz w:val="20"/>
                <w:lang w:val="en-NZ"/>
              </w:rPr>
              <w:t>Greenlane</w:t>
            </w:r>
            <w:proofErr w:type="spellEnd"/>
            <w:r w:rsidRPr="00AD58AA">
              <w:rPr>
                <w:rFonts w:cs="Arial"/>
                <w:sz w:val="20"/>
                <w:lang w:val="en-NZ"/>
              </w:rPr>
              <w:t xml:space="preserve"> Road East, </w:t>
            </w:r>
            <w:proofErr w:type="spellStart"/>
            <w:r w:rsidRPr="00AD58AA">
              <w:rPr>
                <w:rFonts w:cs="Arial"/>
                <w:sz w:val="20"/>
                <w:lang w:val="en-NZ"/>
              </w:rPr>
              <w:t>Ellerslie</w:t>
            </w:r>
            <w:proofErr w:type="spellEnd"/>
            <w:r w:rsidRPr="00AD58AA">
              <w:rPr>
                <w:rFonts w:cs="Arial"/>
                <w:sz w:val="20"/>
                <w:lang w:val="en-NZ"/>
              </w:rPr>
              <w:t>, Auckland</w:t>
            </w:r>
          </w:p>
        </w:tc>
      </w:tr>
    </w:tbl>
    <w:p w14:paraId="1A928440" w14:textId="77777777" w:rsidR="00E24E77" w:rsidRPr="00AD58AA"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AD58AA" w14:paraId="24BBC0AE" w14:textId="77777777" w:rsidTr="00435DD0">
        <w:tc>
          <w:tcPr>
            <w:tcW w:w="1555" w:type="dxa"/>
            <w:tcBorders>
              <w:top w:val="single" w:sz="4" w:space="0" w:color="auto"/>
            </w:tcBorders>
            <w:shd w:val="clear" w:color="auto" w:fill="F2F2F2" w:themeFill="background1" w:themeFillShade="F2"/>
          </w:tcPr>
          <w:p w14:paraId="01E83969" w14:textId="77777777" w:rsidR="006C4833" w:rsidRPr="00AD58AA" w:rsidRDefault="006C4833" w:rsidP="00E24E77">
            <w:pPr>
              <w:spacing w:before="80" w:after="80"/>
              <w:rPr>
                <w:rFonts w:cs="Arial"/>
                <w:b/>
                <w:sz w:val="20"/>
                <w:lang w:val="en-NZ" w:eastAsia="en-GB"/>
              </w:rPr>
            </w:pPr>
            <w:r w:rsidRPr="00AD58AA">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4EF206D" w14:textId="77777777" w:rsidR="006C4833" w:rsidRPr="00AD58AA" w:rsidRDefault="006C4833" w:rsidP="0018573B">
            <w:pPr>
              <w:spacing w:before="80" w:after="80"/>
              <w:ind w:left="776"/>
              <w:rPr>
                <w:rFonts w:cs="Arial"/>
                <w:b/>
                <w:sz w:val="20"/>
                <w:lang w:val="en-NZ" w:eastAsia="en-GB"/>
              </w:rPr>
            </w:pPr>
            <w:r w:rsidRPr="00AD58AA">
              <w:rPr>
                <w:rFonts w:cs="Arial"/>
                <w:b/>
                <w:sz w:val="20"/>
                <w:lang w:val="en-NZ" w:eastAsia="en-GB"/>
              </w:rPr>
              <w:t>Item of business</w:t>
            </w:r>
          </w:p>
        </w:tc>
      </w:tr>
      <w:tr w:rsidR="006C4833" w:rsidRPr="00AD58AA" w14:paraId="35EF0D47" w14:textId="77777777" w:rsidTr="00435DD0">
        <w:tc>
          <w:tcPr>
            <w:tcW w:w="1555" w:type="dxa"/>
            <w:shd w:val="clear" w:color="auto" w:fill="F2F2F2" w:themeFill="background1" w:themeFillShade="F2"/>
          </w:tcPr>
          <w:p w14:paraId="51DB9DD7" w14:textId="77777777" w:rsidR="006C4833" w:rsidRPr="00AD58AA" w:rsidRDefault="00B73A39" w:rsidP="00B73A39">
            <w:pPr>
              <w:spacing w:before="80" w:after="80"/>
              <w:rPr>
                <w:rFonts w:cs="Arial"/>
                <w:sz w:val="20"/>
                <w:lang w:val="en-NZ" w:eastAsia="en-GB"/>
              </w:rPr>
            </w:pPr>
            <w:r w:rsidRPr="00AD58AA">
              <w:rPr>
                <w:rFonts w:cs="Arial"/>
                <w:sz w:val="20"/>
                <w:lang w:val="en-NZ" w:eastAsia="en-GB"/>
              </w:rPr>
              <w:t>12:00pm</w:t>
            </w:r>
          </w:p>
        </w:tc>
        <w:tc>
          <w:tcPr>
            <w:tcW w:w="8221" w:type="dxa"/>
            <w:shd w:val="clear" w:color="auto" w:fill="F2F2F2" w:themeFill="background1" w:themeFillShade="F2"/>
          </w:tcPr>
          <w:p w14:paraId="714317A5" w14:textId="77777777" w:rsidR="006C4833" w:rsidRPr="00AD58AA" w:rsidRDefault="006C4833" w:rsidP="0018573B">
            <w:pPr>
              <w:spacing w:before="80" w:after="80"/>
              <w:ind w:left="776"/>
              <w:rPr>
                <w:rFonts w:cs="Arial"/>
                <w:sz w:val="20"/>
                <w:lang w:val="en-NZ" w:eastAsia="en-GB"/>
              </w:rPr>
            </w:pPr>
            <w:r w:rsidRPr="00AD58AA">
              <w:rPr>
                <w:rFonts w:cs="Arial"/>
                <w:sz w:val="20"/>
                <w:lang w:val="en-NZ" w:eastAsia="en-GB"/>
              </w:rPr>
              <w:t>Welcome</w:t>
            </w:r>
          </w:p>
        </w:tc>
      </w:tr>
      <w:tr w:rsidR="007F56D5" w:rsidRPr="00AD58AA" w14:paraId="581C7BD0" w14:textId="77777777" w:rsidTr="00435DD0">
        <w:tc>
          <w:tcPr>
            <w:tcW w:w="1555" w:type="dxa"/>
            <w:shd w:val="clear" w:color="auto" w:fill="F2F2F2" w:themeFill="background1" w:themeFillShade="F2"/>
          </w:tcPr>
          <w:p w14:paraId="2EDD2BD8" w14:textId="77777777" w:rsidR="007F56D5" w:rsidRPr="00AD58AA" w:rsidRDefault="00B73A39" w:rsidP="00B73A39">
            <w:pPr>
              <w:spacing w:before="80" w:after="80"/>
              <w:rPr>
                <w:rFonts w:cs="Arial"/>
                <w:sz w:val="20"/>
                <w:lang w:val="en-NZ" w:eastAsia="en-GB"/>
              </w:rPr>
            </w:pPr>
            <w:r w:rsidRPr="00AD58AA">
              <w:rPr>
                <w:rFonts w:cs="Arial"/>
                <w:sz w:val="20"/>
                <w:lang w:val="en-NZ" w:eastAsia="en-GB"/>
              </w:rPr>
              <w:t>12:05pm</w:t>
            </w:r>
          </w:p>
        </w:tc>
        <w:tc>
          <w:tcPr>
            <w:tcW w:w="8221" w:type="dxa"/>
            <w:shd w:val="clear" w:color="auto" w:fill="F2F2F2" w:themeFill="background1" w:themeFillShade="F2"/>
          </w:tcPr>
          <w:p w14:paraId="75E7C925" w14:textId="77777777" w:rsidR="00716712" w:rsidRPr="00AD58AA" w:rsidRDefault="007F56D5" w:rsidP="0018573B">
            <w:pPr>
              <w:spacing w:before="80" w:after="80"/>
              <w:ind w:left="776"/>
              <w:rPr>
                <w:rFonts w:cs="Arial"/>
                <w:sz w:val="20"/>
                <w:lang w:val="en-NZ" w:eastAsia="en-GB"/>
              </w:rPr>
            </w:pPr>
            <w:r w:rsidRPr="00AD58AA">
              <w:rPr>
                <w:rFonts w:cs="Arial"/>
                <w:sz w:val="20"/>
                <w:lang w:val="en-NZ" w:eastAsia="en-GB"/>
              </w:rPr>
              <w:t>Confirmation of minutes of meeting of 08 February 2018</w:t>
            </w:r>
          </w:p>
        </w:tc>
      </w:tr>
      <w:tr w:rsidR="00716712" w:rsidRPr="00AD58AA" w14:paraId="3D9B381A" w14:textId="77777777" w:rsidTr="00435DD0">
        <w:tc>
          <w:tcPr>
            <w:tcW w:w="1555" w:type="dxa"/>
            <w:shd w:val="clear" w:color="auto" w:fill="F2F2F2" w:themeFill="background1" w:themeFillShade="F2"/>
          </w:tcPr>
          <w:p w14:paraId="57C6BFA4" w14:textId="77777777" w:rsidR="00716712" w:rsidRPr="00AD58AA" w:rsidRDefault="00B73A39" w:rsidP="00B73A39">
            <w:pPr>
              <w:spacing w:before="80" w:after="80"/>
              <w:rPr>
                <w:rFonts w:cs="Arial"/>
                <w:sz w:val="20"/>
                <w:lang w:val="en-NZ" w:eastAsia="en-GB"/>
              </w:rPr>
            </w:pPr>
            <w:r w:rsidRPr="00AD58AA">
              <w:rPr>
                <w:rFonts w:cs="Arial"/>
                <w:sz w:val="20"/>
                <w:lang w:val="en-NZ" w:eastAsia="en-GB"/>
              </w:rPr>
              <w:t>12:10:pm</w:t>
            </w:r>
          </w:p>
        </w:tc>
        <w:tc>
          <w:tcPr>
            <w:tcW w:w="8221" w:type="dxa"/>
            <w:shd w:val="clear" w:color="auto" w:fill="F2F2F2" w:themeFill="background1" w:themeFillShade="F2"/>
          </w:tcPr>
          <w:p w14:paraId="7EB2D1B0" w14:textId="77777777" w:rsidR="00716712" w:rsidRPr="00AD58AA" w:rsidRDefault="00716712" w:rsidP="0018573B">
            <w:pPr>
              <w:spacing w:before="80" w:after="80"/>
              <w:ind w:left="776"/>
              <w:rPr>
                <w:rFonts w:cs="Arial"/>
                <w:sz w:val="20"/>
                <w:lang w:val="en-NZ" w:eastAsia="en-GB"/>
              </w:rPr>
            </w:pPr>
            <w:r w:rsidRPr="00AD58AA">
              <w:rPr>
                <w:rFonts w:cs="Arial"/>
                <w:sz w:val="20"/>
                <w:lang w:val="en-NZ" w:eastAsia="en-GB"/>
              </w:rPr>
              <w:t>General business:</w:t>
            </w:r>
          </w:p>
          <w:p w14:paraId="2D234859" w14:textId="77777777" w:rsidR="00716712" w:rsidRPr="0018573B" w:rsidRDefault="00716712" w:rsidP="0018573B">
            <w:pPr>
              <w:pStyle w:val="ListParagraph"/>
              <w:numPr>
                <w:ilvl w:val="0"/>
                <w:numId w:val="20"/>
              </w:numPr>
              <w:spacing w:before="80" w:after="80"/>
              <w:rPr>
                <w:rFonts w:cs="Arial"/>
                <w:sz w:val="20"/>
                <w:lang w:val="en-NZ" w:eastAsia="en-GB"/>
              </w:rPr>
            </w:pPr>
            <w:r w:rsidRPr="0018573B">
              <w:rPr>
                <w:rFonts w:cs="Arial"/>
                <w:sz w:val="20"/>
                <w:lang w:val="en-NZ" w:eastAsia="en-GB"/>
              </w:rPr>
              <w:t>Noting section of agenda</w:t>
            </w:r>
          </w:p>
        </w:tc>
      </w:tr>
      <w:tr w:rsidR="007F56D5" w:rsidRPr="00AD58AA" w14:paraId="1FC63DAE" w14:textId="77777777" w:rsidTr="00435DD0">
        <w:tc>
          <w:tcPr>
            <w:tcW w:w="1555" w:type="dxa"/>
            <w:shd w:val="clear" w:color="auto" w:fill="F2F2F2" w:themeFill="background1" w:themeFillShade="F2"/>
          </w:tcPr>
          <w:p w14:paraId="06C41903" w14:textId="77777777" w:rsidR="007F56D5" w:rsidRPr="00AD58AA" w:rsidRDefault="00B73A39" w:rsidP="00B73A39">
            <w:pPr>
              <w:spacing w:before="80" w:after="80"/>
              <w:rPr>
                <w:rFonts w:cs="Arial"/>
                <w:sz w:val="20"/>
                <w:lang w:val="en-NZ" w:eastAsia="en-GB"/>
              </w:rPr>
            </w:pPr>
            <w:r w:rsidRPr="00AD58AA">
              <w:rPr>
                <w:rFonts w:cs="Arial"/>
                <w:sz w:val="20"/>
                <w:lang w:val="en-NZ" w:eastAsia="en-GB"/>
              </w:rPr>
              <w:t>12:15pm</w:t>
            </w:r>
          </w:p>
        </w:tc>
        <w:tc>
          <w:tcPr>
            <w:tcW w:w="8221" w:type="dxa"/>
            <w:shd w:val="clear" w:color="auto" w:fill="F2F2F2" w:themeFill="background1" w:themeFillShade="F2"/>
          </w:tcPr>
          <w:p w14:paraId="2C003A38" w14:textId="77777777" w:rsidR="007F56D5" w:rsidRPr="00AD58AA" w:rsidRDefault="007F56D5" w:rsidP="0018573B">
            <w:pPr>
              <w:spacing w:before="80" w:after="80"/>
              <w:ind w:left="776"/>
              <w:rPr>
                <w:rFonts w:cs="Arial"/>
                <w:sz w:val="20"/>
                <w:lang w:val="en-NZ" w:eastAsia="en-GB"/>
              </w:rPr>
            </w:pPr>
            <w:r w:rsidRPr="00AD58AA">
              <w:rPr>
                <w:rFonts w:cs="Arial"/>
                <w:sz w:val="20"/>
                <w:lang w:val="en-NZ" w:eastAsia="en-GB"/>
              </w:rPr>
              <w:t>New applications (see over for details)</w:t>
            </w:r>
          </w:p>
        </w:tc>
      </w:tr>
      <w:tr w:rsidR="00826455" w:rsidRPr="00AD58AA" w14:paraId="1A02DC0E" w14:textId="77777777" w:rsidTr="00435DD0">
        <w:tc>
          <w:tcPr>
            <w:tcW w:w="1555" w:type="dxa"/>
            <w:shd w:val="clear" w:color="auto" w:fill="F2F2F2" w:themeFill="background1" w:themeFillShade="F2"/>
          </w:tcPr>
          <w:p w14:paraId="1338ECB1" w14:textId="77777777" w:rsidR="00826455" w:rsidRPr="00AD58AA" w:rsidRDefault="00826455" w:rsidP="00E24E77">
            <w:pPr>
              <w:spacing w:before="80" w:after="80"/>
              <w:rPr>
                <w:rFonts w:cs="Arial"/>
                <w:sz w:val="20"/>
                <w:lang w:val="en-NZ" w:eastAsia="en-GB"/>
              </w:rPr>
            </w:pPr>
          </w:p>
        </w:tc>
        <w:tc>
          <w:tcPr>
            <w:tcW w:w="8221" w:type="dxa"/>
            <w:shd w:val="clear" w:color="auto" w:fill="F2F2F2" w:themeFill="background1" w:themeFillShade="F2"/>
          </w:tcPr>
          <w:p w14:paraId="09DD09C9"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w:t>
            </w:r>
            <w:r w:rsidR="00B73A39" w:rsidRPr="00AD58AA">
              <w:rPr>
                <w:rFonts w:cs="Arial"/>
                <w:sz w:val="20"/>
                <w:lang w:val="en-NZ" w:eastAsia="en-GB"/>
              </w:rPr>
              <w:t xml:space="preserve"> </w:t>
            </w:r>
            <w:proofErr w:type="spellStart"/>
            <w:r w:rsidRPr="00AD58AA">
              <w:rPr>
                <w:rFonts w:cs="Arial"/>
                <w:sz w:val="20"/>
                <w:lang w:val="en-NZ" w:eastAsia="en-GB"/>
              </w:rPr>
              <w:t>i</w:t>
            </w:r>
            <w:proofErr w:type="spellEnd"/>
            <w:r w:rsidRPr="00AD58AA">
              <w:rPr>
                <w:rFonts w:cs="Arial"/>
                <w:sz w:val="20"/>
                <w:lang w:val="en-NZ" w:eastAsia="en-GB"/>
              </w:rPr>
              <w:t xml:space="preserve"> 18/NTB/8</w:t>
            </w:r>
          </w:p>
          <w:p w14:paraId="7FCD226E"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ii 18/NTB/25</w:t>
            </w:r>
          </w:p>
          <w:p w14:paraId="7BAEE1EC"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iii 18/NTB/26</w:t>
            </w:r>
          </w:p>
          <w:p w14:paraId="7F1E269F"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iv 18/NTB/27</w:t>
            </w:r>
          </w:p>
          <w:p w14:paraId="42BCA6C2"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v 18/NTB/33</w:t>
            </w:r>
          </w:p>
          <w:p w14:paraId="5A564A33"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vi 18/NTB/35</w:t>
            </w:r>
          </w:p>
          <w:p w14:paraId="3B696BAE"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vii 18/NTB/36</w:t>
            </w:r>
          </w:p>
          <w:p w14:paraId="5654D44B"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viii 18/NTB/37</w:t>
            </w:r>
          </w:p>
          <w:p w14:paraId="0F61122C" w14:textId="77777777" w:rsidR="00826455" w:rsidRPr="00AD58AA" w:rsidRDefault="00826455" w:rsidP="0018573B">
            <w:pPr>
              <w:ind w:left="776"/>
              <w:rPr>
                <w:rFonts w:cs="Arial"/>
                <w:sz w:val="20"/>
                <w:lang w:val="en-NZ" w:eastAsia="en-GB"/>
              </w:rPr>
            </w:pPr>
            <w:r w:rsidRPr="00AD58AA">
              <w:rPr>
                <w:rFonts w:cs="Arial"/>
                <w:sz w:val="20"/>
                <w:lang w:val="en-NZ" w:eastAsia="en-GB"/>
              </w:rPr>
              <w:t xml:space="preserve">  ix 18/NTB/40</w:t>
            </w:r>
          </w:p>
        </w:tc>
      </w:tr>
      <w:tr w:rsidR="00826455" w:rsidRPr="00AD58AA" w14:paraId="297D28D3" w14:textId="77777777" w:rsidTr="00435DD0">
        <w:tc>
          <w:tcPr>
            <w:tcW w:w="1555" w:type="dxa"/>
            <w:tcBorders>
              <w:bottom w:val="single" w:sz="4" w:space="0" w:color="auto"/>
            </w:tcBorders>
            <w:shd w:val="clear" w:color="auto" w:fill="F2F2F2" w:themeFill="background1" w:themeFillShade="F2"/>
          </w:tcPr>
          <w:p w14:paraId="7AC0D628" w14:textId="77777777" w:rsidR="00826455" w:rsidRPr="00AD58AA" w:rsidRDefault="00B73A39" w:rsidP="00B73A39">
            <w:pPr>
              <w:spacing w:before="80" w:after="80"/>
              <w:rPr>
                <w:rFonts w:cs="Arial"/>
                <w:sz w:val="20"/>
                <w:lang w:val="en-NZ" w:eastAsia="en-GB"/>
              </w:rPr>
            </w:pPr>
            <w:r w:rsidRPr="00AD58AA">
              <w:rPr>
                <w:rFonts w:cs="Arial"/>
                <w:sz w:val="20"/>
                <w:lang w:val="en-NZ" w:eastAsia="en-GB"/>
              </w:rPr>
              <w:t>4:10pm</w:t>
            </w:r>
          </w:p>
        </w:tc>
        <w:tc>
          <w:tcPr>
            <w:tcW w:w="8221" w:type="dxa"/>
            <w:tcBorders>
              <w:bottom w:val="single" w:sz="4" w:space="0" w:color="auto"/>
            </w:tcBorders>
            <w:shd w:val="clear" w:color="auto" w:fill="F2F2F2" w:themeFill="background1" w:themeFillShade="F2"/>
          </w:tcPr>
          <w:p w14:paraId="52E4AAE6" w14:textId="77777777" w:rsidR="00826455" w:rsidRPr="00AD58AA" w:rsidRDefault="00826455" w:rsidP="0018573B">
            <w:pPr>
              <w:spacing w:before="80" w:after="80"/>
              <w:ind w:left="776"/>
              <w:rPr>
                <w:rFonts w:cs="Arial"/>
                <w:sz w:val="20"/>
                <w:lang w:val="en-NZ" w:eastAsia="en-GB"/>
              </w:rPr>
            </w:pPr>
            <w:r w:rsidRPr="00AD58AA">
              <w:rPr>
                <w:rFonts w:cs="Arial"/>
                <w:sz w:val="20"/>
                <w:lang w:val="en-NZ" w:eastAsia="en-GB"/>
              </w:rPr>
              <w:t>Meeting ends</w:t>
            </w:r>
          </w:p>
        </w:tc>
      </w:tr>
    </w:tbl>
    <w:p w14:paraId="4193F660" w14:textId="77777777" w:rsidR="007F56D5" w:rsidRPr="00AD58AA" w:rsidRDefault="007F56D5" w:rsidP="00E24E77">
      <w:pPr>
        <w:spacing w:before="80" w:after="80"/>
        <w:rPr>
          <w:rFonts w:cs="Arial"/>
          <w:sz w:val="20"/>
          <w:lang w:val="en-NZ"/>
        </w:rPr>
      </w:pPr>
    </w:p>
    <w:p w14:paraId="645FA4E7" w14:textId="77777777" w:rsidR="00E24E77" w:rsidRPr="00AD58AA"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8573B" w:rsidRPr="00AD58AA" w14:paraId="215A34F6" w14:textId="77777777">
        <w:trPr>
          <w:trHeight w:val="240"/>
        </w:trPr>
        <w:tc>
          <w:tcPr>
            <w:tcW w:w="2700" w:type="dxa"/>
            <w:shd w:val="pct12" w:color="auto" w:fill="FFFFFF"/>
            <w:vAlign w:val="center"/>
          </w:tcPr>
          <w:p w14:paraId="44461E90" w14:textId="77777777" w:rsidR="0018573B" w:rsidRPr="00AD58AA" w:rsidRDefault="0018573B">
            <w:pPr>
              <w:autoSpaceDE w:val="0"/>
              <w:autoSpaceDN w:val="0"/>
              <w:adjustRightInd w:val="0"/>
              <w:rPr>
                <w:sz w:val="16"/>
                <w:szCs w:val="16"/>
              </w:rPr>
            </w:pPr>
            <w:r w:rsidRPr="00AD58AA">
              <w:rPr>
                <w:b/>
                <w:sz w:val="16"/>
                <w:szCs w:val="16"/>
              </w:rPr>
              <w:t xml:space="preserve">Member Name </w:t>
            </w:r>
            <w:r w:rsidRPr="00AD58AA">
              <w:rPr>
                <w:sz w:val="16"/>
                <w:szCs w:val="16"/>
              </w:rPr>
              <w:t xml:space="preserve"> </w:t>
            </w:r>
          </w:p>
        </w:tc>
        <w:tc>
          <w:tcPr>
            <w:tcW w:w="2600" w:type="dxa"/>
            <w:shd w:val="pct12" w:color="auto" w:fill="FFFFFF"/>
            <w:vAlign w:val="center"/>
          </w:tcPr>
          <w:p w14:paraId="510F62B0" w14:textId="77777777" w:rsidR="0018573B" w:rsidRPr="00AD58AA" w:rsidRDefault="0018573B">
            <w:pPr>
              <w:autoSpaceDE w:val="0"/>
              <w:autoSpaceDN w:val="0"/>
              <w:adjustRightInd w:val="0"/>
              <w:rPr>
                <w:sz w:val="16"/>
                <w:szCs w:val="16"/>
              </w:rPr>
            </w:pPr>
            <w:r w:rsidRPr="00AD58AA">
              <w:rPr>
                <w:b/>
                <w:sz w:val="16"/>
                <w:szCs w:val="16"/>
              </w:rPr>
              <w:t xml:space="preserve">Member Category </w:t>
            </w:r>
            <w:r w:rsidRPr="00AD58AA">
              <w:rPr>
                <w:sz w:val="16"/>
                <w:szCs w:val="16"/>
              </w:rPr>
              <w:t xml:space="preserve"> </w:t>
            </w:r>
          </w:p>
        </w:tc>
        <w:tc>
          <w:tcPr>
            <w:tcW w:w="1300" w:type="dxa"/>
            <w:shd w:val="pct12" w:color="auto" w:fill="FFFFFF"/>
            <w:vAlign w:val="center"/>
          </w:tcPr>
          <w:p w14:paraId="5649D4C0" w14:textId="77777777" w:rsidR="0018573B" w:rsidRPr="00AD58AA" w:rsidRDefault="0018573B">
            <w:pPr>
              <w:autoSpaceDE w:val="0"/>
              <w:autoSpaceDN w:val="0"/>
              <w:adjustRightInd w:val="0"/>
              <w:rPr>
                <w:sz w:val="16"/>
                <w:szCs w:val="16"/>
              </w:rPr>
            </w:pPr>
            <w:r w:rsidRPr="00AD58AA">
              <w:rPr>
                <w:b/>
                <w:sz w:val="16"/>
                <w:szCs w:val="16"/>
              </w:rPr>
              <w:t xml:space="preserve">Appointed </w:t>
            </w:r>
            <w:r w:rsidRPr="00AD58AA">
              <w:rPr>
                <w:sz w:val="16"/>
                <w:szCs w:val="16"/>
              </w:rPr>
              <w:t xml:space="preserve"> </w:t>
            </w:r>
          </w:p>
        </w:tc>
        <w:tc>
          <w:tcPr>
            <w:tcW w:w="1200" w:type="dxa"/>
            <w:shd w:val="pct12" w:color="auto" w:fill="FFFFFF"/>
            <w:vAlign w:val="center"/>
          </w:tcPr>
          <w:p w14:paraId="6973A948" w14:textId="77777777" w:rsidR="0018573B" w:rsidRPr="00AD58AA" w:rsidRDefault="0018573B">
            <w:pPr>
              <w:autoSpaceDE w:val="0"/>
              <w:autoSpaceDN w:val="0"/>
              <w:adjustRightInd w:val="0"/>
              <w:rPr>
                <w:sz w:val="16"/>
                <w:szCs w:val="16"/>
              </w:rPr>
            </w:pPr>
            <w:r w:rsidRPr="00AD58AA">
              <w:rPr>
                <w:b/>
                <w:sz w:val="16"/>
                <w:szCs w:val="16"/>
              </w:rPr>
              <w:t xml:space="preserve">Term Expires </w:t>
            </w:r>
            <w:r w:rsidRPr="00AD58AA">
              <w:rPr>
                <w:sz w:val="16"/>
                <w:szCs w:val="16"/>
              </w:rPr>
              <w:t xml:space="preserve"> </w:t>
            </w:r>
          </w:p>
        </w:tc>
        <w:tc>
          <w:tcPr>
            <w:tcW w:w="1200" w:type="dxa"/>
            <w:shd w:val="pct12" w:color="auto" w:fill="FFFFFF"/>
            <w:vAlign w:val="center"/>
          </w:tcPr>
          <w:p w14:paraId="15321FB4" w14:textId="77777777" w:rsidR="0018573B" w:rsidRPr="00AD58AA" w:rsidRDefault="0018573B">
            <w:pPr>
              <w:autoSpaceDE w:val="0"/>
              <w:autoSpaceDN w:val="0"/>
              <w:adjustRightInd w:val="0"/>
              <w:rPr>
                <w:sz w:val="16"/>
                <w:szCs w:val="16"/>
              </w:rPr>
            </w:pPr>
            <w:r w:rsidRPr="00AD58AA">
              <w:rPr>
                <w:b/>
                <w:sz w:val="16"/>
                <w:szCs w:val="16"/>
              </w:rPr>
              <w:t xml:space="preserve">Apologies? </w:t>
            </w:r>
            <w:r w:rsidRPr="00AD58AA">
              <w:rPr>
                <w:sz w:val="16"/>
                <w:szCs w:val="16"/>
              </w:rPr>
              <w:t xml:space="preserve"> </w:t>
            </w:r>
          </w:p>
        </w:tc>
      </w:tr>
      <w:tr w:rsidR="0018573B" w:rsidRPr="00AD58AA" w14:paraId="1A8C7571" w14:textId="77777777">
        <w:trPr>
          <w:trHeight w:val="280"/>
        </w:trPr>
        <w:tc>
          <w:tcPr>
            <w:tcW w:w="2700" w:type="dxa"/>
          </w:tcPr>
          <w:p w14:paraId="1CAE8E05" w14:textId="77777777" w:rsidR="0018573B" w:rsidRPr="00AD58AA" w:rsidRDefault="0018573B">
            <w:pPr>
              <w:autoSpaceDE w:val="0"/>
              <w:autoSpaceDN w:val="0"/>
              <w:adjustRightInd w:val="0"/>
              <w:rPr>
                <w:sz w:val="16"/>
                <w:szCs w:val="16"/>
              </w:rPr>
            </w:pPr>
            <w:r w:rsidRPr="00AD58AA">
              <w:rPr>
                <w:sz w:val="16"/>
                <w:szCs w:val="16"/>
              </w:rPr>
              <w:t xml:space="preserve">Mrs </w:t>
            </w:r>
            <w:proofErr w:type="spellStart"/>
            <w:r w:rsidRPr="00AD58AA">
              <w:rPr>
                <w:sz w:val="16"/>
                <w:szCs w:val="16"/>
              </w:rPr>
              <w:t>Maliaga</w:t>
            </w:r>
            <w:proofErr w:type="spellEnd"/>
            <w:r w:rsidRPr="00AD58AA">
              <w:rPr>
                <w:sz w:val="16"/>
                <w:szCs w:val="16"/>
              </w:rPr>
              <w:t xml:space="preserve"> Erick </w:t>
            </w:r>
          </w:p>
        </w:tc>
        <w:tc>
          <w:tcPr>
            <w:tcW w:w="2600" w:type="dxa"/>
          </w:tcPr>
          <w:p w14:paraId="6F8B28AF" w14:textId="77777777" w:rsidR="0018573B" w:rsidRPr="00AD58AA" w:rsidRDefault="0018573B">
            <w:pPr>
              <w:autoSpaceDE w:val="0"/>
              <w:autoSpaceDN w:val="0"/>
              <w:adjustRightInd w:val="0"/>
              <w:rPr>
                <w:sz w:val="16"/>
                <w:szCs w:val="16"/>
              </w:rPr>
            </w:pPr>
            <w:r w:rsidRPr="00AD58AA">
              <w:rPr>
                <w:sz w:val="16"/>
                <w:szCs w:val="16"/>
              </w:rPr>
              <w:t xml:space="preserve">Lay (consumer/community perspectives) </w:t>
            </w:r>
          </w:p>
        </w:tc>
        <w:tc>
          <w:tcPr>
            <w:tcW w:w="1300" w:type="dxa"/>
          </w:tcPr>
          <w:p w14:paraId="48A4BDBB" w14:textId="77777777" w:rsidR="0018573B" w:rsidRPr="00AD58AA" w:rsidRDefault="0018573B">
            <w:pPr>
              <w:autoSpaceDE w:val="0"/>
              <w:autoSpaceDN w:val="0"/>
              <w:adjustRightInd w:val="0"/>
              <w:rPr>
                <w:sz w:val="16"/>
                <w:szCs w:val="16"/>
              </w:rPr>
            </w:pPr>
            <w:r w:rsidRPr="00AD58AA">
              <w:rPr>
                <w:sz w:val="16"/>
                <w:szCs w:val="16"/>
              </w:rPr>
              <w:t xml:space="preserve">01/07/2015 </w:t>
            </w:r>
          </w:p>
        </w:tc>
        <w:tc>
          <w:tcPr>
            <w:tcW w:w="1200" w:type="dxa"/>
          </w:tcPr>
          <w:p w14:paraId="730F8805" w14:textId="77777777" w:rsidR="0018573B" w:rsidRPr="00AD58AA" w:rsidRDefault="0018573B">
            <w:pPr>
              <w:autoSpaceDE w:val="0"/>
              <w:autoSpaceDN w:val="0"/>
              <w:adjustRightInd w:val="0"/>
              <w:rPr>
                <w:sz w:val="16"/>
                <w:szCs w:val="16"/>
              </w:rPr>
            </w:pPr>
            <w:r w:rsidRPr="00AD58AA">
              <w:rPr>
                <w:sz w:val="16"/>
                <w:szCs w:val="16"/>
              </w:rPr>
              <w:t xml:space="preserve">01/07/2018 </w:t>
            </w:r>
          </w:p>
        </w:tc>
        <w:tc>
          <w:tcPr>
            <w:tcW w:w="1200" w:type="dxa"/>
          </w:tcPr>
          <w:p w14:paraId="35E226E5" w14:textId="77777777" w:rsidR="0018573B" w:rsidRPr="00AD58AA" w:rsidRDefault="0018573B">
            <w:pPr>
              <w:autoSpaceDE w:val="0"/>
              <w:autoSpaceDN w:val="0"/>
              <w:adjustRightInd w:val="0"/>
              <w:rPr>
                <w:sz w:val="16"/>
                <w:szCs w:val="16"/>
              </w:rPr>
            </w:pPr>
            <w:r w:rsidRPr="00AD58AA">
              <w:rPr>
                <w:sz w:val="16"/>
                <w:szCs w:val="16"/>
              </w:rPr>
              <w:t xml:space="preserve">Present </w:t>
            </w:r>
          </w:p>
        </w:tc>
      </w:tr>
      <w:tr w:rsidR="0018573B" w:rsidRPr="00AD58AA" w14:paraId="0464DBFD" w14:textId="77777777">
        <w:trPr>
          <w:trHeight w:val="280"/>
        </w:trPr>
        <w:tc>
          <w:tcPr>
            <w:tcW w:w="2700" w:type="dxa"/>
          </w:tcPr>
          <w:p w14:paraId="198238A9" w14:textId="77777777" w:rsidR="0018573B" w:rsidRPr="00AD58AA" w:rsidRDefault="0018573B">
            <w:pPr>
              <w:autoSpaceDE w:val="0"/>
              <w:autoSpaceDN w:val="0"/>
              <w:adjustRightInd w:val="0"/>
              <w:rPr>
                <w:sz w:val="16"/>
                <w:szCs w:val="16"/>
              </w:rPr>
            </w:pPr>
            <w:r w:rsidRPr="00AD58AA">
              <w:rPr>
                <w:sz w:val="16"/>
                <w:szCs w:val="16"/>
              </w:rPr>
              <w:t xml:space="preserve">Mrs Stephanie Pollard </w:t>
            </w:r>
          </w:p>
        </w:tc>
        <w:tc>
          <w:tcPr>
            <w:tcW w:w="2600" w:type="dxa"/>
          </w:tcPr>
          <w:p w14:paraId="33C45F3F" w14:textId="77777777" w:rsidR="0018573B" w:rsidRPr="00AD58AA" w:rsidRDefault="0018573B">
            <w:pPr>
              <w:autoSpaceDE w:val="0"/>
              <w:autoSpaceDN w:val="0"/>
              <w:adjustRightInd w:val="0"/>
              <w:rPr>
                <w:sz w:val="16"/>
                <w:szCs w:val="16"/>
              </w:rPr>
            </w:pPr>
            <w:r w:rsidRPr="00AD58AA">
              <w:rPr>
                <w:sz w:val="16"/>
                <w:szCs w:val="16"/>
              </w:rPr>
              <w:t xml:space="preserve">Non-lay (intervention studies) </w:t>
            </w:r>
          </w:p>
        </w:tc>
        <w:tc>
          <w:tcPr>
            <w:tcW w:w="1300" w:type="dxa"/>
          </w:tcPr>
          <w:p w14:paraId="0F86C20A" w14:textId="77777777" w:rsidR="0018573B" w:rsidRPr="00AD58AA" w:rsidRDefault="0018573B">
            <w:pPr>
              <w:autoSpaceDE w:val="0"/>
              <w:autoSpaceDN w:val="0"/>
              <w:adjustRightInd w:val="0"/>
              <w:rPr>
                <w:sz w:val="16"/>
                <w:szCs w:val="16"/>
              </w:rPr>
            </w:pPr>
            <w:r w:rsidRPr="00AD58AA">
              <w:rPr>
                <w:sz w:val="16"/>
                <w:szCs w:val="16"/>
              </w:rPr>
              <w:t xml:space="preserve">01/07/2015 </w:t>
            </w:r>
          </w:p>
        </w:tc>
        <w:tc>
          <w:tcPr>
            <w:tcW w:w="1200" w:type="dxa"/>
          </w:tcPr>
          <w:p w14:paraId="3FCEBE6B" w14:textId="77777777" w:rsidR="0018573B" w:rsidRPr="00AD58AA" w:rsidRDefault="0018573B">
            <w:pPr>
              <w:autoSpaceDE w:val="0"/>
              <w:autoSpaceDN w:val="0"/>
              <w:adjustRightInd w:val="0"/>
              <w:rPr>
                <w:sz w:val="16"/>
                <w:szCs w:val="16"/>
              </w:rPr>
            </w:pPr>
            <w:r w:rsidRPr="00AD58AA">
              <w:rPr>
                <w:sz w:val="16"/>
                <w:szCs w:val="16"/>
              </w:rPr>
              <w:t xml:space="preserve">01/07/2018 </w:t>
            </w:r>
          </w:p>
        </w:tc>
        <w:tc>
          <w:tcPr>
            <w:tcW w:w="1200" w:type="dxa"/>
          </w:tcPr>
          <w:p w14:paraId="796BDEF7" w14:textId="77777777" w:rsidR="0018573B" w:rsidRPr="00AD58AA" w:rsidRDefault="0018573B">
            <w:pPr>
              <w:autoSpaceDE w:val="0"/>
              <w:autoSpaceDN w:val="0"/>
              <w:adjustRightInd w:val="0"/>
              <w:rPr>
                <w:sz w:val="16"/>
                <w:szCs w:val="16"/>
              </w:rPr>
            </w:pPr>
            <w:r w:rsidRPr="00AD58AA">
              <w:rPr>
                <w:sz w:val="16"/>
                <w:szCs w:val="16"/>
              </w:rPr>
              <w:t xml:space="preserve">Present </w:t>
            </w:r>
          </w:p>
        </w:tc>
      </w:tr>
      <w:tr w:rsidR="0018573B" w:rsidRPr="00AD58AA" w14:paraId="62AF2FD0" w14:textId="77777777">
        <w:trPr>
          <w:trHeight w:val="280"/>
        </w:trPr>
        <w:tc>
          <w:tcPr>
            <w:tcW w:w="2700" w:type="dxa"/>
          </w:tcPr>
          <w:p w14:paraId="2C583CCC" w14:textId="77777777" w:rsidR="0018573B" w:rsidRPr="00AD58AA" w:rsidRDefault="0018573B">
            <w:pPr>
              <w:autoSpaceDE w:val="0"/>
              <w:autoSpaceDN w:val="0"/>
              <w:adjustRightInd w:val="0"/>
              <w:rPr>
                <w:sz w:val="16"/>
                <w:szCs w:val="16"/>
              </w:rPr>
            </w:pPr>
            <w:r w:rsidRPr="00AD58AA">
              <w:rPr>
                <w:sz w:val="16"/>
                <w:szCs w:val="16"/>
              </w:rPr>
              <w:t xml:space="preserve">Miss </w:t>
            </w:r>
            <w:proofErr w:type="spellStart"/>
            <w:r w:rsidRPr="00AD58AA">
              <w:rPr>
                <w:sz w:val="16"/>
                <w:szCs w:val="16"/>
              </w:rPr>
              <w:t>Tangihaere</w:t>
            </w:r>
            <w:proofErr w:type="spellEnd"/>
            <w:r w:rsidRPr="00AD58AA">
              <w:rPr>
                <w:sz w:val="16"/>
                <w:szCs w:val="16"/>
              </w:rPr>
              <w:t xml:space="preserve"> Macfarlane </w:t>
            </w:r>
          </w:p>
        </w:tc>
        <w:tc>
          <w:tcPr>
            <w:tcW w:w="2600" w:type="dxa"/>
          </w:tcPr>
          <w:p w14:paraId="50212750" w14:textId="77777777" w:rsidR="0018573B" w:rsidRPr="00AD58AA" w:rsidRDefault="0018573B">
            <w:pPr>
              <w:autoSpaceDE w:val="0"/>
              <w:autoSpaceDN w:val="0"/>
              <w:adjustRightInd w:val="0"/>
              <w:rPr>
                <w:sz w:val="16"/>
                <w:szCs w:val="16"/>
              </w:rPr>
            </w:pPr>
            <w:r w:rsidRPr="00AD58AA">
              <w:rPr>
                <w:sz w:val="16"/>
                <w:szCs w:val="16"/>
              </w:rPr>
              <w:t xml:space="preserve">Lay (consumer/community perspectives) </w:t>
            </w:r>
          </w:p>
        </w:tc>
        <w:tc>
          <w:tcPr>
            <w:tcW w:w="1300" w:type="dxa"/>
          </w:tcPr>
          <w:p w14:paraId="22EE13A9" w14:textId="77777777" w:rsidR="0018573B" w:rsidRPr="00AD58AA" w:rsidRDefault="0018573B">
            <w:pPr>
              <w:autoSpaceDE w:val="0"/>
              <w:autoSpaceDN w:val="0"/>
              <w:adjustRightInd w:val="0"/>
              <w:rPr>
                <w:sz w:val="16"/>
                <w:szCs w:val="16"/>
              </w:rPr>
            </w:pPr>
            <w:r w:rsidRPr="00AD58AA">
              <w:rPr>
                <w:sz w:val="16"/>
                <w:szCs w:val="16"/>
              </w:rPr>
              <w:t xml:space="preserve">20/05/2017 </w:t>
            </w:r>
          </w:p>
        </w:tc>
        <w:tc>
          <w:tcPr>
            <w:tcW w:w="1200" w:type="dxa"/>
          </w:tcPr>
          <w:p w14:paraId="22750DF1" w14:textId="77777777" w:rsidR="0018573B" w:rsidRPr="00AD58AA" w:rsidRDefault="0018573B">
            <w:pPr>
              <w:autoSpaceDE w:val="0"/>
              <w:autoSpaceDN w:val="0"/>
              <w:adjustRightInd w:val="0"/>
              <w:rPr>
                <w:sz w:val="16"/>
                <w:szCs w:val="16"/>
              </w:rPr>
            </w:pPr>
            <w:r w:rsidRPr="00AD58AA">
              <w:rPr>
                <w:sz w:val="16"/>
                <w:szCs w:val="16"/>
              </w:rPr>
              <w:t xml:space="preserve">20/05/2020 </w:t>
            </w:r>
          </w:p>
        </w:tc>
        <w:tc>
          <w:tcPr>
            <w:tcW w:w="1200" w:type="dxa"/>
          </w:tcPr>
          <w:p w14:paraId="7FA49E54" w14:textId="77777777" w:rsidR="0018573B" w:rsidRPr="00AD58AA" w:rsidRDefault="0018573B">
            <w:pPr>
              <w:autoSpaceDE w:val="0"/>
              <w:autoSpaceDN w:val="0"/>
              <w:adjustRightInd w:val="0"/>
              <w:rPr>
                <w:sz w:val="16"/>
                <w:szCs w:val="16"/>
              </w:rPr>
            </w:pPr>
            <w:r w:rsidRPr="00AD58AA">
              <w:rPr>
                <w:sz w:val="16"/>
                <w:szCs w:val="16"/>
              </w:rPr>
              <w:t xml:space="preserve">Present </w:t>
            </w:r>
          </w:p>
        </w:tc>
      </w:tr>
      <w:tr w:rsidR="0018573B" w:rsidRPr="00AD58AA" w14:paraId="7D57BB17" w14:textId="77777777">
        <w:trPr>
          <w:trHeight w:val="280"/>
        </w:trPr>
        <w:tc>
          <w:tcPr>
            <w:tcW w:w="2700" w:type="dxa"/>
          </w:tcPr>
          <w:p w14:paraId="75CA2C8E" w14:textId="77777777" w:rsidR="0018573B" w:rsidRPr="00AD58AA" w:rsidRDefault="0018573B">
            <w:pPr>
              <w:autoSpaceDE w:val="0"/>
              <w:autoSpaceDN w:val="0"/>
              <w:adjustRightInd w:val="0"/>
              <w:rPr>
                <w:sz w:val="16"/>
                <w:szCs w:val="16"/>
              </w:rPr>
            </w:pPr>
            <w:r w:rsidRPr="00AD58AA">
              <w:rPr>
                <w:sz w:val="16"/>
                <w:szCs w:val="16"/>
              </w:rPr>
              <w:t xml:space="preserve">Mrs Kate O'Connor </w:t>
            </w:r>
          </w:p>
        </w:tc>
        <w:tc>
          <w:tcPr>
            <w:tcW w:w="2600" w:type="dxa"/>
          </w:tcPr>
          <w:p w14:paraId="681C364D" w14:textId="77777777" w:rsidR="0018573B" w:rsidRPr="00AD58AA" w:rsidRDefault="0018573B">
            <w:pPr>
              <w:autoSpaceDE w:val="0"/>
              <w:autoSpaceDN w:val="0"/>
              <w:adjustRightInd w:val="0"/>
              <w:rPr>
                <w:sz w:val="16"/>
                <w:szCs w:val="16"/>
              </w:rPr>
            </w:pPr>
            <w:r w:rsidRPr="00AD58AA">
              <w:rPr>
                <w:sz w:val="16"/>
                <w:szCs w:val="16"/>
              </w:rPr>
              <w:t xml:space="preserve">Lay (ethical/moral reasoning) </w:t>
            </w:r>
          </w:p>
        </w:tc>
        <w:tc>
          <w:tcPr>
            <w:tcW w:w="1300" w:type="dxa"/>
          </w:tcPr>
          <w:p w14:paraId="1D5C0569" w14:textId="77777777" w:rsidR="0018573B" w:rsidRPr="00AD58AA" w:rsidRDefault="0018573B">
            <w:pPr>
              <w:autoSpaceDE w:val="0"/>
              <w:autoSpaceDN w:val="0"/>
              <w:adjustRightInd w:val="0"/>
              <w:rPr>
                <w:sz w:val="16"/>
                <w:szCs w:val="16"/>
              </w:rPr>
            </w:pPr>
            <w:r w:rsidRPr="00AD58AA">
              <w:rPr>
                <w:sz w:val="16"/>
                <w:szCs w:val="16"/>
              </w:rPr>
              <w:t xml:space="preserve">14/12/2015 </w:t>
            </w:r>
          </w:p>
        </w:tc>
        <w:tc>
          <w:tcPr>
            <w:tcW w:w="1200" w:type="dxa"/>
          </w:tcPr>
          <w:p w14:paraId="6E485406" w14:textId="77777777" w:rsidR="0018573B" w:rsidRPr="00AD58AA" w:rsidRDefault="0018573B">
            <w:pPr>
              <w:autoSpaceDE w:val="0"/>
              <w:autoSpaceDN w:val="0"/>
              <w:adjustRightInd w:val="0"/>
              <w:rPr>
                <w:sz w:val="16"/>
                <w:szCs w:val="16"/>
              </w:rPr>
            </w:pPr>
            <w:r w:rsidRPr="00AD58AA">
              <w:rPr>
                <w:sz w:val="16"/>
                <w:szCs w:val="16"/>
              </w:rPr>
              <w:t xml:space="preserve">14/12/2018 </w:t>
            </w:r>
          </w:p>
        </w:tc>
        <w:tc>
          <w:tcPr>
            <w:tcW w:w="1200" w:type="dxa"/>
          </w:tcPr>
          <w:p w14:paraId="67CC63F0" w14:textId="77777777" w:rsidR="0018573B" w:rsidRPr="00AD58AA" w:rsidRDefault="0018573B">
            <w:pPr>
              <w:autoSpaceDE w:val="0"/>
              <w:autoSpaceDN w:val="0"/>
              <w:adjustRightInd w:val="0"/>
              <w:rPr>
                <w:sz w:val="16"/>
                <w:szCs w:val="16"/>
              </w:rPr>
            </w:pPr>
            <w:r w:rsidRPr="00AD58AA">
              <w:rPr>
                <w:sz w:val="16"/>
                <w:szCs w:val="16"/>
              </w:rPr>
              <w:t xml:space="preserve">Present </w:t>
            </w:r>
          </w:p>
        </w:tc>
      </w:tr>
      <w:tr w:rsidR="0018573B" w:rsidRPr="00AD58AA" w14:paraId="2D01583D" w14:textId="77777777">
        <w:trPr>
          <w:trHeight w:val="280"/>
        </w:trPr>
        <w:tc>
          <w:tcPr>
            <w:tcW w:w="2700" w:type="dxa"/>
          </w:tcPr>
          <w:p w14:paraId="29B157F8" w14:textId="77777777" w:rsidR="0018573B" w:rsidRPr="00AD58AA" w:rsidRDefault="0018573B">
            <w:pPr>
              <w:autoSpaceDE w:val="0"/>
              <w:autoSpaceDN w:val="0"/>
              <w:adjustRightInd w:val="0"/>
              <w:rPr>
                <w:sz w:val="16"/>
                <w:szCs w:val="16"/>
              </w:rPr>
            </w:pPr>
            <w:r w:rsidRPr="00AD58AA">
              <w:rPr>
                <w:sz w:val="16"/>
                <w:szCs w:val="16"/>
              </w:rPr>
              <w:t xml:space="preserve">Dr Nora Lynch </w:t>
            </w:r>
          </w:p>
        </w:tc>
        <w:tc>
          <w:tcPr>
            <w:tcW w:w="2600" w:type="dxa"/>
          </w:tcPr>
          <w:p w14:paraId="13888D41" w14:textId="77777777" w:rsidR="0018573B" w:rsidRPr="00AD58AA" w:rsidRDefault="0018573B">
            <w:pPr>
              <w:autoSpaceDE w:val="0"/>
              <w:autoSpaceDN w:val="0"/>
              <w:adjustRightInd w:val="0"/>
              <w:rPr>
                <w:sz w:val="16"/>
                <w:szCs w:val="16"/>
              </w:rPr>
            </w:pPr>
            <w:r w:rsidRPr="00AD58AA">
              <w:rPr>
                <w:sz w:val="16"/>
                <w:szCs w:val="16"/>
              </w:rPr>
              <w:t xml:space="preserve">Non-lay (health/disability service provision) </w:t>
            </w:r>
          </w:p>
        </w:tc>
        <w:tc>
          <w:tcPr>
            <w:tcW w:w="1300" w:type="dxa"/>
          </w:tcPr>
          <w:p w14:paraId="789FA704" w14:textId="77777777" w:rsidR="0018573B" w:rsidRPr="00AD58AA" w:rsidRDefault="0018573B">
            <w:pPr>
              <w:autoSpaceDE w:val="0"/>
              <w:autoSpaceDN w:val="0"/>
              <w:adjustRightInd w:val="0"/>
              <w:rPr>
                <w:sz w:val="16"/>
                <w:szCs w:val="16"/>
              </w:rPr>
            </w:pPr>
            <w:r w:rsidRPr="00AD58AA">
              <w:rPr>
                <w:sz w:val="16"/>
                <w:szCs w:val="16"/>
              </w:rPr>
              <w:t xml:space="preserve">24/07/2015 </w:t>
            </w:r>
          </w:p>
        </w:tc>
        <w:tc>
          <w:tcPr>
            <w:tcW w:w="1200" w:type="dxa"/>
          </w:tcPr>
          <w:p w14:paraId="1FD72B55" w14:textId="77777777" w:rsidR="0018573B" w:rsidRPr="00AD58AA" w:rsidRDefault="0018573B">
            <w:pPr>
              <w:autoSpaceDE w:val="0"/>
              <w:autoSpaceDN w:val="0"/>
              <w:adjustRightInd w:val="0"/>
              <w:rPr>
                <w:sz w:val="16"/>
                <w:szCs w:val="16"/>
              </w:rPr>
            </w:pPr>
            <w:r w:rsidRPr="00AD58AA">
              <w:rPr>
                <w:sz w:val="16"/>
                <w:szCs w:val="16"/>
              </w:rPr>
              <w:t xml:space="preserve">24/07/2018 </w:t>
            </w:r>
          </w:p>
        </w:tc>
        <w:tc>
          <w:tcPr>
            <w:tcW w:w="1200" w:type="dxa"/>
          </w:tcPr>
          <w:p w14:paraId="1CA61E7E" w14:textId="77777777" w:rsidR="0018573B" w:rsidRPr="00AD58AA" w:rsidRDefault="0018573B">
            <w:pPr>
              <w:autoSpaceDE w:val="0"/>
              <w:autoSpaceDN w:val="0"/>
              <w:adjustRightInd w:val="0"/>
              <w:rPr>
                <w:sz w:val="16"/>
                <w:szCs w:val="16"/>
              </w:rPr>
            </w:pPr>
            <w:r w:rsidRPr="00AD58AA">
              <w:rPr>
                <w:sz w:val="16"/>
                <w:szCs w:val="16"/>
              </w:rPr>
              <w:t xml:space="preserve">Present </w:t>
            </w:r>
          </w:p>
        </w:tc>
      </w:tr>
      <w:tr w:rsidR="0018573B" w:rsidRPr="00AD58AA" w14:paraId="035C730C" w14:textId="77777777">
        <w:trPr>
          <w:trHeight w:val="280"/>
        </w:trPr>
        <w:tc>
          <w:tcPr>
            <w:tcW w:w="2700" w:type="dxa"/>
          </w:tcPr>
          <w:p w14:paraId="27A2E957" w14:textId="77777777" w:rsidR="0018573B" w:rsidRPr="00AD58AA" w:rsidRDefault="0018573B">
            <w:pPr>
              <w:autoSpaceDE w:val="0"/>
              <w:autoSpaceDN w:val="0"/>
              <w:adjustRightInd w:val="0"/>
              <w:rPr>
                <w:sz w:val="16"/>
                <w:szCs w:val="16"/>
              </w:rPr>
            </w:pPr>
            <w:r w:rsidRPr="00AD58AA">
              <w:rPr>
                <w:sz w:val="16"/>
                <w:szCs w:val="16"/>
              </w:rPr>
              <w:t xml:space="preserve">Mrs </w:t>
            </w:r>
            <w:proofErr w:type="spellStart"/>
            <w:r w:rsidRPr="00AD58AA">
              <w:rPr>
                <w:sz w:val="16"/>
                <w:szCs w:val="16"/>
              </w:rPr>
              <w:t>Leesa</w:t>
            </w:r>
            <w:proofErr w:type="spellEnd"/>
            <w:r w:rsidRPr="00AD58AA">
              <w:rPr>
                <w:sz w:val="16"/>
                <w:szCs w:val="16"/>
              </w:rPr>
              <w:t xml:space="preserve"> Russell </w:t>
            </w:r>
          </w:p>
        </w:tc>
        <w:tc>
          <w:tcPr>
            <w:tcW w:w="2600" w:type="dxa"/>
          </w:tcPr>
          <w:p w14:paraId="2FDE6587" w14:textId="77777777" w:rsidR="0018573B" w:rsidRPr="00AD58AA" w:rsidRDefault="0018573B">
            <w:pPr>
              <w:autoSpaceDE w:val="0"/>
              <w:autoSpaceDN w:val="0"/>
              <w:adjustRightInd w:val="0"/>
              <w:rPr>
                <w:sz w:val="16"/>
                <w:szCs w:val="16"/>
              </w:rPr>
            </w:pPr>
            <w:r w:rsidRPr="00AD58AA">
              <w:rPr>
                <w:sz w:val="16"/>
                <w:szCs w:val="16"/>
              </w:rPr>
              <w:t xml:space="preserve">Non-lay (intervention studies), Non-lay (observational studies) </w:t>
            </w:r>
          </w:p>
        </w:tc>
        <w:tc>
          <w:tcPr>
            <w:tcW w:w="1300" w:type="dxa"/>
          </w:tcPr>
          <w:p w14:paraId="01E9CB5B" w14:textId="77777777" w:rsidR="0018573B" w:rsidRPr="00AD58AA" w:rsidRDefault="0018573B">
            <w:pPr>
              <w:autoSpaceDE w:val="0"/>
              <w:autoSpaceDN w:val="0"/>
              <w:adjustRightInd w:val="0"/>
              <w:rPr>
                <w:sz w:val="16"/>
                <w:szCs w:val="16"/>
              </w:rPr>
            </w:pPr>
            <w:r w:rsidRPr="00AD58AA">
              <w:rPr>
                <w:sz w:val="16"/>
                <w:szCs w:val="16"/>
              </w:rPr>
              <w:t xml:space="preserve">14/12/2015 </w:t>
            </w:r>
          </w:p>
        </w:tc>
        <w:tc>
          <w:tcPr>
            <w:tcW w:w="1200" w:type="dxa"/>
          </w:tcPr>
          <w:p w14:paraId="012B1756" w14:textId="77777777" w:rsidR="0018573B" w:rsidRPr="00AD58AA" w:rsidRDefault="0018573B">
            <w:pPr>
              <w:autoSpaceDE w:val="0"/>
              <w:autoSpaceDN w:val="0"/>
              <w:adjustRightInd w:val="0"/>
              <w:rPr>
                <w:sz w:val="16"/>
                <w:szCs w:val="16"/>
              </w:rPr>
            </w:pPr>
            <w:r w:rsidRPr="00AD58AA">
              <w:rPr>
                <w:sz w:val="16"/>
                <w:szCs w:val="16"/>
              </w:rPr>
              <w:t xml:space="preserve">14/12/2018 </w:t>
            </w:r>
          </w:p>
        </w:tc>
        <w:tc>
          <w:tcPr>
            <w:tcW w:w="1200" w:type="dxa"/>
          </w:tcPr>
          <w:p w14:paraId="6D2AF756" w14:textId="77777777" w:rsidR="0018573B" w:rsidRPr="00AD58AA" w:rsidRDefault="0018573B">
            <w:pPr>
              <w:autoSpaceDE w:val="0"/>
              <w:autoSpaceDN w:val="0"/>
              <w:adjustRightInd w:val="0"/>
              <w:rPr>
                <w:sz w:val="16"/>
                <w:szCs w:val="16"/>
              </w:rPr>
            </w:pPr>
            <w:r w:rsidRPr="00AD58AA">
              <w:rPr>
                <w:sz w:val="16"/>
                <w:szCs w:val="16"/>
              </w:rPr>
              <w:t xml:space="preserve">Apologies </w:t>
            </w:r>
          </w:p>
        </w:tc>
      </w:tr>
      <w:tr w:rsidR="0018573B" w:rsidRPr="00AD58AA" w14:paraId="4068AC03" w14:textId="77777777">
        <w:trPr>
          <w:trHeight w:val="280"/>
        </w:trPr>
        <w:tc>
          <w:tcPr>
            <w:tcW w:w="2700" w:type="dxa"/>
          </w:tcPr>
          <w:p w14:paraId="0CB652E7" w14:textId="77777777" w:rsidR="0018573B" w:rsidRPr="00AD58AA" w:rsidRDefault="0018573B">
            <w:pPr>
              <w:autoSpaceDE w:val="0"/>
              <w:autoSpaceDN w:val="0"/>
              <w:adjustRightInd w:val="0"/>
              <w:rPr>
                <w:sz w:val="16"/>
                <w:szCs w:val="16"/>
              </w:rPr>
            </w:pPr>
            <w:r w:rsidRPr="00AD58AA">
              <w:rPr>
                <w:sz w:val="16"/>
                <w:szCs w:val="16"/>
              </w:rPr>
              <w:t xml:space="preserve">Mr John Hancock </w:t>
            </w:r>
          </w:p>
        </w:tc>
        <w:tc>
          <w:tcPr>
            <w:tcW w:w="2600" w:type="dxa"/>
          </w:tcPr>
          <w:p w14:paraId="49971C98" w14:textId="77777777" w:rsidR="0018573B" w:rsidRPr="00AD58AA" w:rsidRDefault="0018573B">
            <w:pPr>
              <w:autoSpaceDE w:val="0"/>
              <w:autoSpaceDN w:val="0"/>
              <w:adjustRightInd w:val="0"/>
              <w:rPr>
                <w:sz w:val="16"/>
                <w:szCs w:val="16"/>
              </w:rPr>
            </w:pPr>
            <w:r w:rsidRPr="00AD58AA">
              <w:rPr>
                <w:sz w:val="16"/>
                <w:szCs w:val="16"/>
              </w:rPr>
              <w:t xml:space="preserve">Lay (the law) </w:t>
            </w:r>
          </w:p>
        </w:tc>
        <w:tc>
          <w:tcPr>
            <w:tcW w:w="1300" w:type="dxa"/>
          </w:tcPr>
          <w:p w14:paraId="4530C14B" w14:textId="77777777" w:rsidR="0018573B" w:rsidRPr="00AD58AA" w:rsidRDefault="0018573B">
            <w:pPr>
              <w:autoSpaceDE w:val="0"/>
              <w:autoSpaceDN w:val="0"/>
              <w:adjustRightInd w:val="0"/>
              <w:rPr>
                <w:sz w:val="16"/>
                <w:szCs w:val="16"/>
              </w:rPr>
            </w:pPr>
            <w:r w:rsidRPr="00AD58AA">
              <w:rPr>
                <w:sz w:val="16"/>
                <w:szCs w:val="16"/>
              </w:rPr>
              <w:t xml:space="preserve">14/12/2015 </w:t>
            </w:r>
          </w:p>
        </w:tc>
        <w:tc>
          <w:tcPr>
            <w:tcW w:w="1200" w:type="dxa"/>
          </w:tcPr>
          <w:p w14:paraId="7A743E6C" w14:textId="77777777" w:rsidR="0018573B" w:rsidRPr="00AD58AA" w:rsidRDefault="0018573B">
            <w:pPr>
              <w:autoSpaceDE w:val="0"/>
              <w:autoSpaceDN w:val="0"/>
              <w:adjustRightInd w:val="0"/>
              <w:rPr>
                <w:sz w:val="16"/>
                <w:szCs w:val="16"/>
              </w:rPr>
            </w:pPr>
            <w:r w:rsidRPr="00AD58AA">
              <w:rPr>
                <w:sz w:val="16"/>
                <w:szCs w:val="16"/>
              </w:rPr>
              <w:t xml:space="preserve">14/12/2018 </w:t>
            </w:r>
          </w:p>
        </w:tc>
        <w:tc>
          <w:tcPr>
            <w:tcW w:w="1200" w:type="dxa"/>
          </w:tcPr>
          <w:p w14:paraId="588BAFD1" w14:textId="77777777" w:rsidR="0018573B" w:rsidRPr="00AD58AA" w:rsidRDefault="0018573B">
            <w:pPr>
              <w:autoSpaceDE w:val="0"/>
              <w:autoSpaceDN w:val="0"/>
              <w:adjustRightInd w:val="0"/>
              <w:rPr>
                <w:sz w:val="16"/>
                <w:szCs w:val="16"/>
              </w:rPr>
            </w:pPr>
            <w:r w:rsidRPr="00AD58AA">
              <w:rPr>
                <w:sz w:val="16"/>
                <w:szCs w:val="16"/>
              </w:rPr>
              <w:t xml:space="preserve">Apologies </w:t>
            </w:r>
          </w:p>
        </w:tc>
      </w:tr>
      <w:tr w:rsidR="0018573B" w:rsidRPr="00AD58AA" w14:paraId="6D642AE0" w14:textId="77777777">
        <w:trPr>
          <w:trHeight w:val="280"/>
        </w:trPr>
        <w:tc>
          <w:tcPr>
            <w:tcW w:w="2700" w:type="dxa"/>
          </w:tcPr>
          <w:p w14:paraId="0A9BC796" w14:textId="77777777" w:rsidR="0018573B" w:rsidRPr="00AD58AA" w:rsidRDefault="0018573B">
            <w:pPr>
              <w:autoSpaceDE w:val="0"/>
              <w:autoSpaceDN w:val="0"/>
              <w:adjustRightInd w:val="0"/>
              <w:rPr>
                <w:sz w:val="16"/>
                <w:szCs w:val="16"/>
              </w:rPr>
            </w:pPr>
            <w:r w:rsidRPr="00AD58AA">
              <w:rPr>
                <w:sz w:val="16"/>
                <w:szCs w:val="16"/>
              </w:rPr>
              <w:t xml:space="preserve">Mrs Jane Wylie </w:t>
            </w:r>
          </w:p>
        </w:tc>
        <w:tc>
          <w:tcPr>
            <w:tcW w:w="2600" w:type="dxa"/>
          </w:tcPr>
          <w:p w14:paraId="15447D77" w14:textId="77777777" w:rsidR="0018573B" w:rsidRPr="00AD58AA" w:rsidRDefault="0018573B">
            <w:pPr>
              <w:autoSpaceDE w:val="0"/>
              <w:autoSpaceDN w:val="0"/>
              <w:adjustRightInd w:val="0"/>
              <w:rPr>
                <w:sz w:val="16"/>
                <w:szCs w:val="16"/>
              </w:rPr>
            </w:pPr>
            <w:r w:rsidRPr="00AD58AA">
              <w:rPr>
                <w:sz w:val="16"/>
                <w:szCs w:val="16"/>
              </w:rPr>
              <w:t xml:space="preserve">Non-lay (intervention studies) </w:t>
            </w:r>
          </w:p>
        </w:tc>
        <w:tc>
          <w:tcPr>
            <w:tcW w:w="1300" w:type="dxa"/>
          </w:tcPr>
          <w:p w14:paraId="7F8E0C01" w14:textId="77777777" w:rsidR="0018573B" w:rsidRPr="00AD58AA" w:rsidRDefault="0018573B">
            <w:pPr>
              <w:autoSpaceDE w:val="0"/>
              <w:autoSpaceDN w:val="0"/>
              <w:adjustRightInd w:val="0"/>
              <w:rPr>
                <w:sz w:val="16"/>
                <w:szCs w:val="16"/>
              </w:rPr>
            </w:pPr>
            <w:r w:rsidRPr="00AD58AA">
              <w:rPr>
                <w:sz w:val="16"/>
                <w:szCs w:val="16"/>
              </w:rPr>
              <w:t xml:space="preserve">20/05/2017 </w:t>
            </w:r>
          </w:p>
        </w:tc>
        <w:tc>
          <w:tcPr>
            <w:tcW w:w="1200" w:type="dxa"/>
          </w:tcPr>
          <w:p w14:paraId="076F7109" w14:textId="77777777" w:rsidR="0018573B" w:rsidRPr="00AD58AA" w:rsidRDefault="0018573B">
            <w:pPr>
              <w:autoSpaceDE w:val="0"/>
              <w:autoSpaceDN w:val="0"/>
              <w:adjustRightInd w:val="0"/>
              <w:rPr>
                <w:sz w:val="16"/>
                <w:szCs w:val="16"/>
              </w:rPr>
            </w:pPr>
            <w:r w:rsidRPr="00AD58AA">
              <w:rPr>
                <w:sz w:val="16"/>
                <w:szCs w:val="16"/>
              </w:rPr>
              <w:t xml:space="preserve">20/05/2020 </w:t>
            </w:r>
          </w:p>
        </w:tc>
        <w:tc>
          <w:tcPr>
            <w:tcW w:w="1200" w:type="dxa"/>
          </w:tcPr>
          <w:p w14:paraId="595024AF" w14:textId="77777777" w:rsidR="0018573B" w:rsidRPr="00AD58AA" w:rsidRDefault="0018573B">
            <w:pPr>
              <w:autoSpaceDE w:val="0"/>
              <w:autoSpaceDN w:val="0"/>
              <w:adjustRightInd w:val="0"/>
              <w:rPr>
                <w:sz w:val="16"/>
                <w:szCs w:val="16"/>
              </w:rPr>
            </w:pPr>
            <w:r w:rsidRPr="00AD58AA">
              <w:rPr>
                <w:sz w:val="16"/>
                <w:szCs w:val="16"/>
              </w:rPr>
              <w:t xml:space="preserve">Present </w:t>
            </w:r>
          </w:p>
        </w:tc>
      </w:tr>
    </w:tbl>
    <w:p w14:paraId="36CDB203" w14:textId="77777777" w:rsidR="00522B40" w:rsidRPr="00AD58AA" w:rsidRDefault="00F9451C" w:rsidP="00F9451C">
      <w:pPr>
        <w:rPr>
          <w:sz w:val="16"/>
          <w:szCs w:val="16"/>
        </w:rPr>
      </w:pPr>
      <w:r w:rsidRPr="00AD58AA">
        <w:rPr>
          <w:sz w:val="16"/>
          <w:szCs w:val="16"/>
        </w:rPr>
        <w:t xml:space="preserve"> </w:t>
      </w:r>
    </w:p>
    <w:p w14:paraId="0C32E074" w14:textId="77777777" w:rsidR="00E24E77" w:rsidRPr="00AD58AA" w:rsidRDefault="00E24E77" w:rsidP="00E24E77">
      <w:pPr>
        <w:pStyle w:val="Heading2"/>
        <w:pBdr>
          <w:bottom w:val="single" w:sz="12" w:space="1" w:color="auto"/>
        </w:pBdr>
      </w:pPr>
      <w:r w:rsidRPr="00AD58AA">
        <w:br w:type="page"/>
      </w:r>
      <w:r w:rsidRPr="00AD58AA">
        <w:lastRenderedPageBreak/>
        <w:t>Welcome</w:t>
      </w:r>
    </w:p>
    <w:p w14:paraId="31340C8B" w14:textId="77777777" w:rsidR="00E24E77" w:rsidRPr="00AD58AA" w:rsidRDefault="00E24E77" w:rsidP="00E24E77">
      <w:pPr>
        <w:rPr>
          <w:lang w:val="en-NZ"/>
        </w:rPr>
      </w:pPr>
    </w:p>
    <w:p w14:paraId="34D2016B" w14:textId="77777777" w:rsidR="00E24E77" w:rsidRPr="00AD58AA" w:rsidRDefault="00E24E77" w:rsidP="00204AC4">
      <w:pPr>
        <w:spacing w:before="80" w:after="80"/>
        <w:rPr>
          <w:rFonts w:cs="Arial"/>
          <w:szCs w:val="22"/>
          <w:lang w:val="en-NZ"/>
        </w:rPr>
      </w:pPr>
      <w:r w:rsidRPr="00AD58AA">
        <w:rPr>
          <w:rFonts w:cs="Arial"/>
          <w:szCs w:val="22"/>
          <w:lang w:val="en-NZ"/>
        </w:rPr>
        <w:t xml:space="preserve">The Chair opened the meeting at </w:t>
      </w:r>
      <w:r w:rsidR="00716712" w:rsidRPr="00AD58AA">
        <w:rPr>
          <w:rFonts w:cs="Arial"/>
          <w:szCs w:val="22"/>
          <w:lang w:val="en-NZ"/>
        </w:rPr>
        <w:t>12</w:t>
      </w:r>
      <w:r w:rsidR="00B73A39" w:rsidRPr="00AD58AA">
        <w:rPr>
          <w:rFonts w:cs="Arial"/>
          <w:szCs w:val="22"/>
          <w:lang w:val="en-NZ"/>
        </w:rPr>
        <w:t>pm</w:t>
      </w:r>
      <w:r w:rsidR="00716712" w:rsidRPr="00AD58AA">
        <w:rPr>
          <w:rFonts w:cs="Arial"/>
          <w:szCs w:val="22"/>
          <w:lang w:val="en-NZ"/>
        </w:rPr>
        <w:t xml:space="preserve"> </w:t>
      </w:r>
      <w:r w:rsidRPr="00AD58AA">
        <w:rPr>
          <w:rFonts w:cs="Arial"/>
          <w:szCs w:val="22"/>
          <w:lang w:val="en-NZ"/>
        </w:rPr>
        <w:t xml:space="preserve">and welcomed Committee members, noting that apologies had been received from </w:t>
      </w:r>
      <w:r w:rsidR="00716712" w:rsidRPr="00AD58AA">
        <w:rPr>
          <w:rFonts w:cs="Arial"/>
          <w:szCs w:val="22"/>
          <w:lang w:val="en-NZ"/>
        </w:rPr>
        <w:t xml:space="preserve">Mr John </w:t>
      </w:r>
      <w:proofErr w:type="spellStart"/>
      <w:r w:rsidR="00716712" w:rsidRPr="00AD58AA">
        <w:rPr>
          <w:rFonts w:cs="Arial"/>
          <w:szCs w:val="22"/>
          <w:lang w:val="en-NZ"/>
        </w:rPr>
        <w:t>Hancock.</w:t>
      </w:r>
      <w:r w:rsidR="00AD03BE">
        <w:rPr>
          <w:rFonts w:cs="Arial"/>
          <w:szCs w:val="22"/>
          <w:lang w:val="en-NZ"/>
        </w:rPr>
        <w:t>and</w:t>
      </w:r>
      <w:proofErr w:type="spellEnd"/>
      <w:r w:rsidR="00AD03BE">
        <w:rPr>
          <w:rFonts w:cs="Arial"/>
          <w:szCs w:val="22"/>
          <w:lang w:val="en-NZ"/>
        </w:rPr>
        <w:t xml:space="preserve"> </w:t>
      </w:r>
      <w:proofErr w:type="spellStart"/>
      <w:r w:rsidR="00AD03BE">
        <w:rPr>
          <w:rFonts w:cs="Arial"/>
          <w:szCs w:val="22"/>
          <w:lang w:val="en-NZ"/>
        </w:rPr>
        <w:t>Mre</w:t>
      </w:r>
      <w:proofErr w:type="spellEnd"/>
      <w:r w:rsidR="00AD03BE">
        <w:rPr>
          <w:rFonts w:cs="Arial"/>
          <w:szCs w:val="22"/>
          <w:lang w:val="en-NZ"/>
        </w:rPr>
        <w:t xml:space="preserve"> </w:t>
      </w:r>
      <w:proofErr w:type="spellStart"/>
      <w:r w:rsidR="00AD03BE">
        <w:rPr>
          <w:rFonts w:cs="Arial"/>
          <w:szCs w:val="22"/>
          <w:lang w:val="en-NZ"/>
        </w:rPr>
        <w:t>leesa</w:t>
      </w:r>
      <w:proofErr w:type="spellEnd"/>
      <w:r w:rsidR="00AD03BE">
        <w:rPr>
          <w:rFonts w:cs="Arial"/>
          <w:szCs w:val="22"/>
          <w:lang w:val="en-NZ"/>
        </w:rPr>
        <w:t xml:space="preserve"> Russell</w:t>
      </w:r>
    </w:p>
    <w:p w14:paraId="778D464D" w14:textId="77777777" w:rsidR="00E24E77" w:rsidRPr="00AD58AA" w:rsidRDefault="00E24E77" w:rsidP="00E24E77">
      <w:pPr>
        <w:rPr>
          <w:lang w:val="en-NZ"/>
        </w:rPr>
      </w:pPr>
    </w:p>
    <w:p w14:paraId="01CEEF6A" w14:textId="77777777" w:rsidR="00E24E77" w:rsidRPr="00AD58AA" w:rsidRDefault="00E24E77" w:rsidP="00E24E77">
      <w:pPr>
        <w:rPr>
          <w:lang w:val="en-NZ"/>
        </w:rPr>
      </w:pPr>
      <w:r w:rsidRPr="00AD58AA">
        <w:rPr>
          <w:lang w:val="en-NZ"/>
        </w:rPr>
        <w:t xml:space="preserve">The Chair noted that the meeting was quorate. </w:t>
      </w:r>
    </w:p>
    <w:p w14:paraId="7AC3574C" w14:textId="77777777" w:rsidR="00E24E77" w:rsidRPr="00AD58AA" w:rsidRDefault="00E24E77" w:rsidP="00E24E77">
      <w:pPr>
        <w:rPr>
          <w:lang w:val="en-NZ"/>
        </w:rPr>
      </w:pPr>
    </w:p>
    <w:p w14:paraId="32F8FBBE" w14:textId="77777777" w:rsidR="00E24E77" w:rsidRPr="00AD58AA" w:rsidRDefault="00E24E77" w:rsidP="00E24E77">
      <w:pPr>
        <w:rPr>
          <w:lang w:val="en-NZ"/>
        </w:rPr>
      </w:pPr>
      <w:r w:rsidRPr="00AD58AA">
        <w:rPr>
          <w:lang w:val="en-NZ"/>
        </w:rPr>
        <w:t>The Committee noted and agreed the agenda for the meeting.</w:t>
      </w:r>
    </w:p>
    <w:p w14:paraId="36D290D6" w14:textId="77777777" w:rsidR="00E24E77" w:rsidRPr="00AD58AA" w:rsidRDefault="00E24E77" w:rsidP="00E24E77">
      <w:pPr>
        <w:rPr>
          <w:lang w:val="en-NZ"/>
        </w:rPr>
      </w:pPr>
    </w:p>
    <w:p w14:paraId="470B43AC" w14:textId="77777777" w:rsidR="00E24E77" w:rsidRPr="00AD58AA" w:rsidRDefault="00E24E77" w:rsidP="00E24E77">
      <w:pPr>
        <w:pStyle w:val="Heading2"/>
        <w:pBdr>
          <w:bottom w:val="single" w:sz="12" w:space="1" w:color="auto"/>
        </w:pBdr>
      </w:pPr>
      <w:r w:rsidRPr="00AD58AA">
        <w:t>Confirmation of previous minutes</w:t>
      </w:r>
    </w:p>
    <w:p w14:paraId="4B83020E" w14:textId="77777777" w:rsidR="00E24E77" w:rsidRPr="00AD58AA" w:rsidRDefault="00E24E77" w:rsidP="00E24E77">
      <w:pPr>
        <w:rPr>
          <w:lang w:val="en-NZ"/>
        </w:rPr>
      </w:pPr>
    </w:p>
    <w:p w14:paraId="7BF2A368" w14:textId="77777777" w:rsidR="00E24E77" w:rsidRPr="00AD58AA" w:rsidRDefault="00E24E77" w:rsidP="00E24E77">
      <w:pPr>
        <w:rPr>
          <w:lang w:val="en-NZ"/>
        </w:rPr>
      </w:pPr>
      <w:r w:rsidRPr="00AD58AA">
        <w:rPr>
          <w:lang w:val="en-NZ"/>
        </w:rPr>
        <w:t xml:space="preserve">The minutes of the meeting of </w:t>
      </w:r>
      <w:r w:rsidR="00716712" w:rsidRPr="00AD58AA">
        <w:rPr>
          <w:rFonts w:cs="Arial"/>
          <w:szCs w:val="22"/>
          <w:lang w:val="en-NZ"/>
        </w:rPr>
        <w:t xml:space="preserve">08 February </w:t>
      </w:r>
      <w:r w:rsidRPr="00AD58AA">
        <w:rPr>
          <w:lang w:val="en-NZ"/>
        </w:rPr>
        <w:t xml:space="preserve">were </w:t>
      </w:r>
      <w:r w:rsidR="00522B40" w:rsidRPr="00AD58AA">
        <w:rPr>
          <w:lang w:val="en-NZ"/>
        </w:rPr>
        <w:t>confirm</w:t>
      </w:r>
      <w:r w:rsidRPr="00AD58AA">
        <w:rPr>
          <w:lang w:val="en-NZ"/>
        </w:rPr>
        <w:t>ed.</w:t>
      </w:r>
    </w:p>
    <w:p w14:paraId="41EDC3EB" w14:textId="77777777" w:rsidR="00E24E77" w:rsidRPr="00AD58AA" w:rsidRDefault="00E24E77" w:rsidP="00E24E77">
      <w:pPr>
        <w:rPr>
          <w:lang w:val="en-NZ"/>
        </w:rPr>
      </w:pPr>
    </w:p>
    <w:p w14:paraId="5981DA59" w14:textId="77777777" w:rsidR="00E24E77" w:rsidRPr="00AD58AA" w:rsidRDefault="00E24E77" w:rsidP="00E24E77">
      <w:pPr>
        <w:pStyle w:val="Heading2"/>
        <w:pBdr>
          <w:bottom w:val="single" w:sz="12" w:space="1" w:color="auto"/>
        </w:pBdr>
      </w:pPr>
      <w:r w:rsidRPr="00AD58AA">
        <w:br w:type="page"/>
      </w:r>
      <w:r w:rsidRPr="00AD58AA">
        <w:lastRenderedPageBreak/>
        <w:t xml:space="preserve">New applications </w:t>
      </w:r>
    </w:p>
    <w:p w14:paraId="22AB3780" w14:textId="77777777" w:rsidR="00795EDD" w:rsidRPr="00AD58AA"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8573B" w:rsidRPr="00AD58AA" w14:paraId="4AECED10" w14:textId="77777777" w:rsidTr="0018573B">
        <w:trPr>
          <w:trHeight w:val="280"/>
        </w:trPr>
        <w:tc>
          <w:tcPr>
            <w:tcW w:w="966" w:type="dxa"/>
            <w:tcBorders>
              <w:top w:val="nil"/>
              <w:left w:val="nil"/>
              <w:bottom w:val="nil"/>
              <w:right w:val="nil"/>
            </w:tcBorders>
          </w:tcPr>
          <w:p w14:paraId="1D7CFF25" w14:textId="77777777" w:rsidR="0018573B" w:rsidRPr="00AD58AA" w:rsidRDefault="0018573B">
            <w:pPr>
              <w:autoSpaceDE w:val="0"/>
              <w:autoSpaceDN w:val="0"/>
              <w:adjustRightInd w:val="0"/>
            </w:pPr>
            <w:r w:rsidRPr="00AD58AA">
              <w:t xml:space="preserve"> </w:t>
            </w:r>
            <w:r w:rsidRPr="00AD58AA">
              <w:rPr>
                <w:b/>
              </w:rPr>
              <w:t xml:space="preserve">1 </w:t>
            </w:r>
            <w:r w:rsidRPr="00AD58AA">
              <w:t xml:space="preserve"> </w:t>
            </w:r>
          </w:p>
        </w:tc>
        <w:tc>
          <w:tcPr>
            <w:tcW w:w="2575" w:type="dxa"/>
            <w:tcBorders>
              <w:top w:val="nil"/>
              <w:left w:val="nil"/>
              <w:bottom w:val="nil"/>
              <w:right w:val="nil"/>
            </w:tcBorders>
          </w:tcPr>
          <w:p w14:paraId="5F54F985" w14:textId="77777777" w:rsidR="0018573B" w:rsidRPr="00AD58AA" w:rsidRDefault="0018573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59F53D4E" w14:textId="77777777" w:rsidR="0018573B" w:rsidRPr="00AD58AA" w:rsidRDefault="0018573B">
            <w:pPr>
              <w:autoSpaceDE w:val="0"/>
              <w:autoSpaceDN w:val="0"/>
              <w:adjustRightInd w:val="0"/>
            </w:pPr>
            <w:r w:rsidRPr="00AD58AA">
              <w:rPr>
                <w:b/>
              </w:rPr>
              <w:t>18/NTB/8</w:t>
            </w:r>
            <w:r w:rsidRPr="00AD58AA">
              <w:t xml:space="preserve"> </w:t>
            </w:r>
          </w:p>
        </w:tc>
      </w:tr>
      <w:tr w:rsidR="0018573B" w:rsidRPr="00AD58AA" w14:paraId="69534D6C" w14:textId="77777777" w:rsidTr="0018573B">
        <w:trPr>
          <w:trHeight w:val="280"/>
        </w:trPr>
        <w:tc>
          <w:tcPr>
            <w:tcW w:w="966" w:type="dxa"/>
            <w:tcBorders>
              <w:top w:val="nil"/>
              <w:left w:val="nil"/>
              <w:bottom w:val="nil"/>
              <w:right w:val="nil"/>
            </w:tcBorders>
          </w:tcPr>
          <w:p w14:paraId="7E4F4DC9" w14:textId="77777777" w:rsidR="0018573B" w:rsidRPr="00AD58AA" w:rsidRDefault="0018573B">
            <w:pPr>
              <w:autoSpaceDE w:val="0"/>
              <w:autoSpaceDN w:val="0"/>
              <w:adjustRightInd w:val="0"/>
            </w:pPr>
            <w:r w:rsidRPr="00AD58AA">
              <w:t xml:space="preserve"> </w:t>
            </w:r>
          </w:p>
        </w:tc>
        <w:tc>
          <w:tcPr>
            <w:tcW w:w="2575" w:type="dxa"/>
            <w:tcBorders>
              <w:top w:val="nil"/>
              <w:left w:val="nil"/>
              <w:bottom w:val="nil"/>
              <w:right w:val="nil"/>
            </w:tcBorders>
          </w:tcPr>
          <w:p w14:paraId="43680318" w14:textId="77777777" w:rsidR="0018573B" w:rsidRPr="00AD58AA" w:rsidRDefault="0018573B">
            <w:pPr>
              <w:autoSpaceDE w:val="0"/>
              <w:autoSpaceDN w:val="0"/>
              <w:adjustRightInd w:val="0"/>
            </w:pPr>
            <w:r w:rsidRPr="00AD58AA">
              <w:t xml:space="preserve">Title: </w:t>
            </w:r>
          </w:p>
        </w:tc>
        <w:tc>
          <w:tcPr>
            <w:tcW w:w="6459" w:type="dxa"/>
            <w:tcBorders>
              <w:top w:val="nil"/>
              <w:left w:val="nil"/>
              <w:bottom w:val="nil"/>
              <w:right w:val="nil"/>
            </w:tcBorders>
          </w:tcPr>
          <w:p w14:paraId="084B78ED" w14:textId="77777777" w:rsidR="0018573B" w:rsidRPr="00AD58AA" w:rsidRDefault="0018573B">
            <w:pPr>
              <w:autoSpaceDE w:val="0"/>
              <w:autoSpaceDN w:val="0"/>
              <w:adjustRightInd w:val="0"/>
            </w:pPr>
            <w:r w:rsidRPr="00AD58AA">
              <w:t xml:space="preserve">Lens protein adhesives for use in ocular surgery </w:t>
            </w:r>
          </w:p>
        </w:tc>
      </w:tr>
      <w:tr w:rsidR="0018573B" w:rsidRPr="00AD58AA" w14:paraId="6E7DA234" w14:textId="77777777" w:rsidTr="0018573B">
        <w:trPr>
          <w:trHeight w:val="280"/>
        </w:trPr>
        <w:tc>
          <w:tcPr>
            <w:tcW w:w="966" w:type="dxa"/>
            <w:tcBorders>
              <w:top w:val="nil"/>
              <w:left w:val="nil"/>
              <w:bottom w:val="nil"/>
              <w:right w:val="nil"/>
            </w:tcBorders>
          </w:tcPr>
          <w:p w14:paraId="3BCE1661" w14:textId="77777777" w:rsidR="0018573B" w:rsidRPr="00AD58AA" w:rsidRDefault="0018573B">
            <w:pPr>
              <w:autoSpaceDE w:val="0"/>
              <w:autoSpaceDN w:val="0"/>
              <w:adjustRightInd w:val="0"/>
            </w:pPr>
            <w:r w:rsidRPr="00AD58AA">
              <w:t xml:space="preserve"> </w:t>
            </w:r>
          </w:p>
        </w:tc>
        <w:tc>
          <w:tcPr>
            <w:tcW w:w="2575" w:type="dxa"/>
            <w:tcBorders>
              <w:top w:val="nil"/>
              <w:left w:val="nil"/>
              <w:bottom w:val="nil"/>
              <w:right w:val="nil"/>
            </w:tcBorders>
          </w:tcPr>
          <w:p w14:paraId="6C3D6186" w14:textId="77777777" w:rsidR="0018573B" w:rsidRPr="00AD58AA" w:rsidRDefault="0018573B">
            <w:pPr>
              <w:autoSpaceDE w:val="0"/>
              <w:autoSpaceDN w:val="0"/>
              <w:adjustRightInd w:val="0"/>
            </w:pPr>
            <w:r w:rsidRPr="00AD58AA">
              <w:t xml:space="preserve">Principal Investigator: </w:t>
            </w:r>
          </w:p>
        </w:tc>
        <w:tc>
          <w:tcPr>
            <w:tcW w:w="6459" w:type="dxa"/>
            <w:tcBorders>
              <w:top w:val="nil"/>
              <w:left w:val="nil"/>
              <w:bottom w:val="nil"/>
              <w:right w:val="nil"/>
            </w:tcBorders>
          </w:tcPr>
          <w:p w14:paraId="09D34D2A" w14:textId="77777777" w:rsidR="0018573B" w:rsidRPr="00AD58AA" w:rsidRDefault="0018573B">
            <w:pPr>
              <w:autoSpaceDE w:val="0"/>
              <w:autoSpaceDN w:val="0"/>
              <w:adjustRightInd w:val="0"/>
            </w:pPr>
            <w:r w:rsidRPr="00AD58AA">
              <w:t xml:space="preserve">Professor Trevor Sherwin </w:t>
            </w:r>
          </w:p>
        </w:tc>
      </w:tr>
      <w:tr w:rsidR="0018573B" w:rsidRPr="00AD58AA" w14:paraId="0BFB64FF" w14:textId="77777777" w:rsidTr="0018573B">
        <w:trPr>
          <w:trHeight w:val="280"/>
        </w:trPr>
        <w:tc>
          <w:tcPr>
            <w:tcW w:w="966" w:type="dxa"/>
            <w:tcBorders>
              <w:top w:val="nil"/>
              <w:left w:val="nil"/>
              <w:bottom w:val="nil"/>
              <w:right w:val="nil"/>
            </w:tcBorders>
          </w:tcPr>
          <w:p w14:paraId="64C4A83D" w14:textId="77777777" w:rsidR="0018573B" w:rsidRPr="00AD58AA" w:rsidRDefault="0018573B">
            <w:pPr>
              <w:autoSpaceDE w:val="0"/>
              <w:autoSpaceDN w:val="0"/>
              <w:adjustRightInd w:val="0"/>
            </w:pPr>
            <w:r w:rsidRPr="00AD58AA">
              <w:t xml:space="preserve"> </w:t>
            </w:r>
          </w:p>
        </w:tc>
        <w:tc>
          <w:tcPr>
            <w:tcW w:w="2575" w:type="dxa"/>
            <w:tcBorders>
              <w:top w:val="nil"/>
              <w:left w:val="nil"/>
              <w:bottom w:val="nil"/>
              <w:right w:val="nil"/>
            </w:tcBorders>
          </w:tcPr>
          <w:p w14:paraId="67771608" w14:textId="77777777" w:rsidR="0018573B" w:rsidRPr="00AD58AA" w:rsidRDefault="0018573B">
            <w:pPr>
              <w:autoSpaceDE w:val="0"/>
              <w:autoSpaceDN w:val="0"/>
              <w:adjustRightInd w:val="0"/>
            </w:pPr>
            <w:r w:rsidRPr="00AD58AA">
              <w:t xml:space="preserve">Sponsor: </w:t>
            </w:r>
          </w:p>
        </w:tc>
        <w:tc>
          <w:tcPr>
            <w:tcW w:w="6459" w:type="dxa"/>
            <w:tcBorders>
              <w:top w:val="nil"/>
              <w:left w:val="nil"/>
              <w:bottom w:val="nil"/>
              <w:right w:val="nil"/>
            </w:tcBorders>
          </w:tcPr>
          <w:p w14:paraId="5E9523FF" w14:textId="77777777" w:rsidR="0018573B" w:rsidRPr="00AD58AA" w:rsidRDefault="0018573B">
            <w:pPr>
              <w:autoSpaceDE w:val="0"/>
              <w:autoSpaceDN w:val="0"/>
              <w:adjustRightInd w:val="0"/>
            </w:pPr>
            <w:r w:rsidRPr="00AD58AA">
              <w:t xml:space="preserve">The University of Auckland </w:t>
            </w:r>
          </w:p>
        </w:tc>
      </w:tr>
      <w:tr w:rsidR="0018573B" w:rsidRPr="00AD58AA" w14:paraId="609DA34F" w14:textId="77777777" w:rsidTr="0018573B">
        <w:trPr>
          <w:trHeight w:val="280"/>
        </w:trPr>
        <w:tc>
          <w:tcPr>
            <w:tcW w:w="966" w:type="dxa"/>
            <w:tcBorders>
              <w:top w:val="nil"/>
              <w:left w:val="nil"/>
              <w:bottom w:val="nil"/>
              <w:right w:val="nil"/>
            </w:tcBorders>
          </w:tcPr>
          <w:p w14:paraId="465E3DAA" w14:textId="77777777" w:rsidR="0018573B" w:rsidRPr="00AD58AA" w:rsidRDefault="0018573B">
            <w:pPr>
              <w:autoSpaceDE w:val="0"/>
              <w:autoSpaceDN w:val="0"/>
              <w:adjustRightInd w:val="0"/>
            </w:pPr>
            <w:r w:rsidRPr="00AD58AA">
              <w:t xml:space="preserve"> </w:t>
            </w:r>
          </w:p>
        </w:tc>
        <w:tc>
          <w:tcPr>
            <w:tcW w:w="2575" w:type="dxa"/>
            <w:tcBorders>
              <w:top w:val="nil"/>
              <w:left w:val="nil"/>
              <w:bottom w:val="nil"/>
              <w:right w:val="nil"/>
            </w:tcBorders>
          </w:tcPr>
          <w:p w14:paraId="287070FC" w14:textId="77777777" w:rsidR="0018573B" w:rsidRPr="00AD58AA" w:rsidRDefault="0018573B">
            <w:pPr>
              <w:autoSpaceDE w:val="0"/>
              <w:autoSpaceDN w:val="0"/>
              <w:adjustRightInd w:val="0"/>
            </w:pPr>
            <w:r w:rsidRPr="00AD58AA">
              <w:t xml:space="preserve">Clock Start Date: </w:t>
            </w:r>
          </w:p>
        </w:tc>
        <w:tc>
          <w:tcPr>
            <w:tcW w:w="6459" w:type="dxa"/>
            <w:tcBorders>
              <w:top w:val="nil"/>
              <w:left w:val="nil"/>
              <w:bottom w:val="nil"/>
              <w:right w:val="nil"/>
            </w:tcBorders>
          </w:tcPr>
          <w:p w14:paraId="7CAB3F4C" w14:textId="77777777" w:rsidR="0018573B" w:rsidRPr="00AD58AA" w:rsidRDefault="0018573B">
            <w:pPr>
              <w:autoSpaceDE w:val="0"/>
              <w:autoSpaceDN w:val="0"/>
              <w:adjustRightInd w:val="0"/>
            </w:pPr>
            <w:r w:rsidRPr="00AD58AA">
              <w:t xml:space="preserve">16 January 2018 </w:t>
            </w:r>
          </w:p>
        </w:tc>
      </w:tr>
    </w:tbl>
    <w:p w14:paraId="1A8EF028" w14:textId="77777777" w:rsidR="00B73A39" w:rsidRPr="00AD58AA" w:rsidRDefault="00B73A39" w:rsidP="00BD2479">
      <w:pPr>
        <w:autoSpaceDE w:val="0"/>
        <w:autoSpaceDN w:val="0"/>
        <w:adjustRightInd w:val="0"/>
      </w:pPr>
    </w:p>
    <w:p w14:paraId="789FFBEE" w14:textId="77777777" w:rsidR="00B73A39" w:rsidRPr="00AD58AA" w:rsidRDefault="00B73A39" w:rsidP="00BD2479">
      <w:pPr>
        <w:autoSpaceDE w:val="0"/>
        <w:autoSpaceDN w:val="0"/>
        <w:adjustRightInd w:val="0"/>
        <w:rPr>
          <w:sz w:val="20"/>
        </w:rPr>
      </w:pPr>
      <w:r w:rsidRPr="00AD58AA">
        <w:t xml:space="preserve">Professor Trevor Sherwin </w:t>
      </w:r>
      <w:r w:rsidR="00E67FFD" w:rsidRPr="00AD58AA">
        <w:t>and Ms Judith Dyson were</w:t>
      </w:r>
      <w:r w:rsidRPr="00AD58AA">
        <w:t xml:space="preserve"> present </w:t>
      </w:r>
      <w:r w:rsidRPr="00AD58AA">
        <w:rPr>
          <w:rFonts w:cs="Arial"/>
          <w:szCs w:val="22"/>
        </w:rPr>
        <w:t>in person</w:t>
      </w:r>
      <w:r w:rsidRPr="00AD58AA">
        <w:t xml:space="preserve"> for discussion of this application.</w:t>
      </w:r>
    </w:p>
    <w:p w14:paraId="2C90CBA7" w14:textId="77777777" w:rsidR="00B73A39" w:rsidRPr="00AD58AA" w:rsidRDefault="00B73A39" w:rsidP="00BD2479">
      <w:pPr>
        <w:rPr>
          <w:u w:val="single"/>
        </w:rPr>
      </w:pPr>
    </w:p>
    <w:p w14:paraId="49E1989D" w14:textId="77777777" w:rsidR="00B73A39" w:rsidRPr="00AD58AA" w:rsidRDefault="00B73A39" w:rsidP="00BD2479">
      <w:pPr>
        <w:rPr>
          <w:u w:val="single"/>
        </w:rPr>
      </w:pPr>
      <w:r w:rsidRPr="00AD58AA">
        <w:rPr>
          <w:u w:val="single"/>
        </w:rPr>
        <w:t>Potential conflicts of interest</w:t>
      </w:r>
    </w:p>
    <w:p w14:paraId="6EA89BCB" w14:textId="77777777" w:rsidR="00B73A39" w:rsidRPr="00AD58AA" w:rsidRDefault="00B73A39" w:rsidP="00BD2479">
      <w:pPr>
        <w:rPr>
          <w:b/>
        </w:rPr>
      </w:pPr>
    </w:p>
    <w:p w14:paraId="556DB601" w14:textId="77777777" w:rsidR="00B73A39" w:rsidRPr="00AD58AA" w:rsidRDefault="00B73A39" w:rsidP="00BD2479">
      <w:r w:rsidRPr="00AD58AA">
        <w:t>The Chair asked members to declare any potential conflicts of interest related to this application.</w:t>
      </w:r>
    </w:p>
    <w:p w14:paraId="6CEC168F" w14:textId="77777777" w:rsidR="00B73A39" w:rsidRPr="00AD58AA" w:rsidRDefault="00B73A39" w:rsidP="00BD2479"/>
    <w:p w14:paraId="382A4FC1" w14:textId="77777777" w:rsidR="00B73A39" w:rsidRPr="00AD58AA" w:rsidRDefault="00B73A39" w:rsidP="00BD2479">
      <w:r w:rsidRPr="00AD58AA">
        <w:t>No potential conflicts of interest related to this application were declared by any member.</w:t>
      </w:r>
    </w:p>
    <w:p w14:paraId="4A4276DB" w14:textId="77777777" w:rsidR="00B73A39" w:rsidRPr="00AD58AA" w:rsidRDefault="00B73A39" w:rsidP="00BD2479"/>
    <w:p w14:paraId="72D67DEE" w14:textId="77777777" w:rsidR="00B73A39" w:rsidRPr="00AD58AA" w:rsidRDefault="00B73A39" w:rsidP="00BD2479">
      <w:pPr>
        <w:rPr>
          <w:u w:val="single"/>
        </w:rPr>
      </w:pPr>
      <w:r w:rsidRPr="00AD58AA">
        <w:rPr>
          <w:u w:val="single"/>
        </w:rPr>
        <w:t>Summary of Study</w:t>
      </w:r>
    </w:p>
    <w:p w14:paraId="29AA1384" w14:textId="77777777" w:rsidR="00B73A39" w:rsidRPr="00AD58AA" w:rsidRDefault="00B73A39" w:rsidP="00BD2479">
      <w:pPr>
        <w:rPr>
          <w:u w:val="single"/>
        </w:rPr>
      </w:pPr>
    </w:p>
    <w:p w14:paraId="7CBB72C3" w14:textId="77777777" w:rsidR="00B73A39" w:rsidRPr="00AD58AA" w:rsidRDefault="00B73A39" w:rsidP="00DB2ABD">
      <w:pPr>
        <w:pStyle w:val="ListParagraph"/>
        <w:numPr>
          <w:ilvl w:val="0"/>
          <w:numId w:val="3"/>
        </w:numPr>
        <w:rPr>
          <w:lang w:val="en-NZ"/>
        </w:rPr>
      </w:pPr>
      <w:r w:rsidRPr="00AD58AA">
        <w:rPr>
          <w:lang w:val="en-NZ"/>
        </w:rPr>
        <w:t xml:space="preserve">The study investigates novel techniques for the extraction of </w:t>
      </w:r>
      <w:proofErr w:type="spellStart"/>
      <w:r w:rsidRPr="00AD58AA">
        <w:rPr>
          <w:lang w:val="en-NZ"/>
        </w:rPr>
        <w:t>cystallin</w:t>
      </w:r>
      <w:proofErr w:type="spellEnd"/>
      <w:r w:rsidRPr="00AD58AA">
        <w:rPr>
          <w:lang w:val="en-NZ"/>
        </w:rPr>
        <w:t xml:space="preserve"> proteins from donor lenses.</w:t>
      </w:r>
      <w:r w:rsidR="00AD03BE">
        <w:rPr>
          <w:lang w:val="en-NZ"/>
        </w:rPr>
        <w:t xml:space="preserve"> The resulting product has potential therapeutic uses for corneal repair and intraocular drug delivery</w:t>
      </w:r>
    </w:p>
    <w:p w14:paraId="3E2E8B71" w14:textId="77777777" w:rsidR="004969FB" w:rsidRPr="00AD58AA" w:rsidRDefault="004969FB" w:rsidP="00DB2ABD">
      <w:pPr>
        <w:pStyle w:val="ListParagraph"/>
        <w:numPr>
          <w:ilvl w:val="0"/>
          <w:numId w:val="3"/>
        </w:numPr>
        <w:rPr>
          <w:lang w:val="en-NZ"/>
        </w:rPr>
      </w:pPr>
      <w:r w:rsidRPr="00AD58AA">
        <w:rPr>
          <w:lang w:val="en-NZ"/>
        </w:rPr>
        <w:t xml:space="preserve">Donor lenses will be obtained from living donors undergoing surgery and from organ and tissue donors through Organ Donation New Zealand. </w:t>
      </w:r>
    </w:p>
    <w:p w14:paraId="1AA83768" w14:textId="77777777" w:rsidR="00B73A39" w:rsidRPr="00AD58AA" w:rsidRDefault="00B73A39" w:rsidP="00BD2479">
      <w:pPr>
        <w:autoSpaceDE w:val="0"/>
        <w:autoSpaceDN w:val="0"/>
        <w:adjustRightInd w:val="0"/>
        <w:rPr>
          <w:u w:val="single"/>
        </w:rPr>
      </w:pPr>
    </w:p>
    <w:p w14:paraId="426263F4" w14:textId="77777777" w:rsidR="00B73A39" w:rsidRPr="00AD58AA" w:rsidRDefault="00B73A39" w:rsidP="00BD2479">
      <w:pPr>
        <w:rPr>
          <w:u w:val="single"/>
        </w:rPr>
      </w:pPr>
      <w:r w:rsidRPr="00AD58AA">
        <w:rPr>
          <w:u w:val="single"/>
        </w:rPr>
        <w:t>Summary of ethical issues (resolved)</w:t>
      </w:r>
    </w:p>
    <w:p w14:paraId="53A152F1" w14:textId="77777777" w:rsidR="00B73A39" w:rsidRPr="00AD58AA" w:rsidRDefault="00B73A39" w:rsidP="00BD2479">
      <w:pPr>
        <w:rPr>
          <w:u w:val="single"/>
        </w:rPr>
      </w:pPr>
    </w:p>
    <w:p w14:paraId="6EF7D671" w14:textId="77777777" w:rsidR="00B73A39" w:rsidRPr="00AD58AA" w:rsidRDefault="00B73A39" w:rsidP="00BD2479">
      <w:r w:rsidRPr="00AD58AA">
        <w:t>The main ethical issues considered by the Committee and addressed by the Researcher are as follows.</w:t>
      </w:r>
    </w:p>
    <w:p w14:paraId="34EAA6A9" w14:textId="77777777" w:rsidR="00B73A39" w:rsidRPr="00AD58AA" w:rsidRDefault="00B73A39" w:rsidP="00BD2479"/>
    <w:p w14:paraId="290873BE" w14:textId="77777777" w:rsidR="00B73A39" w:rsidRPr="00AD58AA" w:rsidRDefault="00B73A39" w:rsidP="00DB2ABD">
      <w:pPr>
        <w:pStyle w:val="ListParagraph"/>
        <w:numPr>
          <w:ilvl w:val="0"/>
          <w:numId w:val="3"/>
        </w:numPr>
        <w:spacing w:before="80" w:after="80"/>
        <w:rPr>
          <w:lang w:val="en-NZ"/>
        </w:rPr>
      </w:pPr>
      <w:r w:rsidRPr="00AD58AA">
        <w:rPr>
          <w:lang w:val="en-NZ"/>
        </w:rPr>
        <w:t xml:space="preserve">The Committee </w:t>
      </w:r>
      <w:r w:rsidR="00F973DE" w:rsidRPr="00AD58AA">
        <w:rPr>
          <w:lang w:val="en-NZ"/>
        </w:rPr>
        <w:t xml:space="preserve">noted that funding </w:t>
      </w:r>
      <w:r w:rsidR="000103E6" w:rsidRPr="00AD58AA">
        <w:rPr>
          <w:lang w:val="en-NZ"/>
        </w:rPr>
        <w:t>had been granted from the Ministry of Business Innovation and Employment for the project.</w:t>
      </w:r>
    </w:p>
    <w:p w14:paraId="444D0B67" w14:textId="43BF5A86" w:rsidR="000103E6" w:rsidRPr="00AD58AA" w:rsidRDefault="00DB4A03" w:rsidP="00DB2ABD">
      <w:pPr>
        <w:pStyle w:val="ListParagraph"/>
        <w:numPr>
          <w:ilvl w:val="0"/>
          <w:numId w:val="3"/>
        </w:numPr>
        <w:spacing w:before="80" w:after="80"/>
        <w:rPr>
          <w:lang w:val="en-NZ"/>
        </w:rPr>
      </w:pPr>
      <w:r w:rsidRPr="00AD58AA">
        <w:rPr>
          <w:lang w:val="en-NZ"/>
        </w:rPr>
        <w:t>The Committee</w:t>
      </w:r>
      <w:r w:rsidR="004969FB" w:rsidRPr="00AD58AA">
        <w:rPr>
          <w:lang w:val="en-NZ"/>
        </w:rPr>
        <w:t xml:space="preserve"> asked</w:t>
      </w:r>
      <w:r w:rsidRPr="00AD58AA">
        <w:rPr>
          <w:lang w:val="en-NZ"/>
        </w:rPr>
        <w:t xml:space="preserve"> </w:t>
      </w:r>
      <w:r w:rsidR="004969FB" w:rsidRPr="00AD58AA">
        <w:rPr>
          <w:lang w:val="en-NZ"/>
        </w:rPr>
        <w:t xml:space="preserve">how recruitment of donors who are undergoing surgery will work. The Researcher explained that persons scheduled for cataract surgery will be approached once they are on the </w:t>
      </w:r>
      <w:r w:rsidR="00AD03BE">
        <w:rPr>
          <w:lang w:val="en-NZ"/>
        </w:rPr>
        <w:t xml:space="preserve">public </w:t>
      </w:r>
      <w:r w:rsidR="004969FB" w:rsidRPr="00AD58AA">
        <w:rPr>
          <w:lang w:val="en-NZ"/>
        </w:rPr>
        <w:t xml:space="preserve">waiting list </w:t>
      </w:r>
      <w:r w:rsidR="00AD03BE">
        <w:rPr>
          <w:lang w:val="en-NZ"/>
        </w:rPr>
        <w:t>or by private ophthalmologists when surgery is planned</w:t>
      </w:r>
    </w:p>
    <w:p w14:paraId="5ABB3DEA" w14:textId="77777777" w:rsidR="001643E6" w:rsidRPr="00AD58AA" w:rsidRDefault="001643E6" w:rsidP="00DB2ABD">
      <w:pPr>
        <w:pStyle w:val="ListParagraph"/>
        <w:numPr>
          <w:ilvl w:val="0"/>
          <w:numId w:val="3"/>
        </w:numPr>
        <w:spacing w:before="80" w:after="80"/>
        <w:rPr>
          <w:lang w:val="en-NZ"/>
        </w:rPr>
      </w:pPr>
      <w:r w:rsidRPr="00AD58AA">
        <w:rPr>
          <w:lang w:val="en-NZ"/>
        </w:rPr>
        <w:t xml:space="preserve">The Committee </w:t>
      </w:r>
      <w:r w:rsidR="00AD03BE">
        <w:rPr>
          <w:lang w:val="en-NZ"/>
        </w:rPr>
        <w:t xml:space="preserve">asked </w:t>
      </w:r>
      <w:r w:rsidRPr="00AD58AA">
        <w:rPr>
          <w:lang w:val="en-NZ"/>
        </w:rPr>
        <w:t xml:space="preserve">where patients will be recruited from. The Researcher explained that public patients at ADHB and private patients will be recruited. </w:t>
      </w:r>
    </w:p>
    <w:p w14:paraId="5C432F7E" w14:textId="1F00A23F" w:rsidR="00B73A39" w:rsidRPr="00AD58AA" w:rsidRDefault="00B34A78" w:rsidP="00DB2ABD">
      <w:pPr>
        <w:pStyle w:val="ListParagraph"/>
        <w:numPr>
          <w:ilvl w:val="0"/>
          <w:numId w:val="3"/>
        </w:numPr>
        <w:spacing w:before="80" w:after="80"/>
        <w:rPr>
          <w:lang w:val="en-NZ"/>
        </w:rPr>
      </w:pPr>
      <w:r w:rsidRPr="00AD58AA">
        <w:rPr>
          <w:lang w:val="en-NZ"/>
        </w:rPr>
        <w:t>The Committee asked how far in advance</w:t>
      </w:r>
      <w:r w:rsidR="007A5E13" w:rsidRPr="00AD58AA">
        <w:rPr>
          <w:lang w:val="en-NZ"/>
        </w:rPr>
        <w:t xml:space="preserve"> patients will be approached. The Researcher explained that patients will be approached about </w:t>
      </w:r>
      <w:r w:rsidR="001943DA">
        <w:rPr>
          <w:lang w:val="en-NZ"/>
        </w:rPr>
        <w:t>several</w:t>
      </w:r>
      <w:r w:rsidR="007A5E13" w:rsidRPr="00AD58AA">
        <w:rPr>
          <w:lang w:val="en-NZ"/>
        </w:rPr>
        <w:t xml:space="preserve"> weeks before their surgery and so will have enough time to discuss with their family and </w:t>
      </w:r>
      <w:proofErr w:type="spellStart"/>
      <w:r w:rsidR="007A5E13" w:rsidRPr="00AD58AA">
        <w:rPr>
          <w:lang w:val="en-NZ"/>
        </w:rPr>
        <w:t>whānau</w:t>
      </w:r>
      <w:proofErr w:type="spellEnd"/>
      <w:r w:rsidR="007A5E13" w:rsidRPr="00AD58AA">
        <w:rPr>
          <w:lang w:val="en-NZ"/>
        </w:rPr>
        <w:t xml:space="preserve">. </w:t>
      </w:r>
    </w:p>
    <w:p w14:paraId="1881EDC9" w14:textId="765CFD03" w:rsidR="00DB2ABD" w:rsidRPr="00AD58AA" w:rsidRDefault="00DB2ABD" w:rsidP="00DB2ABD">
      <w:pPr>
        <w:pStyle w:val="ListParagraph"/>
        <w:numPr>
          <w:ilvl w:val="0"/>
          <w:numId w:val="3"/>
        </w:numPr>
        <w:spacing w:before="80" w:after="80"/>
        <w:rPr>
          <w:lang w:val="en-NZ"/>
        </w:rPr>
      </w:pPr>
      <w:r w:rsidRPr="00AD58AA">
        <w:rPr>
          <w:lang w:val="en-NZ"/>
        </w:rPr>
        <w:t xml:space="preserve">The Committee queried why the Researchers need to access health information as part of the study. The Researcher explained that this is to ensure that they only receive lenses from patients who do not have a condition that would mean the lens </w:t>
      </w:r>
      <w:r w:rsidR="00AD03BE">
        <w:rPr>
          <w:lang w:val="en-NZ"/>
        </w:rPr>
        <w:t>components may be unsuitable for use</w:t>
      </w:r>
      <w:proofErr w:type="gramStart"/>
      <w:r w:rsidR="00AD03BE">
        <w:rPr>
          <w:lang w:val="en-NZ"/>
        </w:rPr>
        <w:t>.</w:t>
      </w:r>
      <w:r w:rsidRPr="00AD58AA">
        <w:rPr>
          <w:lang w:val="en-NZ"/>
        </w:rPr>
        <w:t>.</w:t>
      </w:r>
      <w:proofErr w:type="gramEnd"/>
      <w:r w:rsidRPr="00AD58AA">
        <w:rPr>
          <w:lang w:val="en-NZ"/>
        </w:rPr>
        <w:t xml:space="preserve"> The Committee noted that the information will be provided in a de-identified form to the researchers. </w:t>
      </w:r>
    </w:p>
    <w:p w14:paraId="4B8BF8E8" w14:textId="77777777" w:rsidR="00B73A39" w:rsidRPr="00AD58AA" w:rsidRDefault="00B73A39" w:rsidP="00BD2479">
      <w:pPr>
        <w:spacing w:before="80" w:after="80"/>
        <w:rPr>
          <w:u w:val="single"/>
        </w:rPr>
      </w:pPr>
    </w:p>
    <w:p w14:paraId="53D8C1A9" w14:textId="77777777" w:rsidR="00B73A39" w:rsidRPr="00AD58AA" w:rsidRDefault="00B73A39" w:rsidP="00BD2479">
      <w:pPr>
        <w:rPr>
          <w:u w:val="single"/>
        </w:rPr>
      </w:pPr>
      <w:r w:rsidRPr="00AD58AA">
        <w:rPr>
          <w:u w:val="single"/>
        </w:rPr>
        <w:t>Summary of ethical issues (outstanding)</w:t>
      </w:r>
    </w:p>
    <w:p w14:paraId="3D8A4105" w14:textId="77777777" w:rsidR="00B73A39" w:rsidRPr="00AD58AA" w:rsidRDefault="00B73A39" w:rsidP="00BD2479">
      <w:pPr>
        <w:rPr>
          <w:u w:val="single"/>
        </w:rPr>
      </w:pPr>
    </w:p>
    <w:p w14:paraId="7BED215F" w14:textId="77777777" w:rsidR="00B73A39" w:rsidRPr="00AD58AA" w:rsidRDefault="00B73A39" w:rsidP="00BD2479">
      <w:r w:rsidRPr="00AD58AA">
        <w:t>The main ethical issues considered by the Committee and which require addressing by the Researcher are as follows.</w:t>
      </w:r>
    </w:p>
    <w:p w14:paraId="5326416E" w14:textId="77777777" w:rsidR="00B73A39" w:rsidRPr="00AD58AA" w:rsidRDefault="00B73A39" w:rsidP="00BD2479">
      <w:pPr>
        <w:autoSpaceDE w:val="0"/>
        <w:autoSpaceDN w:val="0"/>
        <w:adjustRightInd w:val="0"/>
      </w:pPr>
    </w:p>
    <w:p w14:paraId="7DA905FA" w14:textId="77777777" w:rsidR="00BD2479" w:rsidRPr="00AD58AA" w:rsidRDefault="00BD2479" w:rsidP="00DB2ABD">
      <w:pPr>
        <w:pStyle w:val="ListParagraph"/>
        <w:numPr>
          <w:ilvl w:val="0"/>
          <w:numId w:val="3"/>
        </w:numPr>
        <w:spacing w:before="80" w:after="80"/>
        <w:rPr>
          <w:lang w:val="en-NZ"/>
        </w:rPr>
      </w:pPr>
      <w:r w:rsidRPr="00AD58AA">
        <w:rPr>
          <w:lang w:val="en-NZ"/>
        </w:rPr>
        <w:lastRenderedPageBreak/>
        <w:t xml:space="preserve">The Committee asked about how donated </w:t>
      </w:r>
      <w:r w:rsidR="00AD03BE">
        <w:rPr>
          <w:lang w:val="en-NZ"/>
        </w:rPr>
        <w:t xml:space="preserve">cadaveric </w:t>
      </w:r>
      <w:r w:rsidRPr="00AD58AA">
        <w:rPr>
          <w:lang w:val="en-NZ"/>
        </w:rPr>
        <w:t>tissue will be sourced. The Researcher explained that</w:t>
      </w:r>
      <w:r w:rsidR="00DB2ABD" w:rsidRPr="00AD58AA">
        <w:rPr>
          <w:lang w:val="en-NZ"/>
        </w:rPr>
        <w:t xml:space="preserve"> people can </w:t>
      </w:r>
      <w:r w:rsidRPr="00AD58AA">
        <w:rPr>
          <w:lang w:val="en-NZ"/>
        </w:rPr>
        <w:t xml:space="preserve">consent for </w:t>
      </w:r>
      <w:r w:rsidR="00DB2ABD" w:rsidRPr="00AD58AA">
        <w:rPr>
          <w:lang w:val="en-NZ"/>
        </w:rPr>
        <w:t xml:space="preserve">their eyes to be donated. The Committee asked that the Researcher clarify that consent is sought for the use of lenses as part of the organ donation process if possible.  </w:t>
      </w:r>
    </w:p>
    <w:p w14:paraId="58575309" w14:textId="77777777" w:rsidR="00DB2ABD" w:rsidRPr="00AD58AA" w:rsidRDefault="00DB2ABD" w:rsidP="00DB2ABD">
      <w:pPr>
        <w:pStyle w:val="ListParagraph"/>
        <w:numPr>
          <w:ilvl w:val="0"/>
          <w:numId w:val="3"/>
        </w:numPr>
      </w:pPr>
      <w:r w:rsidRPr="00AD58AA">
        <w:rPr>
          <w:lang w:val="en-NZ"/>
        </w:rPr>
        <w:t xml:space="preserve">The Committee asked that the protocol be updated to include all study procedures and rules for data storage etc. </w:t>
      </w:r>
      <w:r w:rsidRPr="00AD58AA">
        <w:rPr>
          <w:rFonts w:cs="Arial"/>
          <w:lang w:val="en-US"/>
        </w:rPr>
        <w:t>(</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5.41</w:t>
      </w:r>
      <w:r w:rsidRPr="00AD58AA">
        <w:rPr>
          <w:rFonts w:cs="Arial"/>
          <w:lang w:val="en-US"/>
        </w:rPr>
        <w:t>)</w:t>
      </w:r>
    </w:p>
    <w:p w14:paraId="4F771541" w14:textId="61EFA6EF" w:rsidR="005132CE" w:rsidRPr="00AD58AA" w:rsidRDefault="00DB2ABD" w:rsidP="00DB2ABD">
      <w:pPr>
        <w:pStyle w:val="ListParagraph"/>
        <w:numPr>
          <w:ilvl w:val="0"/>
          <w:numId w:val="3"/>
        </w:numPr>
        <w:rPr>
          <w:lang w:val="en-NZ"/>
        </w:rPr>
      </w:pPr>
      <w:r w:rsidRPr="00AD58AA">
        <w:rPr>
          <w:rFonts w:cs="Arial"/>
          <w:lang w:val="en-NZ"/>
        </w:rPr>
        <w:t>Please amend the information sheet and consent forms, taking into account the suggestions made by the committee</w:t>
      </w:r>
      <w:r w:rsidRPr="00AD58AA">
        <w:rPr>
          <w:rFonts w:cs="Arial"/>
          <w:i/>
          <w:lang w:val="en-NZ"/>
        </w:rPr>
        <w:t xml:space="preserve"> (Ethical Guidelines for Observational Studies para 6.10)</w:t>
      </w:r>
    </w:p>
    <w:p w14:paraId="591C248B" w14:textId="77777777" w:rsidR="00B73A39" w:rsidRPr="00AD58AA" w:rsidRDefault="00B73A39" w:rsidP="00BD2479">
      <w:pPr>
        <w:pStyle w:val="ListParagraph"/>
        <w:spacing w:before="80" w:after="80"/>
        <w:rPr>
          <w:rFonts w:cs="Arial"/>
          <w:szCs w:val="22"/>
          <w:lang w:val="en-NZ"/>
        </w:rPr>
      </w:pPr>
    </w:p>
    <w:p w14:paraId="27B2CD5A" w14:textId="77777777" w:rsidR="00B73A39" w:rsidRPr="00AD58AA" w:rsidRDefault="00B73A39" w:rsidP="00BD2479">
      <w:pPr>
        <w:spacing w:before="80" w:after="80"/>
        <w:rPr>
          <w:rFonts w:cs="Arial"/>
          <w:szCs w:val="22"/>
        </w:rPr>
      </w:pPr>
      <w:r w:rsidRPr="00AD58AA">
        <w:rPr>
          <w:rFonts w:cs="Arial"/>
          <w:szCs w:val="22"/>
        </w:rPr>
        <w:t xml:space="preserve">The Committee requested the following changes to the Participant Information Sheet and Consent Form: </w:t>
      </w:r>
    </w:p>
    <w:p w14:paraId="117CBBE8" w14:textId="77777777" w:rsidR="00B73A39" w:rsidRPr="00AD58AA" w:rsidRDefault="00B73A39" w:rsidP="00BD2479">
      <w:pPr>
        <w:spacing w:before="80" w:after="80"/>
        <w:rPr>
          <w:rFonts w:cs="Arial"/>
          <w:szCs w:val="22"/>
        </w:rPr>
      </w:pPr>
    </w:p>
    <w:p w14:paraId="79416E52" w14:textId="77777777" w:rsidR="00B73A39" w:rsidRPr="00AD58AA" w:rsidRDefault="00DB2ABD" w:rsidP="00DB2ABD">
      <w:pPr>
        <w:pStyle w:val="ListParagraph"/>
        <w:numPr>
          <w:ilvl w:val="0"/>
          <w:numId w:val="3"/>
        </w:numPr>
        <w:spacing w:before="80" w:after="80"/>
      </w:pPr>
      <w:r w:rsidRPr="00AD58AA">
        <w:t xml:space="preserve">Remove </w:t>
      </w:r>
      <w:proofErr w:type="spellStart"/>
      <w:r w:rsidRPr="00AD58AA">
        <w:t>tickboxes</w:t>
      </w:r>
      <w:proofErr w:type="spellEnd"/>
      <w:r w:rsidRPr="00AD58AA">
        <w:t xml:space="preserve"> except for those items where ticking no would not exclude participants.</w:t>
      </w:r>
    </w:p>
    <w:p w14:paraId="5E324516" w14:textId="77777777" w:rsidR="00DB2ABD" w:rsidRPr="00AD58AA" w:rsidRDefault="00DB2ABD" w:rsidP="00DB2ABD">
      <w:pPr>
        <w:pStyle w:val="ListParagraph"/>
        <w:numPr>
          <w:ilvl w:val="0"/>
          <w:numId w:val="3"/>
        </w:numPr>
        <w:spacing w:before="80" w:after="80"/>
      </w:pPr>
      <w:r w:rsidRPr="00AD58AA">
        <w:t>Disclose that there is a commercial interest, who that is, and that participants will not receive any benefits from any findings from the project.</w:t>
      </w:r>
    </w:p>
    <w:p w14:paraId="49913C3A" w14:textId="77777777" w:rsidR="00DB2ABD" w:rsidRPr="00AD58AA" w:rsidRDefault="00DB2ABD" w:rsidP="00DB2ABD">
      <w:pPr>
        <w:pStyle w:val="ListParagraph"/>
        <w:numPr>
          <w:ilvl w:val="0"/>
          <w:numId w:val="3"/>
        </w:numPr>
        <w:spacing w:before="80" w:after="80"/>
      </w:pPr>
      <w:r w:rsidRPr="00AD58AA">
        <w:t xml:space="preserve">Please include the option that participants can receive a lay summary of the study if they wish. </w:t>
      </w:r>
    </w:p>
    <w:p w14:paraId="63C051BD" w14:textId="77777777" w:rsidR="00B73A39" w:rsidRPr="00AD58AA" w:rsidRDefault="00DB2ABD" w:rsidP="00DB2ABD">
      <w:pPr>
        <w:pStyle w:val="ListParagraph"/>
        <w:numPr>
          <w:ilvl w:val="0"/>
          <w:numId w:val="3"/>
        </w:numPr>
        <w:spacing w:before="80" w:after="80"/>
      </w:pPr>
      <w:r w:rsidRPr="00AD58AA">
        <w:t>Remove statements about pregnancy or tissue going overseas.</w:t>
      </w:r>
    </w:p>
    <w:p w14:paraId="640CA33D" w14:textId="77777777" w:rsidR="00DB2ABD" w:rsidRPr="00AD58AA" w:rsidRDefault="00DB2ABD" w:rsidP="00DB2ABD">
      <w:pPr>
        <w:pStyle w:val="ListParagraph"/>
        <w:numPr>
          <w:ilvl w:val="0"/>
          <w:numId w:val="3"/>
        </w:numPr>
        <w:spacing w:before="80" w:after="80"/>
      </w:pPr>
      <w:r w:rsidRPr="00AD58AA">
        <w:t>Please state where tissue will be going and who will be using it.</w:t>
      </w:r>
    </w:p>
    <w:p w14:paraId="53DF445C" w14:textId="77777777" w:rsidR="00DB2ABD" w:rsidRPr="00AD58AA" w:rsidRDefault="00DB2ABD" w:rsidP="00DB2ABD">
      <w:pPr>
        <w:pStyle w:val="ListParagraph"/>
        <w:numPr>
          <w:ilvl w:val="0"/>
          <w:numId w:val="3"/>
        </w:numPr>
        <w:rPr>
          <w:rFonts w:cs="Arial"/>
        </w:rPr>
      </w:pPr>
      <w:r w:rsidRPr="00AD58AA">
        <w:rPr>
          <w:rFonts w:cs="Arial"/>
        </w:rPr>
        <w:t>The Committee queried the lack of a Māori tissue statement in the Participant Information Sheet. The committee recommended the following statement: “</w:t>
      </w:r>
      <w:r w:rsidRPr="00AD58AA">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74E5829" w14:textId="77777777" w:rsidR="00DB2ABD" w:rsidRPr="00AD58AA" w:rsidRDefault="005476FA" w:rsidP="00DB2ABD">
      <w:pPr>
        <w:pStyle w:val="ListParagraph"/>
        <w:numPr>
          <w:ilvl w:val="0"/>
          <w:numId w:val="3"/>
        </w:numPr>
        <w:spacing w:before="80" w:after="80"/>
      </w:pPr>
      <w:r w:rsidRPr="00AD58AA">
        <w:t>Please rewrite the final bullet on p2 that explains what the study will involve.</w:t>
      </w:r>
    </w:p>
    <w:p w14:paraId="5398F575" w14:textId="77777777" w:rsidR="005476FA" w:rsidRPr="00AD58AA" w:rsidRDefault="005476FA" w:rsidP="00DB2ABD">
      <w:pPr>
        <w:pStyle w:val="ListParagraph"/>
        <w:numPr>
          <w:ilvl w:val="0"/>
          <w:numId w:val="3"/>
        </w:numPr>
        <w:spacing w:before="80" w:after="80"/>
      </w:pPr>
      <w:r w:rsidRPr="00AD58AA">
        <w:t>Explain that the study will not cost anything but that there is also no therapeutic benefit for participants.</w:t>
      </w:r>
    </w:p>
    <w:p w14:paraId="2E0D7E2B" w14:textId="77777777" w:rsidR="005476FA" w:rsidRPr="00AD58AA" w:rsidRDefault="005476FA" w:rsidP="00DB2ABD">
      <w:pPr>
        <w:pStyle w:val="ListParagraph"/>
        <w:numPr>
          <w:ilvl w:val="0"/>
          <w:numId w:val="3"/>
        </w:numPr>
        <w:spacing w:before="80" w:after="80"/>
      </w:pPr>
      <w:r w:rsidRPr="00AD58AA">
        <w:t>Explain that participants will still have to pay for post-operative medication or surgery.</w:t>
      </w:r>
    </w:p>
    <w:p w14:paraId="56AE0A57" w14:textId="77777777" w:rsidR="005476FA" w:rsidRPr="00AD58AA" w:rsidRDefault="005476FA" w:rsidP="00DB2ABD">
      <w:pPr>
        <w:pStyle w:val="ListParagraph"/>
        <w:numPr>
          <w:ilvl w:val="0"/>
          <w:numId w:val="3"/>
        </w:numPr>
        <w:spacing w:before="80" w:after="80"/>
      </w:pPr>
      <w:r w:rsidRPr="00AD58AA">
        <w:t>Explain specifically when it will be no longer possible for participants to withdraw from the study.</w:t>
      </w:r>
    </w:p>
    <w:p w14:paraId="6DCF99D3" w14:textId="77777777" w:rsidR="005476FA" w:rsidRPr="00AD58AA" w:rsidRDefault="005476FA" w:rsidP="00DB2ABD">
      <w:pPr>
        <w:pStyle w:val="ListParagraph"/>
        <w:numPr>
          <w:ilvl w:val="0"/>
          <w:numId w:val="3"/>
        </w:numPr>
        <w:spacing w:before="80" w:after="80"/>
      </w:pPr>
      <w:r w:rsidRPr="00AD58AA">
        <w:t xml:space="preserve">Please add details for a Māori cultural support person. </w:t>
      </w:r>
    </w:p>
    <w:p w14:paraId="504D14E9" w14:textId="77777777" w:rsidR="00B73A39" w:rsidRPr="00AD58AA" w:rsidRDefault="00B73A39" w:rsidP="00BD2479">
      <w:pPr>
        <w:spacing w:before="80" w:after="80"/>
      </w:pPr>
    </w:p>
    <w:p w14:paraId="3827FFCB" w14:textId="77777777" w:rsidR="00B73A39" w:rsidRPr="00AD58AA" w:rsidRDefault="00B73A39" w:rsidP="00BD2479">
      <w:pPr>
        <w:rPr>
          <w:u w:val="single"/>
        </w:rPr>
      </w:pPr>
      <w:r w:rsidRPr="00AD58AA">
        <w:rPr>
          <w:u w:val="single"/>
        </w:rPr>
        <w:t xml:space="preserve">Decision </w:t>
      </w:r>
    </w:p>
    <w:p w14:paraId="718CDDB8" w14:textId="77777777" w:rsidR="00B73A39" w:rsidRPr="00AD58AA" w:rsidRDefault="00B73A39" w:rsidP="00BD2479"/>
    <w:p w14:paraId="4422C6EB" w14:textId="77777777" w:rsidR="00B73A39" w:rsidRPr="00AD58AA" w:rsidRDefault="00B73A39" w:rsidP="00BD2479">
      <w:r w:rsidRPr="00AD58AA">
        <w:t xml:space="preserve">This application was </w:t>
      </w:r>
      <w:r w:rsidRPr="00AD58AA">
        <w:rPr>
          <w:i/>
        </w:rPr>
        <w:t>provisionally approved</w:t>
      </w:r>
      <w:r w:rsidRPr="00AD58AA">
        <w:t xml:space="preserve"> by </w:t>
      </w:r>
      <w:r w:rsidRPr="00AD58AA">
        <w:rPr>
          <w:rFonts w:cs="Arial"/>
          <w:szCs w:val="22"/>
        </w:rPr>
        <w:t>consensus</w:t>
      </w:r>
      <w:r w:rsidRPr="00AD58AA">
        <w:t xml:space="preserve">, subject to the following information being received. </w:t>
      </w:r>
    </w:p>
    <w:p w14:paraId="0535EE94" w14:textId="77777777" w:rsidR="00B73A39" w:rsidRPr="00AD58AA" w:rsidRDefault="00B73A39" w:rsidP="00BD2479"/>
    <w:p w14:paraId="010E6901" w14:textId="77777777" w:rsidR="005476FA" w:rsidRPr="00AD58AA" w:rsidRDefault="005476FA" w:rsidP="005476FA">
      <w:pPr>
        <w:pStyle w:val="ListParagraph"/>
        <w:numPr>
          <w:ilvl w:val="0"/>
          <w:numId w:val="4"/>
        </w:numPr>
      </w:pPr>
      <w:r w:rsidRPr="00AD58AA">
        <w:rPr>
          <w:rFonts w:cs="Arial"/>
        </w:rPr>
        <w:t>Please amend the information sheet and consent forms, taking into account the suggestions made by the committee</w:t>
      </w:r>
      <w:r w:rsidRPr="00AD58AA">
        <w:rPr>
          <w:rFonts w:cs="Arial"/>
          <w:i/>
        </w:rPr>
        <w:t xml:space="preserve"> (Ethical Guidelines for Observational Studies para 6.10)</w:t>
      </w:r>
    </w:p>
    <w:p w14:paraId="20DEF88C" w14:textId="77777777" w:rsidR="005476FA" w:rsidRPr="00AD58AA" w:rsidRDefault="005476FA" w:rsidP="005476FA">
      <w:pPr>
        <w:pStyle w:val="ListParagraph"/>
        <w:numPr>
          <w:ilvl w:val="0"/>
          <w:numId w:val="4"/>
        </w:numPr>
      </w:pPr>
      <w:r w:rsidRPr="00AD58AA">
        <w:rPr>
          <w:rFonts w:cs="Arial"/>
        </w:rPr>
        <w:t xml:space="preserve">Please provide an updated study protocol. </w:t>
      </w:r>
      <w:r w:rsidRPr="00AD58AA">
        <w:rPr>
          <w:rFonts w:cs="Arial"/>
          <w:lang w:val="en-US"/>
        </w:rPr>
        <w:t>(</w:t>
      </w:r>
      <w:r w:rsidRPr="00AD58AA">
        <w:rPr>
          <w:rFonts w:cs="Arial"/>
          <w:i/>
          <w:lang w:val="en-US"/>
        </w:rPr>
        <w:t>Ethical Guidelines for</w:t>
      </w:r>
      <w:r w:rsidR="000766D9" w:rsidRPr="00AD58AA">
        <w:rPr>
          <w:rFonts w:cs="Arial"/>
          <w:i/>
          <w:lang w:val="en-US"/>
        </w:rPr>
        <w:t xml:space="preserve"> Observational</w:t>
      </w:r>
      <w:r w:rsidRPr="00AD58AA">
        <w:rPr>
          <w:rFonts w:cs="Arial"/>
          <w:i/>
          <w:lang w:val="en-US"/>
        </w:rPr>
        <w:t xml:space="preserve"> Studies</w:t>
      </w:r>
      <w:r w:rsidRPr="00AD58AA">
        <w:rPr>
          <w:rFonts w:cs="Arial"/>
          <w:lang w:val="en-US"/>
        </w:rPr>
        <w:t xml:space="preserve"> </w:t>
      </w:r>
      <w:r w:rsidR="000766D9" w:rsidRPr="00AD58AA">
        <w:rPr>
          <w:rFonts w:cs="Arial"/>
          <w:i/>
          <w:lang w:val="en-US"/>
        </w:rPr>
        <w:t>para 5.1</w:t>
      </w:r>
      <w:r w:rsidRPr="00AD58AA">
        <w:rPr>
          <w:rFonts w:cs="Arial"/>
          <w:i/>
          <w:lang w:val="en-US"/>
        </w:rPr>
        <w:t>1</w:t>
      </w:r>
      <w:r w:rsidRPr="00AD58AA">
        <w:rPr>
          <w:rFonts w:cs="Arial"/>
          <w:lang w:val="en-US"/>
        </w:rPr>
        <w:t>)</w:t>
      </w:r>
    </w:p>
    <w:p w14:paraId="24F1DAA5" w14:textId="77777777" w:rsidR="005476FA" w:rsidRPr="00AD58AA" w:rsidRDefault="005476FA" w:rsidP="005476FA">
      <w:pPr>
        <w:pStyle w:val="ListParagraph"/>
        <w:numPr>
          <w:ilvl w:val="0"/>
          <w:numId w:val="4"/>
        </w:numPr>
      </w:pPr>
      <w:r w:rsidRPr="00AD58AA">
        <w:rPr>
          <w:rFonts w:cs="Arial"/>
        </w:rPr>
        <w:t xml:space="preserve">Please seek consent for the use of lenses from organ/tissue donors. </w:t>
      </w:r>
      <w:r w:rsidRPr="00AD58AA">
        <w:rPr>
          <w:rFonts w:cs="Arial"/>
          <w:i/>
        </w:rPr>
        <w:t>(Ethical Guidelines for Observational Studies para 6.11)</w:t>
      </w:r>
    </w:p>
    <w:p w14:paraId="6D5DAB5E" w14:textId="77777777" w:rsidR="00B73A39" w:rsidRPr="00AD58AA" w:rsidRDefault="00B73A39" w:rsidP="00BD2479"/>
    <w:p w14:paraId="3D8418EA" w14:textId="77777777" w:rsidR="00B73A39" w:rsidRDefault="00B73A39" w:rsidP="00BD2479">
      <w:pPr>
        <w:rPr>
          <w:rFonts w:cs="Arial"/>
          <w:szCs w:val="22"/>
        </w:rPr>
      </w:pPr>
      <w:r w:rsidRPr="00AD58AA">
        <w:t xml:space="preserve">This following information will be reviewed, and a final decision made on the application, by </w:t>
      </w:r>
      <w:r w:rsidR="000766D9" w:rsidRPr="00AD58AA">
        <w:rPr>
          <w:rFonts w:cs="Arial"/>
          <w:szCs w:val="22"/>
        </w:rPr>
        <w:t>Mrs Kate O’Connor and Mrs Stephanie Pollard.</w:t>
      </w:r>
    </w:p>
    <w:p w14:paraId="0FBCB07D" w14:textId="02603CBF" w:rsidR="0018573B" w:rsidRDefault="0018573B">
      <w:r>
        <w:br w:type="page"/>
      </w:r>
    </w:p>
    <w:p w14:paraId="41071BCA" w14:textId="77777777" w:rsidR="005132CE" w:rsidRPr="00AD58AA" w:rsidRDefault="005132CE" w:rsidP="00BD2479"/>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18573B" w:rsidRPr="00AD58AA" w14:paraId="37C7A4DF" w14:textId="77777777" w:rsidTr="0018573B">
        <w:trPr>
          <w:trHeight w:val="280"/>
        </w:trPr>
        <w:tc>
          <w:tcPr>
            <w:tcW w:w="938" w:type="dxa"/>
            <w:tcBorders>
              <w:top w:val="nil"/>
              <w:left w:val="nil"/>
              <w:bottom w:val="nil"/>
              <w:right w:val="nil"/>
            </w:tcBorders>
          </w:tcPr>
          <w:p w14:paraId="54CB58F7" w14:textId="77777777" w:rsidR="0018573B" w:rsidRPr="00AD58AA" w:rsidRDefault="0018573B">
            <w:pPr>
              <w:autoSpaceDE w:val="0"/>
              <w:autoSpaceDN w:val="0"/>
              <w:adjustRightInd w:val="0"/>
            </w:pPr>
            <w:r w:rsidRPr="00AD58AA">
              <w:t xml:space="preserve"> </w:t>
            </w:r>
            <w:r w:rsidRPr="00AD58AA">
              <w:rPr>
                <w:b/>
              </w:rPr>
              <w:t xml:space="preserve">2 </w:t>
            </w:r>
            <w:r w:rsidRPr="00AD58AA">
              <w:t xml:space="preserve"> </w:t>
            </w:r>
          </w:p>
        </w:tc>
        <w:tc>
          <w:tcPr>
            <w:tcW w:w="2486" w:type="dxa"/>
            <w:tcBorders>
              <w:top w:val="nil"/>
              <w:left w:val="nil"/>
              <w:bottom w:val="nil"/>
              <w:right w:val="nil"/>
            </w:tcBorders>
          </w:tcPr>
          <w:p w14:paraId="1820E65B" w14:textId="77777777" w:rsidR="0018573B" w:rsidRPr="00AD58AA" w:rsidRDefault="0018573B">
            <w:pPr>
              <w:autoSpaceDE w:val="0"/>
              <w:autoSpaceDN w:val="0"/>
              <w:adjustRightInd w:val="0"/>
            </w:pPr>
            <w:r w:rsidRPr="00AD58AA">
              <w:rPr>
                <w:b/>
              </w:rPr>
              <w:t xml:space="preserve">Ethics ref: </w:t>
            </w:r>
            <w:r w:rsidRPr="00AD58AA">
              <w:t xml:space="preserve"> </w:t>
            </w:r>
          </w:p>
        </w:tc>
        <w:tc>
          <w:tcPr>
            <w:tcW w:w="6221" w:type="dxa"/>
            <w:tcBorders>
              <w:top w:val="nil"/>
              <w:left w:val="nil"/>
              <w:bottom w:val="nil"/>
              <w:right w:val="nil"/>
            </w:tcBorders>
          </w:tcPr>
          <w:p w14:paraId="4131F6BE" w14:textId="77777777" w:rsidR="0018573B" w:rsidRPr="00AD58AA" w:rsidRDefault="0018573B">
            <w:pPr>
              <w:autoSpaceDE w:val="0"/>
              <w:autoSpaceDN w:val="0"/>
              <w:adjustRightInd w:val="0"/>
            </w:pPr>
            <w:r w:rsidRPr="00AD58AA">
              <w:rPr>
                <w:b/>
              </w:rPr>
              <w:t>18/NTB/25</w:t>
            </w:r>
            <w:r w:rsidRPr="00AD58AA">
              <w:t xml:space="preserve"> </w:t>
            </w:r>
          </w:p>
        </w:tc>
      </w:tr>
      <w:tr w:rsidR="0018573B" w:rsidRPr="00AD58AA" w14:paraId="0FA7242D" w14:textId="77777777" w:rsidTr="0018573B">
        <w:trPr>
          <w:trHeight w:val="280"/>
        </w:trPr>
        <w:tc>
          <w:tcPr>
            <w:tcW w:w="938" w:type="dxa"/>
            <w:tcBorders>
              <w:top w:val="nil"/>
              <w:left w:val="nil"/>
              <w:bottom w:val="nil"/>
              <w:right w:val="nil"/>
            </w:tcBorders>
          </w:tcPr>
          <w:p w14:paraId="010CDB8D" w14:textId="77777777" w:rsidR="0018573B" w:rsidRPr="00AD58AA" w:rsidRDefault="0018573B">
            <w:pPr>
              <w:autoSpaceDE w:val="0"/>
              <w:autoSpaceDN w:val="0"/>
              <w:adjustRightInd w:val="0"/>
            </w:pPr>
            <w:r w:rsidRPr="00AD58AA">
              <w:t xml:space="preserve"> </w:t>
            </w:r>
          </w:p>
        </w:tc>
        <w:tc>
          <w:tcPr>
            <w:tcW w:w="2486" w:type="dxa"/>
            <w:tcBorders>
              <w:top w:val="nil"/>
              <w:left w:val="nil"/>
              <w:bottom w:val="nil"/>
              <w:right w:val="nil"/>
            </w:tcBorders>
          </w:tcPr>
          <w:p w14:paraId="654F7036" w14:textId="77777777" w:rsidR="0018573B" w:rsidRPr="00AD58AA" w:rsidRDefault="0018573B">
            <w:pPr>
              <w:autoSpaceDE w:val="0"/>
              <w:autoSpaceDN w:val="0"/>
              <w:adjustRightInd w:val="0"/>
            </w:pPr>
            <w:r w:rsidRPr="00AD58AA">
              <w:t xml:space="preserve">Title: </w:t>
            </w:r>
          </w:p>
        </w:tc>
        <w:tc>
          <w:tcPr>
            <w:tcW w:w="6221" w:type="dxa"/>
            <w:tcBorders>
              <w:top w:val="nil"/>
              <w:left w:val="nil"/>
              <w:bottom w:val="nil"/>
              <w:right w:val="nil"/>
            </w:tcBorders>
          </w:tcPr>
          <w:p w14:paraId="3390A61B" w14:textId="77777777" w:rsidR="0018573B" w:rsidRPr="00AD58AA" w:rsidRDefault="0018573B">
            <w:pPr>
              <w:autoSpaceDE w:val="0"/>
              <w:autoSpaceDN w:val="0"/>
              <w:adjustRightInd w:val="0"/>
            </w:pPr>
            <w:r w:rsidRPr="00AD58AA">
              <w:t xml:space="preserve">Resolving the research gap - what factors may influence cleft lip and cleft palate?  </w:t>
            </w:r>
          </w:p>
        </w:tc>
      </w:tr>
      <w:tr w:rsidR="0018573B" w:rsidRPr="00AD58AA" w14:paraId="6B533FDE" w14:textId="77777777" w:rsidTr="0018573B">
        <w:trPr>
          <w:trHeight w:val="280"/>
        </w:trPr>
        <w:tc>
          <w:tcPr>
            <w:tcW w:w="938" w:type="dxa"/>
            <w:tcBorders>
              <w:top w:val="nil"/>
              <w:left w:val="nil"/>
              <w:bottom w:val="nil"/>
              <w:right w:val="nil"/>
            </w:tcBorders>
          </w:tcPr>
          <w:p w14:paraId="1A2380BB" w14:textId="77777777" w:rsidR="0018573B" w:rsidRPr="00AD58AA" w:rsidRDefault="0018573B">
            <w:pPr>
              <w:autoSpaceDE w:val="0"/>
              <w:autoSpaceDN w:val="0"/>
              <w:adjustRightInd w:val="0"/>
            </w:pPr>
            <w:r w:rsidRPr="00AD58AA">
              <w:t xml:space="preserve"> </w:t>
            </w:r>
          </w:p>
        </w:tc>
        <w:tc>
          <w:tcPr>
            <w:tcW w:w="2486" w:type="dxa"/>
            <w:tcBorders>
              <w:top w:val="nil"/>
              <w:left w:val="nil"/>
              <w:bottom w:val="nil"/>
              <w:right w:val="nil"/>
            </w:tcBorders>
          </w:tcPr>
          <w:p w14:paraId="5F0E4A1E" w14:textId="77777777" w:rsidR="0018573B" w:rsidRPr="00AD58AA" w:rsidRDefault="0018573B">
            <w:pPr>
              <w:autoSpaceDE w:val="0"/>
              <w:autoSpaceDN w:val="0"/>
              <w:adjustRightInd w:val="0"/>
            </w:pPr>
            <w:r w:rsidRPr="00AD58AA">
              <w:t xml:space="preserve">Principal Investigator: </w:t>
            </w:r>
          </w:p>
        </w:tc>
        <w:tc>
          <w:tcPr>
            <w:tcW w:w="6221" w:type="dxa"/>
            <w:tcBorders>
              <w:top w:val="nil"/>
              <w:left w:val="nil"/>
              <w:bottom w:val="nil"/>
              <w:right w:val="nil"/>
            </w:tcBorders>
          </w:tcPr>
          <w:p w14:paraId="423E45FA" w14:textId="77777777" w:rsidR="0018573B" w:rsidRPr="00AD58AA" w:rsidRDefault="0018573B">
            <w:pPr>
              <w:autoSpaceDE w:val="0"/>
              <w:autoSpaceDN w:val="0"/>
              <w:adjustRightInd w:val="0"/>
            </w:pPr>
            <w:r w:rsidRPr="00AD58AA">
              <w:t xml:space="preserve">Associate Professor John Thompson </w:t>
            </w:r>
          </w:p>
        </w:tc>
      </w:tr>
      <w:tr w:rsidR="0018573B" w:rsidRPr="00AD58AA" w14:paraId="10B9AEAD" w14:textId="77777777" w:rsidTr="0018573B">
        <w:trPr>
          <w:trHeight w:val="280"/>
        </w:trPr>
        <w:tc>
          <w:tcPr>
            <w:tcW w:w="938" w:type="dxa"/>
            <w:tcBorders>
              <w:top w:val="nil"/>
              <w:left w:val="nil"/>
              <w:bottom w:val="nil"/>
              <w:right w:val="nil"/>
            </w:tcBorders>
          </w:tcPr>
          <w:p w14:paraId="73C607B4" w14:textId="77777777" w:rsidR="0018573B" w:rsidRPr="00AD58AA" w:rsidRDefault="0018573B">
            <w:pPr>
              <w:autoSpaceDE w:val="0"/>
              <w:autoSpaceDN w:val="0"/>
              <w:adjustRightInd w:val="0"/>
            </w:pPr>
            <w:r w:rsidRPr="00AD58AA">
              <w:t xml:space="preserve"> </w:t>
            </w:r>
          </w:p>
        </w:tc>
        <w:tc>
          <w:tcPr>
            <w:tcW w:w="2486" w:type="dxa"/>
            <w:tcBorders>
              <w:top w:val="nil"/>
              <w:left w:val="nil"/>
              <w:bottom w:val="nil"/>
              <w:right w:val="nil"/>
            </w:tcBorders>
          </w:tcPr>
          <w:p w14:paraId="0F227F80" w14:textId="77777777" w:rsidR="0018573B" w:rsidRPr="00AD58AA" w:rsidRDefault="0018573B">
            <w:pPr>
              <w:autoSpaceDE w:val="0"/>
              <w:autoSpaceDN w:val="0"/>
              <w:adjustRightInd w:val="0"/>
            </w:pPr>
            <w:r w:rsidRPr="00AD58AA">
              <w:t xml:space="preserve">Sponsor: </w:t>
            </w:r>
          </w:p>
        </w:tc>
        <w:tc>
          <w:tcPr>
            <w:tcW w:w="6221" w:type="dxa"/>
            <w:tcBorders>
              <w:top w:val="nil"/>
              <w:left w:val="nil"/>
              <w:bottom w:val="nil"/>
              <w:right w:val="nil"/>
            </w:tcBorders>
          </w:tcPr>
          <w:p w14:paraId="398215C3" w14:textId="77777777" w:rsidR="0018573B" w:rsidRPr="00AD58AA" w:rsidRDefault="0018573B">
            <w:pPr>
              <w:autoSpaceDE w:val="0"/>
              <w:autoSpaceDN w:val="0"/>
              <w:adjustRightInd w:val="0"/>
            </w:pPr>
            <w:r w:rsidRPr="00AD58AA">
              <w:t xml:space="preserve">The University of Auckland  </w:t>
            </w:r>
          </w:p>
        </w:tc>
      </w:tr>
      <w:tr w:rsidR="0018573B" w:rsidRPr="00AD58AA" w14:paraId="65DB0AB0" w14:textId="77777777" w:rsidTr="0018573B">
        <w:trPr>
          <w:trHeight w:val="280"/>
        </w:trPr>
        <w:tc>
          <w:tcPr>
            <w:tcW w:w="938" w:type="dxa"/>
            <w:tcBorders>
              <w:top w:val="nil"/>
              <w:left w:val="nil"/>
              <w:bottom w:val="nil"/>
              <w:right w:val="nil"/>
            </w:tcBorders>
          </w:tcPr>
          <w:p w14:paraId="3E6ED1E7" w14:textId="77777777" w:rsidR="0018573B" w:rsidRPr="00AD58AA" w:rsidRDefault="0018573B">
            <w:pPr>
              <w:autoSpaceDE w:val="0"/>
              <w:autoSpaceDN w:val="0"/>
              <w:adjustRightInd w:val="0"/>
            </w:pPr>
            <w:r w:rsidRPr="00AD58AA">
              <w:t xml:space="preserve"> </w:t>
            </w:r>
          </w:p>
        </w:tc>
        <w:tc>
          <w:tcPr>
            <w:tcW w:w="2486" w:type="dxa"/>
            <w:tcBorders>
              <w:top w:val="nil"/>
              <w:left w:val="nil"/>
              <w:bottom w:val="nil"/>
              <w:right w:val="nil"/>
            </w:tcBorders>
          </w:tcPr>
          <w:p w14:paraId="3C776774" w14:textId="77777777" w:rsidR="0018573B" w:rsidRPr="00AD58AA" w:rsidRDefault="0018573B">
            <w:pPr>
              <w:autoSpaceDE w:val="0"/>
              <w:autoSpaceDN w:val="0"/>
              <w:adjustRightInd w:val="0"/>
            </w:pPr>
            <w:r w:rsidRPr="00AD58AA">
              <w:t xml:space="preserve">Clock Start Date: </w:t>
            </w:r>
          </w:p>
        </w:tc>
        <w:tc>
          <w:tcPr>
            <w:tcW w:w="6221" w:type="dxa"/>
            <w:tcBorders>
              <w:top w:val="nil"/>
              <w:left w:val="nil"/>
              <w:bottom w:val="nil"/>
              <w:right w:val="nil"/>
            </w:tcBorders>
          </w:tcPr>
          <w:p w14:paraId="4BC8B37E" w14:textId="77777777" w:rsidR="0018573B" w:rsidRPr="00AD58AA" w:rsidRDefault="0018573B">
            <w:pPr>
              <w:autoSpaceDE w:val="0"/>
              <w:autoSpaceDN w:val="0"/>
              <w:adjustRightInd w:val="0"/>
            </w:pPr>
            <w:r w:rsidRPr="00AD58AA">
              <w:t xml:space="preserve">01 February 2018 </w:t>
            </w:r>
          </w:p>
        </w:tc>
      </w:tr>
    </w:tbl>
    <w:p w14:paraId="1F35E85E" w14:textId="77777777" w:rsidR="000766D9" w:rsidRPr="00AD58AA" w:rsidRDefault="000766D9" w:rsidP="008601AB">
      <w:pPr>
        <w:autoSpaceDE w:val="0"/>
        <w:autoSpaceDN w:val="0"/>
        <w:adjustRightInd w:val="0"/>
        <w:rPr>
          <w:rFonts w:cs="Arial"/>
          <w:szCs w:val="22"/>
        </w:rPr>
      </w:pPr>
    </w:p>
    <w:p w14:paraId="72201D3C" w14:textId="77777777" w:rsidR="000766D9" w:rsidRPr="00AD58AA" w:rsidRDefault="000E0B33" w:rsidP="008601AB">
      <w:pPr>
        <w:autoSpaceDE w:val="0"/>
        <w:autoSpaceDN w:val="0"/>
        <w:adjustRightInd w:val="0"/>
        <w:rPr>
          <w:sz w:val="20"/>
        </w:rPr>
      </w:pPr>
      <w:r w:rsidRPr="00AD58AA">
        <w:t>Associate Professor John Thompson</w:t>
      </w:r>
      <w:r w:rsidR="008601AB" w:rsidRPr="00AD58AA">
        <w:t xml:space="preserve">, Professor Peter Stone, and Ms Louise </w:t>
      </w:r>
      <w:proofErr w:type="spellStart"/>
      <w:r w:rsidR="008601AB" w:rsidRPr="00AD58AA">
        <w:t>Ayrey</w:t>
      </w:r>
      <w:proofErr w:type="spellEnd"/>
      <w:r w:rsidRPr="00AD58AA">
        <w:t xml:space="preserve"> </w:t>
      </w:r>
      <w:r w:rsidR="008601AB" w:rsidRPr="00AD58AA">
        <w:t>were</w:t>
      </w:r>
      <w:r w:rsidR="000766D9" w:rsidRPr="00AD58AA">
        <w:t xml:space="preserve"> present </w:t>
      </w:r>
      <w:r w:rsidR="000766D9" w:rsidRPr="00AD58AA">
        <w:rPr>
          <w:rFonts w:cs="Arial"/>
          <w:szCs w:val="22"/>
        </w:rPr>
        <w:t>in person</w:t>
      </w:r>
      <w:r w:rsidR="000766D9" w:rsidRPr="00AD58AA">
        <w:t xml:space="preserve"> for discussion of this application.</w:t>
      </w:r>
    </w:p>
    <w:p w14:paraId="550E84C0" w14:textId="77777777" w:rsidR="000766D9" w:rsidRPr="00AD58AA" w:rsidRDefault="000766D9" w:rsidP="008601AB">
      <w:pPr>
        <w:rPr>
          <w:u w:val="single"/>
        </w:rPr>
      </w:pPr>
    </w:p>
    <w:p w14:paraId="2907A0A1" w14:textId="77777777" w:rsidR="000766D9" w:rsidRPr="00AD58AA" w:rsidRDefault="000766D9" w:rsidP="008601AB">
      <w:pPr>
        <w:rPr>
          <w:u w:val="single"/>
        </w:rPr>
      </w:pPr>
      <w:r w:rsidRPr="00AD58AA">
        <w:rPr>
          <w:u w:val="single"/>
        </w:rPr>
        <w:t>Potential conflicts of interest</w:t>
      </w:r>
    </w:p>
    <w:p w14:paraId="24AA0307" w14:textId="77777777" w:rsidR="000766D9" w:rsidRPr="00AD58AA" w:rsidRDefault="000766D9" w:rsidP="008601AB">
      <w:pPr>
        <w:rPr>
          <w:b/>
        </w:rPr>
      </w:pPr>
    </w:p>
    <w:p w14:paraId="2942E269" w14:textId="77777777" w:rsidR="000766D9" w:rsidRPr="00AD58AA" w:rsidRDefault="000766D9" w:rsidP="008601AB">
      <w:r w:rsidRPr="00AD58AA">
        <w:t>The Chair asked members to declare any potential conflicts of interest related to this application.</w:t>
      </w:r>
    </w:p>
    <w:p w14:paraId="05F498D6" w14:textId="77777777" w:rsidR="000766D9" w:rsidRPr="00AD58AA" w:rsidRDefault="000766D9" w:rsidP="008601AB"/>
    <w:p w14:paraId="1397F02F" w14:textId="77777777" w:rsidR="000766D9" w:rsidRPr="00AD58AA" w:rsidRDefault="000766D9" w:rsidP="008601AB">
      <w:r w:rsidRPr="00AD58AA">
        <w:t>No potential conflicts of interest related to this application were declared by any member.</w:t>
      </w:r>
    </w:p>
    <w:p w14:paraId="46E5F585" w14:textId="77777777" w:rsidR="000766D9" w:rsidRPr="00AD58AA" w:rsidRDefault="000766D9" w:rsidP="008601AB"/>
    <w:p w14:paraId="7F08BCDD" w14:textId="77777777" w:rsidR="000766D9" w:rsidRPr="00AD58AA" w:rsidRDefault="000766D9" w:rsidP="008601AB">
      <w:pPr>
        <w:rPr>
          <w:u w:val="single"/>
        </w:rPr>
      </w:pPr>
      <w:r w:rsidRPr="00AD58AA">
        <w:rPr>
          <w:u w:val="single"/>
        </w:rPr>
        <w:t>Summary of Study</w:t>
      </w:r>
    </w:p>
    <w:p w14:paraId="0D426A6A" w14:textId="77777777" w:rsidR="000766D9" w:rsidRPr="00AD58AA" w:rsidRDefault="000766D9" w:rsidP="008601AB">
      <w:pPr>
        <w:rPr>
          <w:u w:val="single"/>
        </w:rPr>
      </w:pPr>
    </w:p>
    <w:p w14:paraId="47F92F5C" w14:textId="77777777" w:rsidR="000766D9" w:rsidRPr="00AD58AA" w:rsidRDefault="000766D9" w:rsidP="008601AB">
      <w:pPr>
        <w:pStyle w:val="ListParagraph"/>
        <w:numPr>
          <w:ilvl w:val="0"/>
          <w:numId w:val="5"/>
        </w:numPr>
        <w:rPr>
          <w:lang w:val="en-NZ"/>
        </w:rPr>
      </w:pPr>
      <w:r w:rsidRPr="00AD58AA">
        <w:rPr>
          <w:lang w:val="en-NZ"/>
        </w:rPr>
        <w:t xml:space="preserve">The study investigates </w:t>
      </w:r>
      <w:r w:rsidR="008601AB" w:rsidRPr="00AD58AA">
        <w:rPr>
          <w:lang w:val="en-NZ"/>
        </w:rPr>
        <w:t>genetic and environmental interactions for Cleft Lip and Cleft Palate in New Zealand.</w:t>
      </w:r>
    </w:p>
    <w:p w14:paraId="3D9AC7DF" w14:textId="77777777" w:rsidR="000766D9" w:rsidRPr="00AD58AA" w:rsidRDefault="000766D9" w:rsidP="008601AB">
      <w:pPr>
        <w:autoSpaceDE w:val="0"/>
        <w:autoSpaceDN w:val="0"/>
        <w:adjustRightInd w:val="0"/>
        <w:rPr>
          <w:u w:val="single"/>
        </w:rPr>
      </w:pPr>
    </w:p>
    <w:p w14:paraId="75F27B9E" w14:textId="77777777" w:rsidR="000766D9" w:rsidRPr="00AD58AA" w:rsidRDefault="000766D9" w:rsidP="008601AB">
      <w:pPr>
        <w:rPr>
          <w:u w:val="single"/>
        </w:rPr>
      </w:pPr>
      <w:r w:rsidRPr="00AD58AA">
        <w:rPr>
          <w:u w:val="single"/>
        </w:rPr>
        <w:t>Summary of ethical issues (resolved)</w:t>
      </w:r>
    </w:p>
    <w:p w14:paraId="727D52C8" w14:textId="77777777" w:rsidR="000766D9" w:rsidRPr="00AD58AA" w:rsidRDefault="000766D9" w:rsidP="008601AB">
      <w:pPr>
        <w:rPr>
          <w:u w:val="single"/>
        </w:rPr>
      </w:pPr>
    </w:p>
    <w:p w14:paraId="4CDDC28F" w14:textId="77777777" w:rsidR="000766D9" w:rsidRPr="00AD58AA" w:rsidRDefault="000766D9" w:rsidP="008601AB">
      <w:r w:rsidRPr="00AD58AA">
        <w:t>The main ethical issues considered by the Committee and addressed by the Researcher are as follows.</w:t>
      </w:r>
    </w:p>
    <w:p w14:paraId="727DC42F" w14:textId="77777777" w:rsidR="000766D9" w:rsidRPr="00AD58AA" w:rsidRDefault="000766D9" w:rsidP="008601AB"/>
    <w:p w14:paraId="5DDC2FEA" w14:textId="77777777" w:rsidR="000766D9" w:rsidRPr="00AD58AA" w:rsidRDefault="000766D9" w:rsidP="000766D9">
      <w:pPr>
        <w:pStyle w:val="ListParagraph"/>
        <w:numPr>
          <w:ilvl w:val="0"/>
          <w:numId w:val="5"/>
        </w:numPr>
        <w:spacing w:before="80" w:after="80"/>
        <w:rPr>
          <w:lang w:val="en-NZ"/>
        </w:rPr>
      </w:pPr>
      <w:r w:rsidRPr="00AD58AA">
        <w:rPr>
          <w:lang w:val="en-NZ"/>
        </w:rPr>
        <w:t xml:space="preserve">The Committee </w:t>
      </w:r>
      <w:r w:rsidR="008601AB" w:rsidRPr="00AD58AA">
        <w:rPr>
          <w:lang w:val="en-NZ"/>
        </w:rPr>
        <w:t>noted that that the issues identified in the previous decline letter had been addressed.</w:t>
      </w:r>
    </w:p>
    <w:p w14:paraId="63271320" w14:textId="77777777" w:rsidR="000766D9" w:rsidRPr="00AD58AA" w:rsidRDefault="008601AB" w:rsidP="000766D9">
      <w:pPr>
        <w:pStyle w:val="ListParagraph"/>
        <w:numPr>
          <w:ilvl w:val="0"/>
          <w:numId w:val="5"/>
        </w:numPr>
        <w:spacing w:before="80" w:after="80"/>
        <w:rPr>
          <w:lang w:val="en-NZ"/>
        </w:rPr>
      </w:pPr>
      <w:r w:rsidRPr="00AD58AA">
        <w:rPr>
          <w:lang w:val="en-NZ"/>
        </w:rPr>
        <w:t>The Committee asked how ante-natal recruitment for the study would work. The Researcher</w:t>
      </w:r>
      <w:r w:rsidR="00710BAF" w:rsidRPr="00AD58AA">
        <w:rPr>
          <w:lang w:val="en-NZ"/>
        </w:rPr>
        <w:t>s</w:t>
      </w:r>
      <w:r w:rsidRPr="00AD58AA">
        <w:rPr>
          <w:lang w:val="en-NZ"/>
        </w:rPr>
        <w:t xml:space="preserve"> explained that once a case is identified </w:t>
      </w:r>
      <w:proofErr w:type="spellStart"/>
      <w:r w:rsidR="005132CE">
        <w:rPr>
          <w:lang w:val="en-NZ"/>
        </w:rPr>
        <w:t>antenatally</w:t>
      </w:r>
      <w:proofErr w:type="spellEnd"/>
      <w:r w:rsidR="005132CE">
        <w:rPr>
          <w:lang w:val="en-NZ"/>
        </w:rPr>
        <w:t xml:space="preserve"> by ultrasound, the cleft management unit was notified and </w:t>
      </w:r>
      <w:r w:rsidRPr="00AD58AA">
        <w:rPr>
          <w:lang w:val="en-NZ"/>
        </w:rPr>
        <w:t xml:space="preserve">then the unit will contact the Researchers and an independent nurse will approach </w:t>
      </w:r>
      <w:r w:rsidR="00AE7D28" w:rsidRPr="00AD58AA">
        <w:rPr>
          <w:lang w:val="en-NZ"/>
        </w:rPr>
        <w:t>the family.</w:t>
      </w:r>
    </w:p>
    <w:p w14:paraId="6D159AC6" w14:textId="77777777" w:rsidR="00710BAF" w:rsidRPr="00AD58AA" w:rsidRDefault="00710BAF" w:rsidP="000766D9">
      <w:pPr>
        <w:pStyle w:val="ListParagraph"/>
        <w:numPr>
          <w:ilvl w:val="0"/>
          <w:numId w:val="5"/>
        </w:numPr>
        <w:spacing w:before="80" w:after="80"/>
        <w:rPr>
          <w:lang w:val="en-NZ"/>
        </w:rPr>
      </w:pPr>
      <w:r w:rsidRPr="00AD58AA">
        <w:rPr>
          <w:lang w:val="en-NZ"/>
        </w:rPr>
        <w:t>The Committee asked if Future Unspecified Research might occur with any samples collected during this study. The Researchers confirmed that this is not the case.</w:t>
      </w:r>
    </w:p>
    <w:p w14:paraId="70DF8A33" w14:textId="77777777" w:rsidR="000766D9" w:rsidRPr="00AD58AA" w:rsidRDefault="000766D9" w:rsidP="008601AB">
      <w:pPr>
        <w:spacing w:before="80" w:after="80"/>
        <w:rPr>
          <w:u w:val="single"/>
        </w:rPr>
      </w:pPr>
    </w:p>
    <w:p w14:paraId="4AC5B280" w14:textId="77777777" w:rsidR="000766D9" w:rsidRPr="00AD58AA" w:rsidRDefault="000766D9" w:rsidP="008601AB">
      <w:pPr>
        <w:rPr>
          <w:u w:val="single"/>
        </w:rPr>
      </w:pPr>
      <w:r w:rsidRPr="00AD58AA">
        <w:rPr>
          <w:u w:val="single"/>
        </w:rPr>
        <w:t>Summary of ethical issues (outstanding)</w:t>
      </w:r>
    </w:p>
    <w:p w14:paraId="1D5DA89A" w14:textId="77777777" w:rsidR="000766D9" w:rsidRPr="00AD58AA" w:rsidRDefault="000766D9" w:rsidP="008601AB">
      <w:pPr>
        <w:rPr>
          <w:u w:val="single"/>
        </w:rPr>
      </w:pPr>
    </w:p>
    <w:p w14:paraId="2D19D617" w14:textId="77777777" w:rsidR="000766D9" w:rsidRPr="00AD58AA" w:rsidRDefault="000766D9" w:rsidP="008601AB">
      <w:r w:rsidRPr="00AD58AA">
        <w:t>The main ethical issues considered by the Committee and which require addressing by the Researcher are as follows.</w:t>
      </w:r>
    </w:p>
    <w:p w14:paraId="53370865" w14:textId="77777777" w:rsidR="000766D9" w:rsidRPr="00AD58AA" w:rsidRDefault="000766D9" w:rsidP="008601AB">
      <w:pPr>
        <w:autoSpaceDE w:val="0"/>
        <w:autoSpaceDN w:val="0"/>
        <w:adjustRightInd w:val="0"/>
      </w:pPr>
    </w:p>
    <w:p w14:paraId="1A787115" w14:textId="70F1DCDA" w:rsidR="001943DA" w:rsidRPr="00886DAA" w:rsidRDefault="000766D9" w:rsidP="00207534">
      <w:pPr>
        <w:pStyle w:val="ListParagraph"/>
        <w:numPr>
          <w:ilvl w:val="0"/>
          <w:numId w:val="5"/>
        </w:numPr>
      </w:pPr>
      <w:r w:rsidRPr="00AD58AA">
        <w:rPr>
          <w:lang w:val="en-NZ"/>
        </w:rPr>
        <w:t>The Committee stated</w:t>
      </w:r>
      <w:r w:rsidR="00AE7D28" w:rsidRPr="00AD58AA">
        <w:rPr>
          <w:lang w:val="en-NZ"/>
        </w:rPr>
        <w:t xml:space="preserve"> that they had concerns with a 25 NZD reimbursement per successful recruitment and that this presents a risk for coercion. The Committee asked that the researchers amend the protocol so as to provide a single payment based on a forecasted number of recruitments. </w:t>
      </w:r>
      <w:r w:rsidR="00AE7D28" w:rsidRPr="00AD58AA">
        <w:rPr>
          <w:rFonts w:cs="Arial"/>
          <w:lang w:val="en-US"/>
        </w:rPr>
        <w:t>(</w:t>
      </w:r>
      <w:r w:rsidR="00AE7D28" w:rsidRPr="00AD58AA">
        <w:rPr>
          <w:rFonts w:cs="Arial"/>
          <w:i/>
          <w:lang w:val="en-US"/>
        </w:rPr>
        <w:t>Ethical Guidelines for Observational Studies</w:t>
      </w:r>
      <w:r w:rsidR="00AE7D28" w:rsidRPr="00AD58AA">
        <w:rPr>
          <w:rFonts w:cs="Arial"/>
          <w:lang w:val="en-US"/>
        </w:rPr>
        <w:t xml:space="preserve"> </w:t>
      </w:r>
      <w:r w:rsidR="00AE7D28" w:rsidRPr="00AD58AA">
        <w:rPr>
          <w:rFonts w:cs="Arial"/>
          <w:i/>
          <w:lang w:val="en-US"/>
        </w:rPr>
        <w:t>para 5.11</w:t>
      </w:r>
      <w:r w:rsidR="00710BAF" w:rsidRPr="00AD58AA">
        <w:rPr>
          <w:rFonts w:cs="Arial"/>
          <w:i/>
          <w:lang w:val="en-US"/>
        </w:rPr>
        <w:t xml:space="preserve"> </w:t>
      </w:r>
      <w:r w:rsidR="00AE7D28" w:rsidRPr="00AD58AA">
        <w:rPr>
          <w:rFonts w:cs="Arial"/>
          <w:i/>
          <w:lang w:val="en-US"/>
        </w:rPr>
        <w:t>&amp; 6.11</w:t>
      </w:r>
      <w:r w:rsidR="00AE7D28" w:rsidRPr="00AD58AA">
        <w:rPr>
          <w:rFonts w:cs="Arial"/>
          <w:lang w:val="en-US"/>
        </w:rPr>
        <w:t>)</w:t>
      </w:r>
      <w:r w:rsidR="0049513C">
        <w:rPr>
          <w:rFonts w:cs="Arial"/>
          <w:lang w:val="en-US"/>
        </w:rPr>
        <w:t xml:space="preserve">. </w:t>
      </w:r>
    </w:p>
    <w:p w14:paraId="0149F4F2" w14:textId="62C6B5FB" w:rsidR="00AE7D28" w:rsidRPr="00AD58AA" w:rsidRDefault="0049513C" w:rsidP="00207534">
      <w:pPr>
        <w:pStyle w:val="ListParagraph"/>
        <w:numPr>
          <w:ilvl w:val="0"/>
          <w:numId w:val="5"/>
        </w:numPr>
      </w:pPr>
      <w:r>
        <w:rPr>
          <w:rFonts w:cs="Arial"/>
          <w:lang w:val="en-US"/>
        </w:rPr>
        <w:t xml:space="preserve">The Committee also asked that researchers consider a family </w:t>
      </w:r>
      <w:proofErr w:type="spellStart"/>
      <w:r>
        <w:rPr>
          <w:rFonts w:cs="Arial"/>
          <w:lang w:val="en-US"/>
        </w:rPr>
        <w:t>koha</w:t>
      </w:r>
      <w:proofErr w:type="spellEnd"/>
      <w:r>
        <w:rPr>
          <w:rFonts w:cs="Arial"/>
          <w:lang w:val="en-US"/>
        </w:rPr>
        <w:t xml:space="preserve"> following interviews which could take the form of a voucher for product or service which would benefit all members.</w:t>
      </w:r>
      <w:r w:rsidR="001943DA">
        <w:rPr>
          <w:rFonts w:cs="Arial"/>
          <w:lang w:val="en-US"/>
        </w:rPr>
        <w:t xml:space="preserve"> </w:t>
      </w:r>
      <w:r w:rsidR="001943DA" w:rsidRPr="00AD58AA">
        <w:rPr>
          <w:rFonts w:cs="Arial"/>
          <w:lang w:val="en-US"/>
        </w:rPr>
        <w:t>(</w:t>
      </w:r>
      <w:r w:rsidR="001943DA" w:rsidRPr="00AD58AA">
        <w:rPr>
          <w:rFonts w:cs="Arial"/>
          <w:i/>
          <w:lang w:val="en-US"/>
        </w:rPr>
        <w:t>Ethical Guidelines for Observational Studies</w:t>
      </w:r>
      <w:r w:rsidR="001943DA" w:rsidRPr="00AD58AA">
        <w:rPr>
          <w:rFonts w:cs="Arial"/>
          <w:lang w:val="en-US"/>
        </w:rPr>
        <w:t xml:space="preserve"> </w:t>
      </w:r>
      <w:r w:rsidR="001943DA">
        <w:rPr>
          <w:rFonts w:cs="Arial"/>
          <w:i/>
          <w:lang w:val="en-US"/>
        </w:rPr>
        <w:t xml:space="preserve">para </w:t>
      </w:r>
      <w:r w:rsidR="001943DA" w:rsidRPr="00AD58AA">
        <w:rPr>
          <w:rFonts w:cs="Arial"/>
          <w:i/>
          <w:lang w:val="en-US"/>
        </w:rPr>
        <w:t>6.</w:t>
      </w:r>
      <w:r w:rsidR="001943DA">
        <w:rPr>
          <w:rFonts w:cs="Arial"/>
          <w:i/>
          <w:lang w:val="en-US"/>
        </w:rPr>
        <w:t>25</w:t>
      </w:r>
      <w:r w:rsidR="001943DA" w:rsidRPr="00AD58AA">
        <w:rPr>
          <w:rFonts w:cs="Arial"/>
          <w:i/>
          <w:lang w:val="en-US"/>
        </w:rPr>
        <w:t xml:space="preserve"> </w:t>
      </w:r>
      <w:r w:rsidR="001943DA" w:rsidRPr="00AD58AA">
        <w:rPr>
          <w:rFonts w:cs="Arial"/>
          <w:lang w:val="en-US"/>
        </w:rPr>
        <w:t>)</w:t>
      </w:r>
    </w:p>
    <w:p w14:paraId="0D468AC2" w14:textId="77777777" w:rsidR="000766D9" w:rsidRPr="00AD58AA" w:rsidRDefault="009345F4" w:rsidP="000766D9">
      <w:pPr>
        <w:pStyle w:val="ListParagraph"/>
        <w:numPr>
          <w:ilvl w:val="0"/>
          <w:numId w:val="5"/>
        </w:numPr>
        <w:rPr>
          <w:lang w:val="en-NZ"/>
        </w:rPr>
      </w:pPr>
      <w:r w:rsidRPr="00AD58AA">
        <w:rPr>
          <w:rFonts w:cs="Arial"/>
          <w:lang w:val="en-NZ"/>
        </w:rPr>
        <w:t>Please amend the information sheet and consent forms, taking into account the suggestions made by the committee</w:t>
      </w:r>
      <w:r w:rsidRPr="00AD58AA">
        <w:rPr>
          <w:rFonts w:cs="Arial"/>
          <w:i/>
          <w:lang w:val="en-NZ"/>
        </w:rPr>
        <w:t xml:space="preserve"> (Ethical Guidelines for Observational Studies para 6.10)</w:t>
      </w:r>
    </w:p>
    <w:p w14:paraId="6645F9B6" w14:textId="77777777" w:rsidR="009345F4" w:rsidRPr="00AD58AA" w:rsidRDefault="009345F4" w:rsidP="009345F4">
      <w:pPr>
        <w:pStyle w:val="ListParagraph"/>
        <w:numPr>
          <w:ilvl w:val="0"/>
          <w:numId w:val="5"/>
        </w:numPr>
        <w:rPr>
          <w:lang w:val="en-NZ"/>
        </w:rPr>
      </w:pPr>
      <w:r w:rsidRPr="00AD58AA">
        <w:rPr>
          <w:rFonts w:cs="Arial"/>
          <w:lang w:val="en-NZ"/>
        </w:rPr>
        <w:lastRenderedPageBreak/>
        <w:t xml:space="preserve">Please provide evidence that Māori consultation has been completed. </w:t>
      </w:r>
      <w:r w:rsidRPr="00AD58AA">
        <w:rPr>
          <w:rFonts w:cs="Arial"/>
          <w:i/>
          <w:lang w:val="en-NZ"/>
        </w:rPr>
        <w:t>(Ethical Guidelines for Observational Studies para 4.4)</w:t>
      </w:r>
    </w:p>
    <w:p w14:paraId="25899A2A" w14:textId="77777777" w:rsidR="000766D9" w:rsidRPr="00AD58AA" w:rsidRDefault="000766D9" w:rsidP="008601AB">
      <w:pPr>
        <w:pStyle w:val="ListParagraph"/>
        <w:spacing w:before="80" w:after="80"/>
        <w:rPr>
          <w:rFonts w:cs="Arial"/>
          <w:szCs w:val="22"/>
          <w:lang w:val="en-NZ"/>
        </w:rPr>
      </w:pPr>
    </w:p>
    <w:p w14:paraId="2AEC13BA" w14:textId="77777777" w:rsidR="000766D9" w:rsidRPr="00AD58AA" w:rsidRDefault="000766D9" w:rsidP="008601AB">
      <w:pPr>
        <w:spacing w:before="80" w:after="80"/>
        <w:rPr>
          <w:rFonts w:cs="Arial"/>
          <w:szCs w:val="22"/>
        </w:rPr>
      </w:pPr>
      <w:r w:rsidRPr="00AD58AA">
        <w:rPr>
          <w:rFonts w:cs="Arial"/>
          <w:szCs w:val="22"/>
        </w:rPr>
        <w:t xml:space="preserve">The Committee requested the following changes to the Participant Information Sheet and Consent Form: </w:t>
      </w:r>
    </w:p>
    <w:p w14:paraId="3DBD9193" w14:textId="77777777" w:rsidR="000766D9" w:rsidRPr="00AD58AA" w:rsidRDefault="000766D9" w:rsidP="008601AB">
      <w:pPr>
        <w:spacing w:before="80" w:after="80"/>
        <w:rPr>
          <w:rFonts w:cs="Arial"/>
          <w:szCs w:val="22"/>
        </w:rPr>
      </w:pPr>
    </w:p>
    <w:p w14:paraId="2C86876D" w14:textId="77777777" w:rsidR="000766D9" w:rsidRPr="00AD58AA" w:rsidRDefault="000766D9" w:rsidP="000766D9">
      <w:pPr>
        <w:pStyle w:val="ListParagraph"/>
        <w:numPr>
          <w:ilvl w:val="0"/>
          <w:numId w:val="5"/>
        </w:numPr>
        <w:spacing w:before="80" w:after="80"/>
      </w:pPr>
      <w:r w:rsidRPr="00AD58AA">
        <w:rPr>
          <w:rFonts w:cs="Arial"/>
          <w:szCs w:val="22"/>
          <w:lang w:val="en-NZ"/>
        </w:rPr>
        <w:t xml:space="preserve">Add </w:t>
      </w:r>
      <w:r w:rsidR="00772BA5" w:rsidRPr="00AD58AA">
        <w:rPr>
          <w:rFonts w:cs="Arial"/>
          <w:szCs w:val="22"/>
          <w:lang w:val="en-NZ"/>
        </w:rPr>
        <w:t>that the questionnaire may take up to 60 minutes.</w:t>
      </w:r>
    </w:p>
    <w:p w14:paraId="40061DF7" w14:textId="77777777" w:rsidR="00772BA5" w:rsidRPr="00AD58AA" w:rsidRDefault="00772BA5" w:rsidP="000766D9">
      <w:pPr>
        <w:pStyle w:val="ListParagraph"/>
        <w:numPr>
          <w:ilvl w:val="0"/>
          <w:numId w:val="5"/>
        </w:numPr>
        <w:spacing w:before="80" w:after="80"/>
      </w:pPr>
      <w:r w:rsidRPr="00AD58AA">
        <w:t xml:space="preserve">Remove potentially leading statements such as describing the research as important. </w:t>
      </w:r>
    </w:p>
    <w:p w14:paraId="45B85D81" w14:textId="686349C8" w:rsidR="000766D9" w:rsidRPr="00AD58AA" w:rsidRDefault="005132CE" w:rsidP="00207534">
      <w:pPr>
        <w:pStyle w:val="ListParagraph"/>
        <w:numPr>
          <w:ilvl w:val="0"/>
          <w:numId w:val="5"/>
        </w:numPr>
        <w:tabs>
          <w:tab w:val="left" w:pos="9214"/>
        </w:tabs>
        <w:spacing w:before="80" w:after="80"/>
      </w:pPr>
      <w:r>
        <w:t xml:space="preserve">Change </w:t>
      </w:r>
      <w:r w:rsidR="00207534" w:rsidRPr="00AD58AA">
        <w:t>the statement about ‘the care that you are receiving’.</w:t>
      </w:r>
      <w:r>
        <w:t>to refer to the care the child is receiving.</w:t>
      </w:r>
    </w:p>
    <w:p w14:paraId="4CE7F05C" w14:textId="77777777" w:rsidR="00207534" w:rsidRPr="00AD58AA" w:rsidRDefault="00207534" w:rsidP="00207534">
      <w:pPr>
        <w:pStyle w:val="ListParagraph"/>
        <w:numPr>
          <w:ilvl w:val="0"/>
          <w:numId w:val="5"/>
        </w:numPr>
        <w:tabs>
          <w:tab w:val="left" w:pos="9214"/>
        </w:tabs>
        <w:spacing w:before="80" w:after="80"/>
      </w:pPr>
      <w:r w:rsidRPr="00AD58AA">
        <w:t xml:space="preserve">The Committee suggested the information sheet be condensed as it was quite long and doubled up on information. </w:t>
      </w:r>
    </w:p>
    <w:p w14:paraId="78FCD2BC" w14:textId="77777777" w:rsidR="00207534" w:rsidRPr="00AD58AA" w:rsidRDefault="00207534" w:rsidP="00207534">
      <w:pPr>
        <w:pStyle w:val="ListParagraph"/>
        <w:numPr>
          <w:ilvl w:val="0"/>
          <w:numId w:val="5"/>
        </w:numPr>
        <w:tabs>
          <w:tab w:val="left" w:pos="9214"/>
        </w:tabs>
        <w:spacing w:before="80" w:after="80"/>
      </w:pPr>
      <w:r w:rsidRPr="00AD58AA">
        <w:t>Please remove information from the consent form that is a duplication</w:t>
      </w:r>
      <w:r w:rsidR="005132CE">
        <w:t xml:space="preserve"> </w:t>
      </w:r>
      <w:r w:rsidRPr="00AD58AA">
        <w:t xml:space="preserve">of information already explained in the information sheet. </w:t>
      </w:r>
    </w:p>
    <w:p w14:paraId="162D63EB" w14:textId="77777777" w:rsidR="00207534" w:rsidRPr="00AD58AA" w:rsidRDefault="00207534" w:rsidP="00207534">
      <w:pPr>
        <w:pStyle w:val="ListParagraph"/>
        <w:numPr>
          <w:ilvl w:val="0"/>
          <w:numId w:val="5"/>
        </w:numPr>
        <w:tabs>
          <w:tab w:val="left" w:pos="9214"/>
        </w:tabs>
        <w:spacing w:before="80" w:after="80"/>
      </w:pPr>
      <w:r w:rsidRPr="00AD58AA">
        <w:t>Please check that no new information is introduced in the consent form. All study information should be in the information sheet.</w:t>
      </w:r>
    </w:p>
    <w:p w14:paraId="665EFE51" w14:textId="44127ADD" w:rsidR="00207534" w:rsidRPr="00AD58AA" w:rsidRDefault="00207534" w:rsidP="00207534">
      <w:pPr>
        <w:pStyle w:val="ListParagraph"/>
        <w:numPr>
          <w:ilvl w:val="0"/>
          <w:numId w:val="5"/>
        </w:numPr>
        <w:tabs>
          <w:tab w:val="left" w:pos="9214"/>
        </w:tabs>
        <w:spacing w:before="80" w:after="80"/>
      </w:pPr>
      <w:r w:rsidRPr="00AD58AA">
        <w:t xml:space="preserve">Remove the requirement that participants initial </w:t>
      </w:r>
      <w:r w:rsidR="005132CE">
        <w:t>each clause on t</w:t>
      </w:r>
      <w:r w:rsidRPr="00AD58AA">
        <w:t>he consent form.</w:t>
      </w:r>
    </w:p>
    <w:p w14:paraId="654F625C" w14:textId="77777777" w:rsidR="00207534" w:rsidRPr="00AD58AA" w:rsidRDefault="00207534" w:rsidP="00207534">
      <w:pPr>
        <w:pStyle w:val="ListParagraph"/>
        <w:numPr>
          <w:ilvl w:val="0"/>
          <w:numId w:val="5"/>
        </w:numPr>
        <w:tabs>
          <w:tab w:val="left" w:pos="9214"/>
        </w:tabs>
        <w:spacing w:before="80" w:after="80"/>
      </w:pPr>
      <w:r w:rsidRPr="00AD58AA">
        <w:t xml:space="preserve">Remove </w:t>
      </w:r>
      <w:proofErr w:type="spellStart"/>
      <w:r w:rsidRPr="00AD58AA">
        <w:t>tickboxes</w:t>
      </w:r>
      <w:proofErr w:type="spellEnd"/>
      <w:r w:rsidRPr="00AD58AA">
        <w:t xml:space="preserve"> for those items that are not truly optional. </w:t>
      </w:r>
    </w:p>
    <w:p w14:paraId="317D43B5" w14:textId="77777777" w:rsidR="00207534" w:rsidRPr="00AD58AA" w:rsidRDefault="00942AD2" w:rsidP="00207534">
      <w:pPr>
        <w:pStyle w:val="ListParagraph"/>
        <w:numPr>
          <w:ilvl w:val="0"/>
          <w:numId w:val="5"/>
        </w:numPr>
        <w:tabs>
          <w:tab w:val="left" w:pos="9214"/>
        </w:tabs>
        <w:spacing w:before="80" w:after="80"/>
      </w:pPr>
      <w:r w:rsidRPr="00AD58AA">
        <w:t>Remove the statement from th</w:t>
      </w:r>
      <w:r w:rsidR="005132CE">
        <w:t>e</w:t>
      </w:r>
      <w:r w:rsidRPr="00AD58AA">
        <w:t xml:space="preserve"> &gt;16 information sheet that refers to ‘many years of treatment and lots of surgeries’</w:t>
      </w:r>
      <w:r w:rsidR="005132CE">
        <w:t xml:space="preserve"> as it is potentially upsetting and unnecessary.</w:t>
      </w:r>
    </w:p>
    <w:p w14:paraId="2D9B39E4" w14:textId="77777777" w:rsidR="00942AD2" w:rsidRPr="00AD58AA" w:rsidRDefault="00942AD2" w:rsidP="00207534">
      <w:pPr>
        <w:pStyle w:val="ListParagraph"/>
        <w:numPr>
          <w:ilvl w:val="0"/>
          <w:numId w:val="5"/>
        </w:numPr>
        <w:tabs>
          <w:tab w:val="left" w:pos="9214"/>
        </w:tabs>
        <w:spacing w:before="80" w:after="80"/>
      </w:pPr>
      <w:r w:rsidRPr="00AD58AA">
        <w:t xml:space="preserve">Specify researchers will only follow up for one year. </w:t>
      </w:r>
    </w:p>
    <w:p w14:paraId="3708B014" w14:textId="77777777" w:rsidR="00942AD2" w:rsidRPr="00AD58AA" w:rsidRDefault="00942AD2" w:rsidP="00207534">
      <w:pPr>
        <w:pStyle w:val="ListParagraph"/>
        <w:numPr>
          <w:ilvl w:val="0"/>
          <w:numId w:val="5"/>
        </w:numPr>
        <w:tabs>
          <w:tab w:val="left" w:pos="9214"/>
        </w:tabs>
        <w:spacing w:before="80" w:after="80"/>
      </w:pPr>
      <w:r w:rsidRPr="00AD58AA">
        <w:t>Explain that participants can take a break during the interview.</w:t>
      </w:r>
    </w:p>
    <w:p w14:paraId="6357B758" w14:textId="77777777" w:rsidR="000766D9" w:rsidRPr="00AD58AA" w:rsidRDefault="000766D9" w:rsidP="008601AB">
      <w:pPr>
        <w:spacing w:before="80" w:after="80"/>
      </w:pPr>
    </w:p>
    <w:p w14:paraId="3721A122" w14:textId="77777777" w:rsidR="000766D9" w:rsidRPr="00AD58AA" w:rsidRDefault="000766D9" w:rsidP="008601AB">
      <w:pPr>
        <w:rPr>
          <w:u w:val="single"/>
        </w:rPr>
      </w:pPr>
      <w:r w:rsidRPr="00AD58AA">
        <w:rPr>
          <w:u w:val="single"/>
        </w:rPr>
        <w:t xml:space="preserve">Decision </w:t>
      </w:r>
    </w:p>
    <w:p w14:paraId="202F59FD" w14:textId="77777777" w:rsidR="000766D9" w:rsidRPr="00AD58AA" w:rsidRDefault="000766D9" w:rsidP="008601AB"/>
    <w:p w14:paraId="539C0112" w14:textId="77777777" w:rsidR="000766D9" w:rsidRPr="00AD58AA" w:rsidRDefault="000766D9" w:rsidP="008601AB">
      <w:r w:rsidRPr="00AD58AA">
        <w:t xml:space="preserve">This application was </w:t>
      </w:r>
      <w:r w:rsidRPr="00AD58AA">
        <w:rPr>
          <w:i/>
        </w:rPr>
        <w:t>provisionally approved</w:t>
      </w:r>
      <w:r w:rsidRPr="00AD58AA">
        <w:t xml:space="preserve"> by </w:t>
      </w:r>
      <w:r w:rsidR="00942AD2" w:rsidRPr="00AD58AA">
        <w:rPr>
          <w:rFonts w:cs="Arial"/>
          <w:szCs w:val="22"/>
        </w:rPr>
        <w:t>consensus</w:t>
      </w:r>
      <w:r w:rsidRPr="00AD58AA">
        <w:t xml:space="preserve">, subject to the following information being received. </w:t>
      </w:r>
    </w:p>
    <w:p w14:paraId="22E1F84A" w14:textId="77777777" w:rsidR="000766D9" w:rsidRPr="00AD58AA" w:rsidRDefault="000766D9" w:rsidP="008601AB"/>
    <w:p w14:paraId="51FF062C" w14:textId="77777777" w:rsidR="00942AD2" w:rsidRPr="00AD58AA" w:rsidRDefault="00942AD2" w:rsidP="00942AD2">
      <w:pPr>
        <w:pStyle w:val="ListParagraph"/>
        <w:numPr>
          <w:ilvl w:val="0"/>
          <w:numId w:val="6"/>
        </w:numPr>
      </w:pPr>
      <w:r w:rsidRPr="00AD58AA">
        <w:rPr>
          <w:rFonts w:cs="Arial"/>
        </w:rPr>
        <w:t>Please amend the information sheet and consent forms, taking into account the suggestions made by the committee</w:t>
      </w:r>
      <w:r w:rsidRPr="00AD58AA">
        <w:rPr>
          <w:rFonts w:cs="Arial"/>
          <w:i/>
        </w:rPr>
        <w:t xml:space="preserve"> (Ethical Guidelines for Observational Studies para 6.10)</w:t>
      </w:r>
    </w:p>
    <w:p w14:paraId="3F9CB747" w14:textId="77777777" w:rsidR="00942AD2" w:rsidRPr="00AD58AA" w:rsidRDefault="00942AD2" w:rsidP="00942AD2">
      <w:pPr>
        <w:pStyle w:val="ListParagraph"/>
        <w:numPr>
          <w:ilvl w:val="0"/>
          <w:numId w:val="6"/>
        </w:numPr>
        <w:rPr>
          <w:lang w:val="en-NZ"/>
        </w:rPr>
      </w:pPr>
      <w:r w:rsidRPr="00AD58AA">
        <w:rPr>
          <w:rFonts w:cs="Arial"/>
          <w:lang w:val="en-NZ"/>
        </w:rPr>
        <w:t xml:space="preserve">Please provide evidence that Māori consultation has been completed. </w:t>
      </w:r>
      <w:r w:rsidRPr="00AD58AA">
        <w:rPr>
          <w:rFonts w:cs="Arial"/>
          <w:i/>
          <w:lang w:val="en-NZ"/>
        </w:rPr>
        <w:t>(Ethical Guidelines for Observational Studies para 4.4)</w:t>
      </w:r>
    </w:p>
    <w:p w14:paraId="7A2FEAD8" w14:textId="77777777" w:rsidR="00942AD2" w:rsidRPr="00886DAA" w:rsidRDefault="00942AD2" w:rsidP="00942AD2">
      <w:pPr>
        <w:pStyle w:val="ListParagraph"/>
        <w:numPr>
          <w:ilvl w:val="0"/>
          <w:numId w:val="6"/>
        </w:numPr>
      </w:pPr>
      <w:r w:rsidRPr="00AD58AA">
        <w:t xml:space="preserve">Please amend the study protocol around reimbursement. </w:t>
      </w:r>
      <w:r w:rsidRPr="00AD58AA">
        <w:rPr>
          <w:lang w:val="en-US"/>
        </w:rPr>
        <w:t>(</w:t>
      </w:r>
      <w:r w:rsidRPr="00AD58AA">
        <w:rPr>
          <w:i/>
          <w:lang w:val="en-US"/>
        </w:rPr>
        <w:t>Ethical Guidelines for Observational Studies</w:t>
      </w:r>
      <w:r w:rsidRPr="00AD58AA">
        <w:rPr>
          <w:lang w:val="en-US"/>
        </w:rPr>
        <w:t xml:space="preserve"> </w:t>
      </w:r>
      <w:r w:rsidRPr="00AD58AA">
        <w:rPr>
          <w:i/>
          <w:lang w:val="en-US"/>
        </w:rPr>
        <w:t xml:space="preserve">para 5.11 &amp; 6.11 </w:t>
      </w:r>
      <w:r w:rsidRPr="00AD58AA">
        <w:rPr>
          <w:lang w:val="en-US"/>
        </w:rPr>
        <w:t>)</w:t>
      </w:r>
    </w:p>
    <w:p w14:paraId="5C6A69B8" w14:textId="4B4A5B6E" w:rsidR="001943DA" w:rsidRPr="00AD58AA" w:rsidRDefault="001943DA" w:rsidP="00942AD2">
      <w:pPr>
        <w:pStyle w:val="ListParagraph"/>
        <w:numPr>
          <w:ilvl w:val="0"/>
          <w:numId w:val="6"/>
        </w:numPr>
      </w:pPr>
      <w:r>
        <w:rPr>
          <w:lang w:val="en-US"/>
        </w:rPr>
        <w:t xml:space="preserve">Please consider adding a </w:t>
      </w:r>
      <w:proofErr w:type="spellStart"/>
      <w:r>
        <w:rPr>
          <w:lang w:val="en-US"/>
        </w:rPr>
        <w:t>koha</w:t>
      </w:r>
      <w:proofErr w:type="spellEnd"/>
      <w:r>
        <w:rPr>
          <w:lang w:val="en-US"/>
        </w:rPr>
        <w:t xml:space="preserve"> aspect to the project in line with the suggestions made by the committee. </w:t>
      </w:r>
      <w:r w:rsidRPr="00AD58AA">
        <w:rPr>
          <w:rFonts w:cs="Arial"/>
          <w:lang w:val="en-US"/>
        </w:rPr>
        <w:t>(</w:t>
      </w:r>
      <w:r w:rsidRPr="00AD58AA">
        <w:rPr>
          <w:rFonts w:cs="Arial"/>
          <w:i/>
          <w:lang w:val="en-US"/>
        </w:rPr>
        <w:t>Ethical Guidelines for Observational Studies</w:t>
      </w:r>
      <w:r w:rsidRPr="00AD58AA">
        <w:rPr>
          <w:rFonts w:cs="Arial"/>
          <w:lang w:val="en-US"/>
        </w:rPr>
        <w:t xml:space="preserve"> </w:t>
      </w:r>
      <w:r>
        <w:rPr>
          <w:rFonts w:cs="Arial"/>
          <w:i/>
          <w:lang w:val="en-US"/>
        </w:rPr>
        <w:t xml:space="preserve">para 6.25) </w:t>
      </w:r>
    </w:p>
    <w:p w14:paraId="1B514852" w14:textId="77777777" w:rsidR="00942AD2" w:rsidRPr="00AD58AA" w:rsidRDefault="00942AD2" w:rsidP="008601AB"/>
    <w:p w14:paraId="18504257" w14:textId="77777777" w:rsidR="000766D9" w:rsidRPr="00AD58AA" w:rsidRDefault="000766D9" w:rsidP="008601AB">
      <w:r w:rsidRPr="00AD58AA">
        <w:t>This following information will be reviewed, and a final decision made on the application, by</w:t>
      </w:r>
      <w:r w:rsidR="00942AD2" w:rsidRPr="00AD58AA">
        <w:rPr>
          <w:rFonts w:cs="Arial"/>
          <w:szCs w:val="22"/>
        </w:rPr>
        <w:t xml:space="preserve"> Ms </w:t>
      </w:r>
      <w:proofErr w:type="spellStart"/>
      <w:r w:rsidR="00942AD2" w:rsidRPr="00AD58AA">
        <w:rPr>
          <w:rFonts w:cs="Arial"/>
          <w:szCs w:val="22"/>
        </w:rPr>
        <w:t>Maliaga</w:t>
      </w:r>
      <w:proofErr w:type="spellEnd"/>
      <w:r w:rsidR="00942AD2" w:rsidRPr="00AD58AA">
        <w:rPr>
          <w:rFonts w:cs="Arial"/>
          <w:szCs w:val="22"/>
        </w:rPr>
        <w:t xml:space="preserve"> Erick and Dr Nora Lynch.</w:t>
      </w:r>
      <w:r w:rsidRPr="00AD58AA">
        <w:rPr>
          <w:rFonts w:cs="Arial"/>
          <w:szCs w:val="22"/>
        </w:rPr>
        <w:t xml:space="preserve"> </w:t>
      </w:r>
    </w:p>
    <w:p w14:paraId="5A0DC132" w14:textId="77777777" w:rsidR="00E24E77" w:rsidRPr="00AD58AA" w:rsidRDefault="00E24E77" w:rsidP="00DB2ABD">
      <w:pPr>
        <w:numPr>
          <w:ilvl w:val="0"/>
          <w:numId w:val="1"/>
        </w:numPr>
        <w:rPr>
          <w:rFonts w:cs="Arial"/>
          <w:szCs w:val="22"/>
          <w:lang w:val="en-NZ"/>
        </w:rPr>
      </w:pPr>
    </w:p>
    <w:p w14:paraId="5CB980D7"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5DCB0DE3" w14:textId="77777777" w:rsidTr="00F62FFB">
        <w:trPr>
          <w:trHeight w:val="280"/>
        </w:trPr>
        <w:tc>
          <w:tcPr>
            <w:tcW w:w="966" w:type="dxa"/>
            <w:tcBorders>
              <w:top w:val="nil"/>
              <w:left w:val="nil"/>
              <w:bottom w:val="nil"/>
              <w:right w:val="nil"/>
            </w:tcBorders>
          </w:tcPr>
          <w:p w14:paraId="5390A49A" w14:textId="77777777" w:rsidR="00F62FFB" w:rsidRPr="00AD58AA" w:rsidRDefault="00F62FFB">
            <w:pPr>
              <w:autoSpaceDE w:val="0"/>
              <w:autoSpaceDN w:val="0"/>
              <w:adjustRightInd w:val="0"/>
            </w:pPr>
            <w:r w:rsidRPr="00AD58AA">
              <w:lastRenderedPageBreak/>
              <w:t xml:space="preserve"> </w:t>
            </w:r>
            <w:r w:rsidRPr="00AD58AA">
              <w:rPr>
                <w:b/>
              </w:rPr>
              <w:t xml:space="preserve">3 </w:t>
            </w:r>
            <w:r w:rsidRPr="00AD58AA">
              <w:t xml:space="preserve"> </w:t>
            </w:r>
          </w:p>
        </w:tc>
        <w:tc>
          <w:tcPr>
            <w:tcW w:w="2575" w:type="dxa"/>
            <w:tcBorders>
              <w:top w:val="nil"/>
              <w:left w:val="nil"/>
              <w:bottom w:val="nil"/>
              <w:right w:val="nil"/>
            </w:tcBorders>
          </w:tcPr>
          <w:p w14:paraId="6F078262" w14:textId="77777777" w:rsidR="00F62FFB" w:rsidRPr="00AD58AA" w:rsidRDefault="00F62FF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0E21CCA9" w14:textId="77777777" w:rsidR="00F62FFB" w:rsidRPr="00AD58AA" w:rsidRDefault="00F62FFB">
            <w:pPr>
              <w:autoSpaceDE w:val="0"/>
              <w:autoSpaceDN w:val="0"/>
              <w:adjustRightInd w:val="0"/>
            </w:pPr>
            <w:r w:rsidRPr="00AD58AA">
              <w:rPr>
                <w:b/>
              </w:rPr>
              <w:t>18/NTB/26</w:t>
            </w:r>
            <w:r w:rsidRPr="00AD58AA">
              <w:t xml:space="preserve"> </w:t>
            </w:r>
          </w:p>
        </w:tc>
      </w:tr>
      <w:tr w:rsidR="00F62FFB" w:rsidRPr="00AD58AA" w14:paraId="4636AA87" w14:textId="77777777" w:rsidTr="00F62FFB">
        <w:trPr>
          <w:trHeight w:val="280"/>
        </w:trPr>
        <w:tc>
          <w:tcPr>
            <w:tcW w:w="966" w:type="dxa"/>
            <w:tcBorders>
              <w:top w:val="nil"/>
              <w:left w:val="nil"/>
              <w:bottom w:val="nil"/>
              <w:right w:val="nil"/>
            </w:tcBorders>
          </w:tcPr>
          <w:p w14:paraId="51E0B187"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34076FBF" w14:textId="77777777" w:rsidR="00F62FFB" w:rsidRPr="00AD58AA" w:rsidRDefault="00F62FFB">
            <w:pPr>
              <w:autoSpaceDE w:val="0"/>
              <w:autoSpaceDN w:val="0"/>
              <w:adjustRightInd w:val="0"/>
            </w:pPr>
            <w:r w:rsidRPr="00AD58AA">
              <w:t xml:space="preserve">Title: </w:t>
            </w:r>
          </w:p>
        </w:tc>
        <w:tc>
          <w:tcPr>
            <w:tcW w:w="6459" w:type="dxa"/>
            <w:tcBorders>
              <w:top w:val="nil"/>
              <w:left w:val="nil"/>
              <w:bottom w:val="nil"/>
              <w:right w:val="nil"/>
            </w:tcBorders>
          </w:tcPr>
          <w:p w14:paraId="1C56B4DA" w14:textId="77777777" w:rsidR="00F62FFB" w:rsidRPr="00AD58AA" w:rsidRDefault="00F62FFB">
            <w:pPr>
              <w:autoSpaceDE w:val="0"/>
              <w:autoSpaceDN w:val="0"/>
              <w:adjustRightInd w:val="0"/>
            </w:pPr>
            <w:r w:rsidRPr="00AD58AA">
              <w:t xml:space="preserve">Unravelling mechanisms of cross protection to gonorrhoea </w:t>
            </w:r>
          </w:p>
        </w:tc>
      </w:tr>
      <w:tr w:rsidR="00F62FFB" w:rsidRPr="00AD58AA" w14:paraId="61FA1427" w14:textId="77777777" w:rsidTr="00F62FFB">
        <w:trPr>
          <w:trHeight w:val="280"/>
        </w:trPr>
        <w:tc>
          <w:tcPr>
            <w:tcW w:w="966" w:type="dxa"/>
            <w:tcBorders>
              <w:top w:val="nil"/>
              <w:left w:val="nil"/>
              <w:bottom w:val="nil"/>
              <w:right w:val="nil"/>
            </w:tcBorders>
          </w:tcPr>
          <w:p w14:paraId="3A38C978"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F95E4ED" w14:textId="77777777" w:rsidR="00F62FFB" w:rsidRPr="00AD58AA" w:rsidRDefault="00F62FFB">
            <w:pPr>
              <w:autoSpaceDE w:val="0"/>
              <w:autoSpaceDN w:val="0"/>
              <w:adjustRightInd w:val="0"/>
            </w:pPr>
            <w:r w:rsidRPr="00AD58AA">
              <w:t xml:space="preserve">Principal Investigator: </w:t>
            </w:r>
          </w:p>
        </w:tc>
        <w:tc>
          <w:tcPr>
            <w:tcW w:w="6459" w:type="dxa"/>
            <w:tcBorders>
              <w:top w:val="nil"/>
              <w:left w:val="nil"/>
              <w:bottom w:val="nil"/>
              <w:right w:val="nil"/>
            </w:tcBorders>
          </w:tcPr>
          <w:p w14:paraId="247C13E4" w14:textId="77777777" w:rsidR="00F62FFB" w:rsidRPr="00AD58AA" w:rsidRDefault="00F62FFB">
            <w:pPr>
              <w:autoSpaceDE w:val="0"/>
              <w:autoSpaceDN w:val="0"/>
              <w:adjustRightInd w:val="0"/>
            </w:pPr>
            <w:r w:rsidRPr="00AD58AA">
              <w:t xml:space="preserve">Dr Fiona Radcliff </w:t>
            </w:r>
          </w:p>
        </w:tc>
      </w:tr>
      <w:tr w:rsidR="00F62FFB" w:rsidRPr="00AD58AA" w14:paraId="7FFB77ED" w14:textId="77777777" w:rsidTr="00F62FFB">
        <w:trPr>
          <w:trHeight w:val="280"/>
        </w:trPr>
        <w:tc>
          <w:tcPr>
            <w:tcW w:w="966" w:type="dxa"/>
            <w:tcBorders>
              <w:top w:val="nil"/>
              <w:left w:val="nil"/>
              <w:bottom w:val="nil"/>
              <w:right w:val="nil"/>
            </w:tcBorders>
          </w:tcPr>
          <w:p w14:paraId="51E413FA"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35DF48AB" w14:textId="77777777" w:rsidR="00F62FFB" w:rsidRPr="00AD58AA" w:rsidRDefault="00F62FFB">
            <w:pPr>
              <w:autoSpaceDE w:val="0"/>
              <w:autoSpaceDN w:val="0"/>
              <w:adjustRightInd w:val="0"/>
            </w:pPr>
            <w:r w:rsidRPr="00AD58AA">
              <w:t xml:space="preserve">Sponsor: </w:t>
            </w:r>
          </w:p>
        </w:tc>
        <w:tc>
          <w:tcPr>
            <w:tcW w:w="6459" w:type="dxa"/>
            <w:tcBorders>
              <w:top w:val="nil"/>
              <w:left w:val="nil"/>
              <w:bottom w:val="nil"/>
              <w:right w:val="nil"/>
            </w:tcBorders>
          </w:tcPr>
          <w:p w14:paraId="51F3A2B5" w14:textId="77777777" w:rsidR="00F62FFB" w:rsidRPr="00AD58AA" w:rsidRDefault="00F62FFB">
            <w:pPr>
              <w:autoSpaceDE w:val="0"/>
              <w:autoSpaceDN w:val="0"/>
              <w:adjustRightInd w:val="0"/>
            </w:pPr>
            <w:r w:rsidRPr="00AD58AA">
              <w:t xml:space="preserve">The University of Auckland </w:t>
            </w:r>
          </w:p>
        </w:tc>
      </w:tr>
      <w:tr w:rsidR="00F62FFB" w:rsidRPr="00AD58AA" w14:paraId="06632C1E" w14:textId="77777777" w:rsidTr="00F62FFB">
        <w:trPr>
          <w:trHeight w:val="280"/>
        </w:trPr>
        <w:tc>
          <w:tcPr>
            <w:tcW w:w="966" w:type="dxa"/>
            <w:tcBorders>
              <w:top w:val="nil"/>
              <w:left w:val="nil"/>
              <w:bottom w:val="nil"/>
              <w:right w:val="nil"/>
            </w:tcBorders>
          </w:tcPr>
          <w:p w14:paraId="6D34B76E"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1A6DEC60" w14:textId="77777777" w:rsidR="00F62FFB" w:rsidRPr="00AD58AA" w:rsidRDefault="00F62FFB">
            <w:pPr>
              <w:autoSpaceDE w:val="0"/>
              <w:autoSpaceDN w:val="0"/>
              <w:adjustRightInd w:val="0"/>
            </w:pPr>
            <w:r w:rsidRPr="00AD58AA">
              <w:t xml:space="preserve">Clock Start Date: </w:t>
            </w:r>
          </w:p>
        </w:tc>
        <w:tc>
          <w:tcPr>
            <w:tcW w:w="6459" w:type="dxa"/>
            <w:tcBorders>
              <w:top w:val="nil"/>
              <w:left w:val="nil"/>
              <w:bottom w:val="nil"/>
              <w:right w:val="nil"/>
            </w:tcBorders>
          </w:tcPr>
          <w:p w14:paraId="0611EAA2" w14:textId="77777777" w:rsidR="00F62FFB" w:rsidRPr="00AD58AA" w:rsidRDefault="00F62FFB">
            <w:pPr>
              <w:autoSpaceDE w:val="0"/>
              <w:autoSpaceDN w:val="0"/>
              <w:adjustRightInd w:val="0"/>
            </w:pPr>
            <w:r w:rsidRPr="00AD58AA">
              <w:t xml:space="preserve">22 February 2018 </w:t>
            </w:r>
          </w:p>
        </w:tc>
      </w:tr>
    </w:tbl>
    <w:p w14:paraId="25A02922" w14:textId="77777777" w:rsidR="00BD2479" w:rsidRPr="00AD58AA" w:rsidRDefault="00BD2479">
      <w:pPr>
        <w:autoSpaceDE w:val="0"/>
        <w:autoSpaceDN w:val="0"/>
        <w:adjustRightInd w:val="0"/>
      </w:pPr>
      <w:r w:rsidRPr="00AD58AA">
        <w:t xml:space="preserve"> </w:t>
      </w:r>
    </w:p>
    <w:p w14:paraId="0C56B39A" w14:textId="77777777" w:rsidR="00942AD2" w:rsidRPr="00AD58AA" w:rsidRDefault="00942AD2" w:rsidP="00942AD2">
      <w:pPr>
        <w:autoSpaceDE w:val="0"/>
        <w:autoSpaceDN w:val="0"/>
        <w:adjustRightInd w:val="0"/>
        <w:rPr>
          <w:sz w:val="20"/>
        </w:rPr>
      </w:pPr>
      <w:r w:rsidRPr="00AD58AA">
        <w:t xml:space="preserve">Dr Helen </w:t>
      </w:r>
      <w:proofErr w:type="spellStart"/>
      <w:r w:rsidRPr="00AD58AA">
        <w:t>Petoussis</w:t>
      </w:r>
      <w:proofErr w:type="spellEnd"/>
      <w:r w:rsidRPr="00AD58AA">
        <w:t xml:space="preserve"> Harris and Dr Fiona Radcliff were present </w:t>
      </w:r>
      <w:r w:rsidRPr="00AD58AA">
        <w:rPr>
          <w:rFonts w:cs="Arial"/>
          <w:szCs w:val="22"/>
        </w:rPr>
        <w:t xml:space="preserve">in person </w:t>
      </w:r>
      <w:r w:rsidRPr="00AD58AA">
        <w:t>for discussion of this application.</w:t>
      </w:r>
    </w:p>
    <w:p w14:paraId="7534E1E6" w14:textId="77777777" w:rsidR="00942AD2" w:rsidRPr="00AD58AA" w:rsidRDefault="00942AD2" w:rsidP="00942AD2">
      <w:pPr>
        <w:rPr>
          <w:u w:val="single"/>
        </w:rPr>
      </w:pPr>
    </w:p>
    <w:p w14:paraId="08CB3549" w14:textId="77777777" w:rsidR="00942AD2" w:rsidRPr="00AD58AA" w:rsidRDefault="00942AD2" w:rsidP="00942AD2">
      <w:pPr>
        <w:rPr>
          <w:u w:val="single"/>
        </w:rPr>
      </w:pPr>
      <w:r w:rsidRPr="00AD58AA">
        <w:rPr>
          <w:u w:val="single"/>
        </w:rPr>
        <w:t>Potential conflicts of interest</w:t>
      </w:r>
    </w:p>
    <w:p w14:paraId="76C7E764" w14:textId="77777777" w:rsidR="00942AD2" w:rsidRPr="00AD58AA" w:rsidRDefault="00942AD2" w:rsidP="00942AD2">
      <w:pPr>
        <w:rPr>
          <w:b/>
        </w:rPr>
      </w:pPr>
    </w:p>
    <w:p w14:paraId="6E04D82B" w14:textId="77777777" w:rsidR="00942AD2" w:rsidRPr="00AD58AA" w:rsidRDefault="00942AD2" w:rsidP="00942AD2">
      <w:r w:rsidRPr="00AD58AA">
        <w:t>The Chair asked members to declare any potential conflicts of interest related to this application.</w:t>
      </w:r>
    </w:p>
    <w:p w14:paraId="4AE5D8BD" w14:textId="77777777" w:rsidR="00942AD2" w:rsidRPr="00AD58AA" w:rsidRDefault="00942AD2" w:rsidP="00942AD2"/>
    <w:p w14:paraId="6EB8B2E2" w14:textId="77777777" w:rsidR="00942AD2" w:rsidRPr="00AD58AA" w:rsidRDefault="00942AD2" w:rsidP="00942AD2">
      <w:r w:rsidRPr="00AD58AA">
        <w:t>No potential conflicts of interest related to this application were declared by any member.</w:t>
      </w:r>
    </w:p>
    <w:p w14:paraId="3EB37B57" w14:textId="77777777" w:rsidR="00942AD2" w:rsidRPr="00AD58AA" w:rsidRDefault="00942AD2" w:rsidP="00942AD2"/>
    <w:p w14:paraId="068FA089" w14:textId="77777777" w:rsidR="00942AD2" w:rsidRPr="00AD58AA" w:rsidRDefault="00942AD2" w:rsidP="00942AD2">
      <w:pPr>
        <w:rPr>
          <w:u w:val="single"/>
        </w:rPr>
      </w:pPr>
      <w:r w:rsidRPr="00AD58AA">
        <w:rPr>
          <w:u w:val="single"/>
        </w:rPr>
        <w:t>Summary of Study</w:t>
      </w:r>
    </w:p>
    <w:p w14:paraId="4F0E58C6" w14:textId="77777777" w:rsidR="00942AD2" w:rsidRPr="00AD58AA" w:rsidRDefault="00942AD2" w:rsidP="00942AD2">
      <w:pPr>
        <w:rPr>
          <w:u w:val="single"/>
        </w:rPr>
      </w:pPr>
    </w:p>
    <w:p w14:paraId="747075D3" w14:textId="254508CA" w:rsidR="00942AD2" w:rsidRPr="00AD58AA" w:rsidRDefault="00942AD2" w:rsidP="00942AD2">
      <w:pPr>
        <w:pStyle w:val="ListParagraph"/>
        <w:numPr>
          <w:ilvl w:val="0"/>
          <w:numId w:val="7"/>
        </w:numPr>
        <w:rPr>
          <w:lang w:val="en-NZ"/>
        </w:rPr>
      </w:pPr>
      <w:r w:rsidRPr="00AD58AA">
        <w:rPr>
          <w:lang w:val="en-NZ"/>
        </w:rPr>
        <w:t xml:space="preserve">The study investigates whether or not the MENZB vaccine for </w:t>
      </w:r>
      <w:r w:rsidR="0049513C">
        <w:rPr>
          <w:lang w:val="en-NZ"/>
        </w:rPr>
        <w:t xml:space="preserve">N. </w:t>
      </w:r>
      <w:proofErr w:type="spellStart"/>
      <w:r w:rsidR="0049513C">
        <w:rPr>
          <w:lang w:val="en-NZ"/>
        </w:rPr>
        <w:t>meningitidis</w:t>
      </w:r>
      <w:proofErr w:type="spellEnd"/>
      <w:r w:rsidR="0049513C">
        <w:rPr>
          <w:lang w:val="en-NZ"/>
        </w:rPr>
        <w:t xml:space="preserve"> also </w:t>
      </w:r>
      <w:r w:rsidRPr="00AD58AA">
        <w:rPr>
          <w:lang w:val="en-NZ"/>
        </w:rPr>
        <w:t xml:space="preserve">provides cross-reactivity to </w:t>
      </w:r>
      <w:proofErr w:type="spellStart"/>
      <w:r w:rsidR="0049513C">
        <w:rPr>
          <w:lang w:val="en-NZ"/>
        </w:rPr>
        <w:t>N.</w:t>
      </w:r>
      <w:r w:rsidRPr="00AD58AA">
        <w:rPr>
          <w:lang w:val="en-NZ"/>
        </w:rPr>
        <w:t>gono</w:t>
      </w:r>
      <w:r w:rsidR="0049513C">
        <w:rPr>
          <w:lang w:val="en-NZ"/>
        </w:rPr>
        <w:t>rrhoeae</w:t>
      </w:r>
      <w:proofErr w:type="spellEnd"/>
      <w:r w:rsidRPr="00AD58AA">
        <w:rPr>
          <w:lang w:val="en-NZ"/>
        </w:rPr>
        <w:t xml:space="preserve">. </w:t>
      </w:r>
    </w:p>
    <w:p w14:paraId="19650DF3" w14:textId="77777777" w:rsidR="00942AD2" w:rsidRPr="00AD58AA" w:rsidRDefault="00942AD2" w:rsidP="00942AD2">
      <w:pPr>
        <w:pStyle w:val="ListParagraph"/>
        <w:numPr>
          <w:ilvl w:val="0"/>
          <w:numId w:val="7"/>
        </w:numPr>
        <w:rPr>
          <w:u w:val="single"/>
          <w:lang w:val="en-NZ"/>
        </w:rPr>
      </w:pPr>
      <w:r w:rsidRPr="00AD58AA">
        <w:rPr>
          <w:lang w:val="en-NZ"/>
        </w:rPr>
        <w:t>The samples used in the st</w:t>
      </w:r>
      <w:r w:rsidR="00FF2595" w:rsidRPr="00AD58AA">
        <w:rPr>
          <w:lang w:val="en-NZ"/>
        </w:rPr>
        <w:t>udy have been collected as part</w:t>
      </w:r>
      <w:r w:rsidRPr="00AD58AA">
        <w:rPr>
          <w:lang w:val="en-NZ"/>
        </w:rPr>
        <w:t xml:space="preserve"> of </w:t>
      </w:r>
      <w:r w:rsidR="00FF2595" w:rsidRPr="00AD58AA">
        <w:rPr>
          <w:lang w:val="en-NZ"/>
        </w:rPr>
        <w:t xml:space="preserve">previous clinical </w:t>
      </w:r>
      <w:r w:rsidRPr="00AD58AA">
        <w:rPr>
          <w:lang w:val="en-NZ"/>
        </w:rPr>
        <w:t xml:space="preserve">trials </w:t>
      </w:r>
      <w:r w:rsidR="00FF2595" w:rsidRPr="00AD58AA">
        <w:rPr>
          <w:lang w:val="en-NZ"/>
        </w:rPr>
        <w:t xml:space="preserve">and no informed consent exists for their use outside of this setting. </w:t>
      </w:r>
    </w:p>
    <w:p w14:paraId="54D4E523" w14:textId="77777777" w:rsidR="00942AD2" w:rsidRPr="00AD58AA" w:rsidRDefault="00942AD2" w:rsidP="00942AD2">
      <w:pPr>
        <w:autoSpaceDE w:val="0"/>
        <w:autoSpaceDN w:val="0"/>
        <w:adjustRightInd w:val="0"/>
        <w:rPr>
          <w:u w:val="single"/>
        </w:rPr>
      </w:pPr>
    </w:p>
    <w:p w14:paraId="066762F5" w14:textId="77777777" w:rsidR="00942AD2" w:rsidRPr="00AD58AA" w:rsidRDefault="00942AD2" w:rsidP="00942AD2">
      <w:pPr>
        <w:rPr>
          <w:u w:val="single"/>
        </w:rPr>
      </w:pPr>
      <w:r w:rsidRPr="00AD58AA">
        <w:rPr>
          <w:u w:val="single"/>
        </w:rPr>
        <w:t>Summary of ethical issues (resolved)</w:t>
      </w:r>
    </w:p>
    <w:p w14:paraId="474C126B" w14:textId="77777777" w:rsidR="00942AD2" w:rsidRPr="00AD58AA" w:rsidRDefault="00942AD2" w:rsidP="00942AD2">
      <w:pPr>
        <w:rPr>
          <w:u w:val="single"/>
        </w:rPr>
      </w:pPr>
    </w:p>
    <w:p w14:paraId="4C6B5C4D" w14:textId="77777777" w:rsidR="00942AD2" w:rsidRPr="00AD58AA" w:rsidRDefault="00942AD2" w:rsidP="00942AD2">
      <w:r w:rsidRPr="00AD58AA">
        <w:t>The main ethical issues considered by the Committee and addressed by the Researcher are as follows.</w:t>
      </w:r>
    </w:p>
    <w:p w14:paraId="4DC0D01C" w14:textId="77777777" w:rsidR="00942AD2" w:rsidRPr="00AD58AA" w:rsidRDefault="00942AD2" w:rsidP="00942AD2"/>
    <w:p w14:paraId="78FCAFB7" w14:textId="77777777" w:rsidR="00942AD2" w:rsidRPr="00AD58AA" w:rsidRDefault="00942AD2" w:rsidP="00942AD2">
      <w:pPr>
        <w:pStyle w:val="ListParagraph"/>
        <w:numPr>
          <w:ilvl w:val="0"/>
          <w:numId w:val="7"/>
        </w:numPr>
        <w:spacing w:before="80" w:after="80"/>
        <w:rPr>
          <w:lang w:val="en-NZ"/>
        </w:rPr>
      </w:pPr>
      <w:r w:rsidRPr="00AD58AA">
        <w:rPr>
          <w:lang w:val="en-NZ"/>
        </w:rPr>
        <w:t xml:space="preserve">The Committee </w:t>
      </w:r>
      <w:r w:rsidR="00FF2595" w:rsidRPr="00AD58AA">
        <w:rPr>
          <w:lang w:val="en-NZ"/>
        </w:rPr>
        <w:t xml:space="preserve">noted that the Researchers had obtained legal advice around the use of the tissue samples that stated that the use of the samples is consistent with New Zealand law. </w:t>
      </w:r>
    </w:p>
    <w:p w14:paraId="10EDEEC1" w14:textId="646EEC8C" w:rsidR="00942AD2" w:rsidRPr="00AD58AA" w:rsidRDefault="00FF2595" w:rsidP="00942AD2">
      <w:pPr>
        <w:pStyle w:val="ListParagraph"/>
        <w:numPr>
          <w:ilvl w:val="0"/>
          <w:numId w:val="7"/>
        </w:numPr>
        <w:spacing w:before="80" w:after="80"/>
        <w:rPr>
          <w:lang w:val="en-NZ"/>
        </w:rPr>
      </w:pPr>
      <w:r w:rsidRPr="00AD58AA">
        <w:rPr>
          <w:lang w:val="en-NZ"/>
        </w:rPr>
        <w:t xml:space="preserve">The Committee asked the Researchers to justify their rationale for the use of tissue in this way. The Researchers explained that they cannot practicably seek consent as the tissue is de-identified and there are no other identifying or contact details associated with it. The Researchers also stated that the tissue is of high scientific value as it is the only extant tissue from those who have been vaccinated with an effective </w:t>
      </w:r>
      <w:r w:rsidR="0049513C">
        <w:rPr>
          <w:lang w:val="en-NZ"/>
        </w:rPr>
        <w:t xml:space="preserve">meningitis </w:t>
      </w:r>
      <w:r w:rsidRPr="00AD58AA">
        <w:rPr>
          <w:lang w:val="en-NZ"/>
        </w:rPr>
        <w:t xml:space="preserve">vaccine. </w:t>
      </w:r>
    </w:p>
    <w:p w14:paraId="12ED0B8D" w14:textId="77777777" w:rsidR="00FF2595" w:rsidRPr="00AD58AA" w:rsidRDefault="00FF2595" w:rsidP="00942AD2">
      <w:pPr>
        <w:pStyle w:val="ListParagraph"/>
        <w:numPr>
          <w:ilvl w:val="0"/>
          <w:numId w:val="7"/>
        </w:numPr>
        <w:spacing w:before="80" w:after="80"/>
        <w:rPr>
          <w:lang w:val="en-NZ"/>
        </w:rPr>
      </w:pPr>
      <w:r w:rsidRPr="00AD58AA">
        <w:rPr>
          <w:lang w:val="en-NZ"/>
        </w:rPr>
        <w:t xml:space="preserve">The Committee asked what steps had been taken by the Researchers to determine that the use of tissue is acceptable to Māori. The Researchers stated they have spoken to Māori community groups and Māori colleagues. </w:t>
      </w:r>
    </w:p>
    <w:p w14:paraId="2AE0E4DC" w14:textId="77777777" w:rsidR="008A55FA" w:rsidRPr="00AD58AA" w:rsidRDefault="00FF2595" w:rsidP="008A55FA">
      <w:pPr>
        <w:pStyle w:val="ListParagraph"/>
        <w:numPr>
          <w:ilvl w:val="0"/>
          <w:numId w:val="7"/>
        </w:numPr>
        <w:spacing w:before="80" w:after="80"/>
        <w:rPr>
          <w:lang w:val="en-NZ"/>
        </w:rPr>
      </w:pPr>
      <w:r w:rsidRPr="00AD58AA">
        <w:rPr>
          <w:lang w:val="en-NZ"/>
        </w:rPr>
        <w:t xml:space="preserve">The Committee asked if the results of the study might be fed back to the community. The Researcher explained that they have done this with several previous studies and </w:t>
      </w:r>
      <w:r w:rsidR="000A320A" w:rsidRPr="00AD58AA">
        <w:rPr>
          <w:lang w:val="en-NZ"/>
        </w:rPr>
        <w:t>they are working with Iwi to help guide feedback</w:t>
      </w:r>
      <w:r w:rsidR="008A55FA" w:rsidRPr="00AD58AA">
        <w:rPr>
          <w:lang w:val="en-NZ"/>
        </w:rPr>
        <w:t xml:space="preserve"> to the community</w:t>
      </w:r>
      <w:r w:rsidR="000A320A" w:rsidRPr="00AD58AA">
        <w:rPr>
          <w:lang w:val="en-NZ"/>
        </w:rPr>
        <w:t>.</w:t>
      </w:r>
    </w:p>
    <w:p w14:paraId="10B88E16" w14:textId="77777777" w:rsidR="00FF2595" w:rsidRPr="00AD58AA" w:rsidRDefault="00C74B9B" w:rsidP="008A55FA">
      <w:pPr>
        <w:pStyle w:val="ListParagraph"/>
        <w:numPr>
          <w:ilvl w:val="0"/>
          <w:numId w:val="7"/>
        </w:numPr>
        <w:spacing w:before="80" w:after="80"/>
        <w:rPr>
          <w:lang w:val="en-NZ"/>
        </w:rPr>
      </w:pPr>
      <w:r w:rsidRPr="00AD58AA">
        <w:rPr>
          <w:lang w:val="en-NZ"/>
        </w:rPr>
        <w:t xml:space="preserve">The Committee asked if the results of the study might be commercialised. The Researcher explained that they would not. </w:t>
      </w:r>
    </w:p>
    <w:p w14:paraId="132FA462" w14:textId="77777777" w:rsidR="00942AD2" w:rsidRPr="00AD58AA" w:rsidRDefault="00942AD2" w:rsidP="00942AD2">
      <w:pPr>
        <w:spacing w:before="80" w:after="80"/>
      </w:pPr>
    </w:p>
    <w:p w14:paraId="25C1F488" w14:textId="77777777" w:rsidR="00942AD2" w:rsidRPr="00AD58AA" w:rsidRDefault="00942AD2" w:rsidP="00942AD2">
      <w:pPr>
        <w:rPr>
          <w:u w:val="single"/>
        </w:rPr>
      </w:pPr>
      <w:r w:rsidRPr="00AD58AA">
        <w:rPr>
          <w:u w:val="single"/>
        </w:rPr>
        <w:t xml:space="preserve">Decision </w:t>
      </w:r>
    </w:p>
    <w:p w14:paraId="1CCED056" w14:textId="77777777" w:rsidR="00942AD2" w:rsidRPr="00AD58AA" w:rsidRDefault="00942AD2" w:rsidP="00942AD2"/>
    <w:p w14:paraId="451B3F4B" w14:textId="77777777" w:rsidR="00942AD2" w:rsidRPr="00AD58AA" w:rsidRDefault="00942AD2" w:rsidP="00942AD2">
      <w:r w:rsidRPr="00AD58AA">
        <w:t xml:space="preserve">This application was </w:t>
      </w:r>
      <w:r w:rsidRPr="00AD58AA">
        <w:rPr>
          <w:i/>
        </w:rPr>
        <w:t>approved</w:t>
      </w:r>
      <w:r w:rsidRPr="00AD58AA">
        <w:t xml:space="preserve"> by </w:t>
      </w:r>
      <w:r w:rsidR="00C74B9B" w:rsidRPr="00AD58AA">
        <w:rPr>
          <w:rFonts w:cs="Arial"/>
          <w:szCs w:val="22"/>
        </w:rPr>
        <w:t>consensus.</w:t>
      </w:r>
    </w:p>
    <w:p w14:paraId="41580819" w14:textId="77777777" w:rsidR="00942AD2" w:rsidRPr="00AD58AA" w:rsidRDefault="00942AD2" w:rsidP="00942AD2">
      <w:pPr>
        <w:spacing w:before="80" w:after="80"/>
      </w:pPr>
    </w:p>
    <w:p w14:paraId="693B777A"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6632B147" w14:textId="77777777" w:rsidTr="00F62FFB">
        <w:trPr>
          <w:trHeight w:val="280"/>
        </w:trPr>
        <w:tc>
          <w:tcPr>
            <w:tcW w:w="966" w:type="dxa"/>
            <w:tcBorders>
              <w:top w:val="nil"/>
              <w:left w:val="nil"/>
              <w:bottom w:val="nil"/>
              <w:right w:val="nil"/>
            </w:tcBorders>
          </w:tcPr>
          <w:p w14:paraId="29637FB4" w14:textId="77777777" w:rsidR="00F62FFB" w:rsidRPr="00AD58AA" w:rsidRDefault="00F62FFB">
            <w:pPr>
              <w:autoSpaceDE w:val="0"/>
              <w:autoSpaceDN w:val="0"/>
              <w:adjustRightInd w:val="0"/>
            </w:pPr>
            <w:r w:rsidRPr="00AD58AA">
              <w:lastRenderedPageBreak/>
              <w:t xml:space="preserve"> </w:t>
            </w:r>
            <w:r w:rsidRPr="00AD58AA">
              <w:rPr>
                <w:b/>
              </w:rPr>
              <w:t xml:space="preserve">4 </w:t>
            </w:r>
            <w:r w:rsidRPr="00AD58AA">
              <w:t xml:space="preserve"> </w:t>
            </w:r>
          </w:p>
        </w:tc>
        <w:tc>
          <w:tcPr>
            <w:tcW w:w="2575" w:type="dxa"/>
            <w:tcBorders>
              <w:top w:val="nil"/>
              <w:left w:val="nil"/>
              <w:bottom w:val="nil"/>
              <w:right w:val="nil"/>
            </w:tcBorders>
          </w:tcPr>
          <w:p w14:paraId="6926E3F2" w14:textId="77777777" w:rsidR="00F62FFB" w:rsidRPr="00AD58AA" w:rsidRDefault="00F62FF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1403A6AA" w14:textId="77777777" w:rsidR="00F62FFB" w:rsidRPr="00AD58AA" w:rsidRDefault="00F62FFB">
            <w:pPr>
              <w:autoSpaceDE w:val="0"/>
              <w:autoSpaceDN w:val="0"/>
              <w:adjustRightInd w:val="0"/>
            </w:pPr>
            <w:r w:rsidRPr="00AD58AA">
              <w:rPr>
                <w:b/>
              </w:rPr>
              <w:t>18/NTB/27</w:t>
            </w:r>
            <w:r w:rsidRPr="00AD58AA">
              <w:t xml:space="preserve"> </w:t>
            </w:r>
          </w:p>
        </w:tc>
      </w:tr>
      <w:tr w:rsidR="00F62FFB" w:rsidRPr="00AD58AA" w14:paraId="764560DB" w14:textId="77777777" w:rsidTr="00F62FFB">
        <w:trPr>
          <w:trHeight w:val="280"/>
        </w:trPr>
        <w:tc>
          <w:tcPr>
            <w:tcW w:w="966" w:type="dxa"/>
            <w:tcBorders>
              <w:top w:val="nil"/>
              <w:left w:val="nil"/>
              <w:bottom w:val="nil"/>
              <w:right w:val="nil"/>
            </w:tcBorders>
          </w:tcPr>
          <w:p w14:paraId="41C7CBD5"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8E37875" w14:textId="77777777" w:rsidR="00F62FFB" w:rsidRPr="00AD58AA" w:rsidRDefault="00F62FFB">
            <w:pPr>
              <w:autoSpaceDE w:val="0"/>
              <w:autoSpaceDN w:val="0"/>
              <w:adjustRightInd w:val="0"/>
            </w:pPr>
            <w:r w:rsidRPr="00AD58AA">
              <w:t xml:space="preserve">Title: </w:t>
            </w:r>
          </w:p>
        </w:tc>
        <w:tc>
          <w:tcPr>
            <w:tcW w:w="6459" w:type="dxa"/>
            <w:tcBorders>
              <w:top w:val="nil"/>
              <w:left w:val="nil"/>
              <w:bottom w:val="nil"/>
              <w:right w:val="nil"/>
            </w:tcBorders>
          </w:tcPr>
          <w:p w14:paraId="3990DE52" w14:textId="77777777" w:rsidR="00F62FFB" w:rsidRPr="00AD58AA" w:rsidRDefault="00F62FFB">
            <w:pPr>
              <w:autoSpaceDE w:val="0"/>
              <w:autoSpaceDN w:val="0"/>
              <w:adjustRightInd w:val="0"/>
            </w:pPr>
            <w:r w:rsidRPr="00AD58AA">
              <w:t xml:space="preserve">In-Vitro Blood Reactivity to </w:t>
            </w:r>
            <w:proofErr w:type="spellStart"/>
            <w:r w:rsidRPr="00AD58AA">
              <w:t>Xenoantigens</w:t>
            </w:r>
            <w:proofErr w:type="spellEnd"/>
            <w:r w:rsidRPr="00AD58AA">
              <w:t xml:space="preserve"> </w:t>
            </w:r>
          </w:p>
        </w:tc>
      </w:tr>
      <w:tr w:rsidR="00F62FFB" w:rsidRPr="00AD58AA" w14:paraId="71CD9D87" w14:textId="77777777" w:rsidTr="00F62FFB">
        <w:trPr>
          <w:trHeight w:val="280"/>
        </w:trPr>
        <w:tc>
          <w:tcPr>
            <w:tcW w:w="966" w:type="dxa"/>
            <w:tcBorders>
              <w:top w:val="nil"/>
              <w:left w:val="nil"/>
              <w:bottom w:val="nil"/>
              <w:right w:val="nil"/>
            </w:tcBorders>
          </w:tcPr>
          <w:p w14:paraId="5EA1B37C"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7C6F74AF" w14:textId="77777777" w:rsidR="00F62FFB" w:rsidRPr="00AD58AA" w:rsidRDefault="00F62FFB">
            <w:pPr>
              <w:autoSpaceDE w:val="0"/>
              <w:autoSpaceDN w:val="0"/>
              <w:adjustRightInd w:val="0"/>
            </w:pPr>
            <w:r w:rsidRPr="00AD58AA">
              <w:t xml:space="preserve">Principal Investigator: </w:t>
            </w:r>
          </w:p>
        </w:tc>
        <w:tc>
          <w:tcPr>
            <w:tcW w:w="6459" w:type="dxa"/>
            <w:tcBorders>
              <w:top w:val="nil"/>
              <w:left w:val="nil"/>
              <w:bottom w:val="nil"/>
              <w:right w:val="nil"/>
            </w:tcBorders>
          </w:tcPr>
          <w:p w14:paraId="5ADC5934" w14:textId="77777777" w:rsidR="00F62FFB" w:rsidRPr="00AD58AA" w:rsidRDefault="00F62FFB">
            <w:pPr>
              <w:autoSpaceDE w:val="0"/>
              <w:autoSpaceDN w:val="0"/>
              <w:adjustRightInd w:val="0"/>
            </w:pPr>
            <w:r w:rsidRPr="00AD58AA">
              <w:t xml:space="preserve">Professor Stephen Munn </w:t>
            </w:r>
          </w:p>
        </w:tc>
      </w:tr>
      <w:tr w:rsidR="00F62FFB" w:rsidRPr="00AD58AA" w14:paraId="16744DD3" w14:textId="77777777" w:rsidTr="00F62FFB">
        <w:trPr>
          <w:trHeight w:val="280"/>
        </w:trPr>
        <w:tc>
          <w:tcPr>
            <w:tcW w:w="966" w:type="dxa"/>
            <w:tcBorders>
              <w:top w:val="nil"/>
              <w:left w:val="nil"/>
              <w:bottom w:val="nil"/>
              <w:right w:val="nil"/>
            </w:tcBorders>
          </w:tcPr>
          <w:p w14:paraId="78213FE5"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E9D3E23" w14:textId="77777777" w:rsidR="00F62FFB" w:rsidRPr="00AD58AA" w:rsidRDefault="00F62FFB">
            <w:pPr>
              <w:autoSpaceDE w:val="0"/>
              <w:autoSpaceDN w:val="0"/>
              <w:adjustRightInd w:val="0"/>
            </w:pPr>
            <w:r w:rsidRPr="00AD58AA">
              <w:t xml:space="preserve">Sponsor: </w:t>
            </w:r>
          </w:p>
        </w:tc>
        <w:tc>
          <w:tcPr>
            <w:tcW w:w="6459" w:type="dxa"/>
            <w:tcBorders>
              <w:top w:val="nil"/>
              <w:left w:val="nil"/>
              <w:bottom w:val="nil"/>
              <w:right w:val="nil"/>
            </w:tcBorders>
          </w:tcPr>
          <w:p w14:paraId="616587A0" w14:textId="77777777" w:rsidR="00F62FFB" w:rsidRPr="00AD58AA" w:rsidRDefault="00F62FFB">
            <w:pPr>
              <w:autoSpaceDE w:val="0"/>
              <w:autoSpaceDN w:val="0"/>
              <w:adjustRightInd w:val="0"/>
            </w:pPr>
            <w:proofErr w:type="spellStart"/>
            <w:r w:rsidRPr="00AD58AA">
              <w:t>NZeno</w:t>
            </w:r>
            <w:proofErr w:type="spellEnd"/>
            <w:r w:rsidRPr="00AD58AA">
              <w:t xml:space="preserve"> Limited </w:t>
            </w:r>
          </w:p>
        </w:tc>
      </w:tr>
      <w:tr w:rsidR="00F62FFB" w:rsidRPr="00AD58AA" w14:paraId="7F774EA8" w14:textId="77777777" w:rsidTr="00F62FFB">
        <w:trPr>
          <w:trHeight w:val="280"/>
        </w:trPr>
        <w:tc>
          <w:tcPr>
            <w:tcW w:w="966" w:type="dxa"/>
            <w:tcBorders>
              <w:top w:val="nil"/>
              <w:left w:val="nil"/>
              <w:bottom w:val="nil"/>
              <w:right w:val="nil"/>
            </w:tcBorders>
          </w:tcPr>
          <w:p w14:paraId="06DA6655"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039473B8" w14:textId="77777777" w:rsidR="00F62FFB" w:rsidRPr="00AD58AA" w:rsidRDefault="00F62FFB">
            <w:pPr>
              <w:autoSpaceDE w:val="0"/>
              <w:autoSpaceDN w:val="0"/>
              <w:adjustRightInd w:val="0"/>
            </w:pPr>
            <w:r w:rsidRPr="00AD58AA">
              <w:t xml:space="preserve">Clock Start Date: </w:t>
            </w:r>
          </w:p>
        </w:tc>
        <w:tc>
          <w:tcPr>
            <w:tcW w:w="6459" w:type="dxa"/>
            <w:tcBorders>
              <w:top w:val="nil"/>
              <w:left w:val="nil"/>
              <w:bottom w:val="nil"/>
              <w:right w:val="nil"/>
            </w:tcBorders>
          </w:tcPr>
          <w:p w14:paraId="71280D18" w14:textId="77777777" w:rsidR="00F62FFB" w:rsidRPr="00AD58AA" w:rsidRDefault="00F62FFB">
            <w:pPr>
              <w:autoSpaceDE w:val="0"/>
              <w:autoSpaceDN w:val="0"/>
              <w:adjustRightInd w:val="0"/>
            </w:pPr>
            <w:r w:rsidRPr="00AD58AA">
              <w:t xml:space="preserve">22 February 2018 </w:t>
            </w:r>
          </w:p>
        </w:tc>
      </w:tr>
    </w:tbl>
    <w:p w14:paraId="1F117D77" w14:textId="77777777" w:rsidR="00BD2479" w:rsidRPr="00AD58AA" w:rsidRDefault="00BD2479">
      <w:pPr>
        <w:autoSpaceDE w:val="0"/>
        <w:autoSpaceDN w:val="0"/>
        <w:adjustRightInd w:val="0"/>
      </w:pPr>
      <w:r w:rsidRPr="00AD58AA">
        <w:t xml:space="preserve"> </w:t>
      </w:r>
    </w:p>
    <w:p w14:paraId="7D071093" w14:textId="77777777" w:rsidR="00C74B9B" w:rsidRPr="00AD58AA" w:rsidRDefault="006961E9" w:rsidP="006961E9">
      <w:pPr>
        <w:autoSpaceDE w:val="0"/>
        <w:autoSpaceDN w:val="0"/>
        <w:adjustRightInd w:val="0"/>
        <w:rPr>
          <w:sz w:val="20"/>
        </w:rPr>
      </w:pPr>
      <w:r w:rsidRPr="00AD58AA">
        <w:t>Professor Stephen Munn and Dr Paul Tan were</w:t>
      </w:r>
      <w:r w:rsidR="00C74B9B" w:rsidRPr="00AD58AA">
        <w:t xml:space="preserve"> present </w:t>
      </w:r>
      <w:r w:rsidR="00C74B9B" w:rsidRPr="00AD58AA">
        <w:rPr>
          <w:rFonts w:cs="Arial"/>
          <w:szCs w:val="22"/>
        </w:rPr>
        <w:t>in person</w:t>
      </w:r>
      <w:r w:rsidRPr="00AD58AA">
        <w:rPr>
          <w:rFonts w:cs="Arial"/>
          <w:szCs w:val="22"/>
        </w:rPr>
        <w:t xml:space="preserve"> </w:t>
      </w:r>
      <w:r w:rsidR="00C74B9B" w:rsidRPr="00AD58AA">
        <w:t>for discussion of this application.</w:t>
      </w:r>
    </w:p>
    <w:p w14:paraId="1313C926" w14:textId="77777777" w:rsidR="00C74B9B" w:rsidRPr="00AD58AA" w:rsidRDefault="00C74B9B" w:rsidP="006961E9">
      <w:pPr>
        <w:rPr>
          <w:u w:val="single"/>
        </w:rPr>
      </w:pPr>
    </w:p>
    <w:p w14:paraId="79186016" w14:textId="77777777" w:rsidR="00C74B9B" w:rsidRPr="00AD58AA" w:rsidRDefault="00C74B9B" w:rsidP="006961E9">
      <w:pPr>
        <w:rPr>
          <w:u w:val="single"/>
        </w:rPr>
      </w:pPr>
      <w:r w:rsidRPr="00AD58AA">
        <w:rPr>
          <w:u w:val="single"/>
        </w:rPr>
        <w:t>Potential conflicts of interest</w:t>
      </w:r>
    </w:p>
    <w:p w14:paraId="372B2F6B" w14:textId="77777777" w:rsidR="00C74B9B" w:rsidRPr="00AD58AA" w:rsidRDefault="00C74B9B" w:rsidP="006961E9">
      <w:pPr>
        <w:rPr>
          <w:b/>
        </w:rPr>
      </w:pPr>
    </w:p>
    <w:p w14:paraId="0EC6E66E" w14:textId="77777777" w:rsidR="00C74B9B" w:rsidRPr="00AD58AA" w:rsidRDefault="00C74B9B" w:rsidP="006961E9">
      <w:r w:rsidRPr="00AD58AA">
        <w:t>The Chair asked members to declare any potential conflicts of interest related to this application.</w:t>
      </w:r>
    </w:p>
    <w:p w14:paraId="7F82B32B" w14:textId="77777777" w:rsidR="00C74B9B" w:rsidRPr="00AD58AA" w:rsidRDefault="00C74B9B" w:rsidP="006961E9"/>
    <w:p w14:paraId="54207513" w14:textId="77777777" w:rsidR="00C74B9B" w:rsidRPr="00AD58AA" w:rsidRDefault="00C74B9B" w:rsidP="006961E9">
      <w:r w:rsidRPr="00AD58AA">
        <w:t>No potential conflicts of interest related to this application were declared by any member.</w:t>
      </w:r>
    </w:p>
    <w:p w14:paraId="7C384EDD" w14:textId="77777777" w:rsidR="00C74B9B" w:rsidRPr="00AD58AA" w:rsidRDefault="00C74B9B" w:rsidP="006961E9"/>
    <w:p w14:paraId="173662E2" w14:textId="77777777" w:rsidR="00C74B9B" w:rsidRPr="00AD58AA" w:rsidRDefault="00C74B9B" w:rsidP="006961E9">
      <w:pPr>
        <w:rPr>
          <w:u w:val="single"/>
        </w:rPr>
      </w:pPr>
      <w:r w:rsidRPr="00AD58AA">
        <w:rPr>
          <w:u w:val="single"/>
        </w:rPr>
        <w:t>Summary of Study</w:t>
      </w:r>
    </w:p>
    <w:p w14:paraId="1C7C2F7A" w14:textId="77777777" w:rsidR="00C74B9B" w:rsidRPr="00AD58AA" w:rsidRDefault="00C74B9B" w:rsidP="006961E9">
      <w:pPr>
        <w:rPr>
          <w:u w:val="single"/>
        </w:rPr>
      </w:pPr>
    </w:p>
    <w:p w14:paraId="633617B6" w14:textId="77777777" w:rsidR="00C74B9B" w:rsidRPr="00AD58AA" w:rsidRDefault="00E93F4A" w:rsidP="00E93F4A">
      <w:pPr>
        <w:pStyle w:val="ListParagraph"/>
        <w:numPr>
          <w:ilvl w:val="0"/>
          <w:numId w:val="8"/>
        </w:numPr>
        <w:rPr>
          <w:lang w:val="en-NZ"/>
        </w:rPr>
      </w:pPr>
      <w:r w:rsidRPr="00AD58AA">
        <w:rPr>
          <w:lang w:val="en-NZ"/>
        </w:rPr>
        <w:t xml:space="preserve">The study investigates serum reactivity to </w:t>
      </w:r>
      <w:r w:rsidR="0049513C">
        <w:rPr>
          <w:lang w:val="en-NZ"/>
        </w:rPr>
        <w:t xml:space="preserve">porcine </w:t>
      </w:r>
      <w:proofErr w:type="spellStart"/>
      <w:r w:rsidRPr="00AD58AA">
        <w:rPr>
          <w:lang w:val="en-NZ"/>
        </w:rPr>
        <w:t>xenoantigens</w:t>
      </w:r>
      <w:proofErr w:type="spellEnd"/>
      <w:r w:rsidRPr="00AD58AA">
        <w:rPr>
          <w:lang w:val="en-NZ"/>
        </w:rPr>
        <w:t xml:space="preserve"> using a </w:t>
      </w:r>
      <w:proofErr w:type="spellStart"/>
      <w:r w:rsidRPr="00AD58AA">
        <w:rPr>
          <w:lang w:val="en-NZ"/>
        </w:rPr>
        <w:t>glycochip</w:t>
      </w:r>
      <w:proofErr w:type="spellEnd"/>
      <w:r w:rsidRPr="00AD58AA">
        <w:rPr>
          <w:lang w:val="en-NZ"/>
        </w:rPr>
        <w:t xml:space="preserve"> in New Zealand patients with end stage renal failure.</w:t>
      </w:r>
    </w:p>
    <w:p w14:paraId="2D388A65" w14:textId="77777777" w:rsidR="00C74B9B" w:rsidRPr="00AD58AA" w:rsidRDefault="00C74B9B" w:rsidP="006961E9">
      <w:pPr>
        <w:autoSpaceDE w:val="0"/>
        <w:autoSpaceDN w:val="0"/>
        <w:adjustRightInd w:val="0"/>
        <w:rPr>
          <w:u w:val="single"/>
        </w:rPr>
      </w:pPr>
    </w:p>
    <w:p w14:paraId="6D220008" w14:textId="77777777" w:rsidR="00C74B9B" w:rsidRPr="00AD58AA" w:rsidRDefault="00C74B9B" w:rsidP="006961E9">
      <w:pPr>
        <w:rPr>
          <w:u w:val="single"/>
        </w:rPr>
      </w:pPr>
      <w:r w:rsidRPr="00AD58AA">
        <w:rPr>
          <w:u w:val="single"/>
        </w:rPr>
        <w:t>Summary of ethical issues (resolved)</w:t>
      </w:r>
    </w:p>
    <w:p w14:paraId="4C682DB7" w14:textId="77777777" w:rsidR="00C74B9B" w:rsidRPr="00AD58AA" w:rsidRDefault="00C74B9B" w:rsidP="006961E9">
      <w:pPr>
        <w:rPr>
          <w:u w:val="single"/>
        </w:rPr>
      </w:pPr>
    </w:p>
    <w:p w14:paraId="53AE943B" w14:textId="77777777" w:rsidR="00C74B9B" w:rsidRPr="00AD58AA" w:rsidRDefault="00C74B9B" w:rsidP="006961E9">
      <w:r w:rsidRPr="00AD58AA">
        <w:t>The main ethical issues considered by the Committee and addressed by the Researcher are as follows.</w:t>
      </w:r>
    </w:p>
    <w:p w14:paraId="6B797199" w14:textId="77777777" w:rsidR="00C74B9B" w:rsidRPr="00AD58AA" w:rsidRDefault="00C74B9B" w:rsidP="006961E9"/>
    <w:p w14:paraId="2D07F671" w14:textId="77777777" w:rsidR="00C74B9B" w:rsidRPr="00AD58AA" w:rsidRDefault="00C74B9B" w:rsidP="00F12993">
      <w:pPr>
        <w:pStyle w:val="ListParagraph"/>
        <w:numPr>
          <w:ilvl w:val="0"/>
          <w:numId w:val="8"/>
        </w:numPr>
        <w:spacing w:before="80" w:after="80"/>
        <w:rPr>
          <w:lang w:val="en-NZ"/>
        </w:rPr>
      </w:pPr>
      <w:r w:rsidRPr="00AD58AA">
        <w:rPr>
          <w:lang w:val="en-NZ"/>
        </w:rPr>
        <w:t xml:space="preserve">The Committee </w:t>
      </w:r>
      <w:r w:rsidR="00E93F4A" w:rsidRPr="00AD58AA">
        <w:rPr>
          <w:lang w:val="en-NZ"/>
        </w:rPr>
        <w:t xml:space="preserve">noted that Māori people are overrepresented in the study population. The Researcher explained that Māori have unique tissue types that make it difficult to find donor matches and that this study could </w:t>
      </w:r>
      <w:r w:rsidR="00F12993" w:rsidRPr="00AD58AA">
        <w:rPr>
          <w:lang w:val="en-NZ"/>
        </w:rPr>
        <w:t>eventually help reduce these wait times.</w:t>
      </w:r>
    </w:p>
    <w:p w14:paraId="25860A45" w14:textId="77777777" w:rsidR="00C74B9B" w:rsidRPr="00AD58AA" w:rsidRDefault="00F12993" w:rsidP="00F12993">
      <w:pPr>
        <w:pStyle w:val="ListParagraph"/>
        <w:numPr>
          <w:ilvl w:val="0"/>
          <w:numId w:val="8"/>
        </w:numPr>
        <w:spacing w:before="80" w:after="80"/>
        <w:rPr>
          <w:u w:val="single"/>
        </w:rPr>
      </w:pPr>
      <w:r w:rsidRPr="00AD58AA">
        <w:rPr>
          <w:lang w:val="en-NZ"/>
        </w:rPr>
        <w:t>The Committee asked how recru</w:t>
      </w:r>
      <w:r w:rsidR="00791EDC" w:rsidRPr="00AD58AA">
        <w:rPr>
          <w:lang w:val="en-NZ"/>
        </w:rPr>
        <w:t>itment for the study would work. The Researchers explained that nephrologists will be recruiting and explaining the project.</w:t>
      </w:r>
    </w:p>
    <w:p w14:paraId="2244BBE8" w14:textId="77777777" w:rsidR="00E52012" w:rsidRPr="00AD58AA" w:rsidRDefault="00E52012" w:rsidP="00F12993">
      <w:pPr>
        <w:pStyle w:val="ListParagraph"/>
        <w:numPr>
          <w:ilvl w:val="0"/>
          <w:numId w:val="8"/>
        </w:numPr>
        <w:spacing w:before="80" w:after="80"/>
        <w:rPr>
          <w:u w:val="single"/>
        </w:rPr>
      </w:pPr>
      <w:r w:rsidRPr="00AD58AA">
        <w:rPr>
          <w:lang w:val="en-NZ"/>
        </w:rPr>
        <w:t>The Committee asked how long patients would have to decide if they wish to participate. The Researchers explained that patients would have as long as they wished.</w:t>
      </w:r>
    </w:p>
    <w:p w14:paraId="41E967A8" w14:textId="77777777" w:rsidR="00F12993" w:rsidRPr="00AD58AA" w:rsidRDefault="00791EDC" w:rsidP="00F12993">
      <w:pPr>
        <w:pStyle w:val="ListParagraph"/>
        <w:numPr>
          <w:ilvl w:val="0"/>
          <w:numId w:val="8"/>
        </w:numPr>
        <w:spacing w:before="80" w:after="80"/>
      </w:pPr>
      <w:r w:rsidRPr="00AD58AA">
        <w:t>The Committee asked if individual results will be fed back to participants</w:t>
      </w:r>
      <w:r w:rsidR="00E52012" w:rsidRPr="00AD58AA">
        <w:t>. The Researcher stated that they would not.</w:t>
      </w:r>
    </w:p>
    <w:p w14:paraId="323A7099" w14:textId="77777777" w:rsidR="00E52012" w:rsidRPr="00AD58AA" w:rsidRDefault="00E52012" w:rsidP="00F12993">
      <w:pPr>
        <w:pStyle w:val="ListParagraph"/>
        <w:numPr>
          <w:ilvl w:val="0"/>
          <w:numId w:val="8"/>
        </w:numPr>
        <w:spacing w:before="80" w:after="80"/>
      </w:pPr>
      <w:r w:rsidRPr="00AD58AA">
        <w:t xml:space="preserve">The Committee noted that there could be cultural concerns with the mixing of human and pig’s blood or tissue. The Researchers stated that they had consulted with Jewish and Muslim groups and that these groups were not </w:t>
      </w:r>
      <w:r w:rsidR="00A735D1" w:rsidRPr="00AD58AA">
        <w:t>opposed to the research.</w:t>
      </w:r>
    </w:p>
    <w:p w14:paraId="697D8FD2" w14:textId="77777777" w:rsidR="007B5186" w:rsidRPr="00AD58AA" w:rsidRDefault="007B5186" w:rsidP="006961E9">
      <w:pPr>
        <w:rPr>
          <w:u w:val="single"/>
        </w:rPr>
      </w:pPr>
    </w:p>
    <w:p w14:paraId="11035983" w14:textId="77777777" w:rsidR="00C74B9B" w:rsidRPr="00AD58AA" w:rsidRDefault="00C74B9B" w:rsidP="006961E9">
      <w:pPr>
        <w:rPr>
          <w:u w:val="single"/>
        </w:rPr>
      </w:pPr>
      <w:r w:rsidRPr="00AD58AA">
        <w:rPr>
          <w:u w:val="single"/>
        </w:rPr>
        <w:t>Summary of ethical issues (outstanding)</w:t>
      </w:r>
    </w:p>
    <w:p w14:paraId="488DB17C" w14:textId="77777777" w:rsidR="00C74B9B" w:rsidRPr="00AD58AA" w:rsidRDefault="00C74B9B" w:rsidP="006961E9">
      <w:pPr>
        <w:rPr>
          <w:u w:val="single"/>
        </w:rPr>
      </w:pPr>
    </w:p>
    <w:p w14:paraId="7EDEB30A" w14:textId="77777777" w:rsidR="00C74B9B" w:rsidRPr="00AD58AA" w:rsidRDefault="00C74B9B" w:rsidP="006961E9">
      <w:r w:rsidRPr="00AD58AA">
        <w:t>The main ethical issues considered by the Committee and which require addressing by the Researcher are as follows.</w:t>
      </w:r>
    </w:p>
    <w:p w14:paraId="40879466" w14:textId="77777777" w:rsidR="00C74B9B" w:rsidRPr="00AD58AA" w:rsidRDefault="00C74B9B" w:rsidP="006961E9">
      <w:pPr>
        <w:autoSpaceDE w:val="0"/>
        <w:autoSpaceDN w:val="0"/>
        <w:adjustRightInd w:val="0"/>
      </w:pPr>
    </w:p>
    <w:p w14:paraId="2C54DA02" w14:textId="77777777" w:rsidR="006D6FFD" w:rsidRPr="00AD58AA" w:rsidRDefault="00C74B9B" w:rsidP="006D6FFD">
      <w:pPr>
        <w:pStyle w:val="ListParagraph"/>
        <w:numPr>
          <w:ilvl w:val="0"/>
          <w:numId w:val="8"/>
        </w:numPr>
        <w:rPr>
          <w:lang w:val="en-NZ"/>
        </w:rPr>
      </w:pPr>
      <w:r w:rsidRPr="00AD58AA">
        <w:rPr>
          <w:lang w:val="en-NZ"/>
        </w:rPr>
        <w:t xml:space="preserve">The Committee </w:t>
      </w:r>
      <w:r w:rsidR="00E83C1C" w:rsidRPr="00AD58AA">
        <w:rPr>
          <w:lang w:val="en-NZ"/>
        </w:rPr>
        <w:t>asked that evidence of Māori consultation be provided as there are cultural concerns for Māori with the study.</w:t>
      </w:r>
      <w:r w:rsidR="006D6FFD" w:rsidRPr="00AD58AA">
        <w:rPr>
          <w:rFonts w:cs="Arial"/>
          <w:i/>
          <w:lang w:val="en-NZ"/>
        </w:rPr>
        <w:t xml:space="preserve"> </w:t>
      </w:r>
      <w:r w:rsidR="006D6FFD" w:rsidRPr="00AD58AA">
        <w:rPr>
          <w:i/>
          <w:lang w:val="en-NZ"/>
        </w:rPr>
        <w:t>(Ethical Guidelines for Observational Studies para 4.4)</w:t>
      </w:r>
    </w:p>
    <w:p w14:paraId="4E3C471B" w14:textId="77777777" w:rsidR="00C74B9B" w:rsidRPr="00AD58AA" w:rsidRDefault="006D6FFD" w:rsidP="006961E9">
      <w:pPr>
        <w:pStyle w:val="ListParagraph"/>
        <w:numPr>
          <w:ilvl w:val="0"/>
          <w:numId w:val="8"/>
        </w:numPr>
        <w:rPr>
          <w:lang w:val="en-NZ"/>
        </w:rPr>
      </w:pPr>
      <w:r w:rsidRPr="00AD58AA">
        <w:rPr>
          <w:rFonts w:cs="Arial"/>
          <w:lang w:val="en-NZ"/>
        </w:rPr>
        <w:t>Please amend the information sheet and consent forms, taking into account the suggestions made by the committee</w:t>
      </w:r>
      <w:r w:rsidRPr="00AD58AA">
        <w:rPr>
          <w:rFonts w:cs="Arial"/>
          <w:i/>
          <w:lang w:val="en-NZ"/>
        </w:rPr>
        <w:t xml:space="preserve"> (Ethical Guidelines for Observational Studies para 6.10)</w:t>
      </w:r>
    </w:p>
    <w:p w14:paraId="7980C27A" w14:textId="31527F9F" w:rsidR="00F62FFB" w:rsidRDefault="00F62FFB">
      <w:pPr>
        <w:rPr>
          <w:rFonts w:cs="Arial"/>
          <w:szCs w:val="22"/>
          <w:lang w:val="en-NZ"/>
        </w:rPr>
      </w:pPr>
      <w:r>
        <w:rPr>
          <w:rFonts w:cs="Arial"/>
          <w:szCs w:val="22"/>
          <w:lang w:val="en-NZ"/>
        </w:rPr>
        <w:br w:type="page"/>
      </w:r>
    </w:p>
    <w:p w14:paraId="4D9A3F30" w14:textId="77777777" w:rsidR="00C74B9B" w:rsidRPr="00AD58AA" w:rsidRDefault="00C74B9B" w:rsidP="006961E9">
      <w:pPr>
        <w:spacing w:before="80" w:after="80"/>
        <w:rPr>
          <w:rFonts w:cs="Arial"/>
          <w:szCs w:val="22"/>
        </w:rPr>
      </w:pPr>
      <w:r w:rsidRPr="00AD58AA">
        <w:rPr>
          <w:rFonts w:cs="Arial"/>
          <w:szCs w:val="22"/>
        </w:rPr>
        <w:lastRenderedPageBreak/>
        <w:t xml:space="preserve">The Committee requested the following changes to the Participant Information Sheet and Consent Form: </w:t>
      </w:r>
    </w:p>
    <w:p w14:paraId="3176EF1A" w14:textId="77777777" w:rsidR="00C74B9B" w:rsidRPr="00AD58AA" w:rsidRDefault="00C74B9B" w:rsidP="006961E9">
      <w:pPr>
        <w:spacing w:before="80" w:after="80"/>
        <w:rPr>
          <w:rFonts w:cs="Arial"/>
          <w:szCs w:val="22"/>
        </w:rPr>
      </w:pPr>
    </w:p>
    <w:p w14:paraId="3ABF8A0B" w14:textId="65087F2F" w:rsidR="00C74B9B" w:rsidRPr="00AD58AA" w:rsidRDefault="0049513C" w:rsidP="00CD58F6">
      <w:pPr>
        <w:pStyle w:val="ListParagraph"/>
        <w:numPr>
          <w:ilvl w:val="0"/>
          <w:numId w:val="8"/>
        </w:numPr>
        <w:spacing w:before="80" w:after="80"/>
      </w:pPr>
      <w:r>
        <w:t>Clarify</w:t>
      </w:r>
      <w:r w:rsidR="006D6FFD" w:rsidRPr="00AD58AA">
        <w:t xml:space="preserve"> the statement about access to patient medical records</w:t>
      </w:r>
      <w:r>
        <w:t xml:space="preserve"> to inform that only access to the hospital records would be needed</w:t>
      </w:r>
      <w:r w:rsidR="006D6FFD" w:rsidRPr="00AD58AA">
        <w:t xml:space="preserve">. </w:t>
      </w:r>
    </w:p>
    <w:p w14:paraId="611F9A6A" w14:textId="77777777" w:rsidR="006D6FFD" w:rsidRPr="00AD58AA" w:rsidRDefault="006D6FFD" w:rsidP="006961E9">
      <w:pPr>
        <w:pStyle w:val="ListParagraph"/>
        <w:numPr>
          <w:ilvl w:val="0"/>
          <w:numId w:val="8"/>
        </w:numPr>
        <w:spacing w:before="80" w:after="80"/>
      </w:pPr>
      <w:r w:rsidRPr="00AD58AA">
        <w:t xml:space="preserve">Clearly state that human tissue will be mixed with porcine tissue and that some persons may object to this. </w:t>
      </w:r>
    </w:p>
    <w:p w14:paraId="1473CD38" w14:textId="77777777" w:rsidR="006D6FFD" w:rsidRPr="00AD58AA" w:rsidRDefault="006D6FFD" w:rsidP="006961E9">
      <w:pPr>
        <w:pStyle w:val="ListParagraph"/>
        <w:numPr>
          <w:ilvl w:val="0"/>
          <w:numId w:val="8"/>
        </w:numPr>
        <w:spacing w:before="80" w:after="80"/>
      </w:pPr>
      <w:r w:rsidRPr="00AD58AA">
        <w:t xml:space="preserve">Check </w:t>
      </w:r>
      <w:r w:rsidR="004B7257" w:rsidRPr="00AD58AA">
        <w:t xml:space="preserve">that </w:t>
      </w:r>
      <w:r w:rsidRPr="00AD58AA">
        <w:t>terms unsuitable for lay persons</w:t>
      </w:r>
      <w:r w:rsidR="004B7257" w:rsidRPr="00AD58AA">
        <w:t xml:space="preserve">, such as xenotransplantation or antigen, are explained in a lay-friendly way when first used. </w:t>
      </w:r>
    </w:p>
    <w:p w14:paraId="3994A8B9" w14:textId="77777777" w:rsidR="004B7257" w:rsidRPr="00AD58AA" w:rsidRDefault="004B7257" w:rsidP="00E74ED0">
      <w:pPr>
        <w:pStyle w:val="ListParagraph"/>
        <w:numPr>
          <w:ilvl w:val="0"/>
          <w:numId w:val="8"/>
        </w:numPr>
        <w:spacing w:before="80" w:after="80"/>
      </w:pPr>
      <w:r w:rsidRPr="00AD58AA">
        <w:t>Remove reference to genetic tissue from the Māori tissue statement.</w:t>
      </w:r>
    </w:p>
    <w:p w14:paraId="171990B5" w14:textId="77777777" w:rsidR="004B7257" w:rsidRPr="00AD58AA" w:rsidRDefault="004B7257" w:rsidP="00E74ED0">
      <w:pPr>
        <w:pStyle w:val="ListParagraph"/>
        <w:numPr>
          <w:ilvl w:val="0"/>
          <w:numId w:val="8"/>
        </w:numPr>
        <w:spacing w:before="80" w:after="80"/>
      </w:pPr>
      <w:r w:rsidRPr="00AD58AA">
        <w:rPr>
          <w:rFonts w:cs="Arial"/>
        </w:rPr>
        <w:t>The Committee queried the lack of a Māori tissue statement in the Participant Information Sheet. The committee recommended the following statement: “</w:t>
      </w:r>
      <w:r w:rsidRPr="00AD58AA">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AD58AA">
        <w:rPr>
          <w:rFonts w:cs="Arial"/>
          <w:i/>
        </w:rPr>
        <w:t>whānau</w:t>
      </w:r>
      <w:proofErr w:type="spellEnd"/>
      <w:r w:rsidRPr="00AD58AA">
        <w:rPr>
          <w:rFonts w:cs="Arial"/>
          <w:i/>
        </w:rPr>
        <w:t xml:space="preserve">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AD13EE1" w14:textId="77777777" w:rsidR="004B7257" w:rsidRPr="00AD58AA" w:rsidRDefault="00E74ED0" w:rsidP="006961E9">
      <w:pPr>
        <w:pStyle w:val="ListParagraph"/>
        <w:numPr>
          <w:ilvl w:val="0"/>
          <w:numId w:val="8"/>
        </w:numPr>
        <w:spacing w:before="80" w:after="80"/>
      </w:pPr>
      <w:r w:rsidRPr="00AD58AA">
        <w:t xml:space="preserve">Please explain that data will be held in identifiable form, or clarify that data will not be held in identifiable form as only year of birth is needed. </w:t>
      </w:r>
    </w:p>
    <w:p w14:paraId="58661062" w14:textId="77777777" w:rsidR="00E74ED0" w:rsidRPr="00AD58AA" w:rsidRDefault="00E74ED0" w:rsidP="006961E9">
      <w:pPr>
        <w:pStyle w:val="ListParagraph"/>
        <w:numPr>
          <w:ilvl w:val="0"/>
          <w:numId w:val="8"/>
        </w:numPr>
        <w:spacing w:before="80" w:after="80"/>
      </w:pPr>
      <w:r w:rsidRPr="00AD58AA">
        <w:t xml:space="preserve">Please create a lay-friendly title. </w:t>
      </w:r>
    </w:p>
    <w:p w14:paraId="5E8F66DA" w14:textId="77777777" w:rsidR="00C74B9B" w:rsidRPr="00AD58AA" w:rsidRDefault="00C74B9B" w:rsidP="006961E9">
      <w:pPr>
        <w:spacing w:before="80" w:after="80"/>
      </w:pPr>
    </w:p>
    <w:p w14:paraId="3E699E93" w14:textId="77777777" w:rsidR="00C74B9B" w:rsidRPr="00AD58AA" w:rsidRDefault="00C74B9B" w:rsidP="006961E9">
      <w:pPr>
        <w:rPr>
          <w:u w:val="single"/>
        </w:rPr>
      </w:pPr>
      <w:r w:rsidRPr="00AD58AA">
        <w:rPr>
          <w:u w:val="single"/>
        </w:rPr>
        <w:t xml:space="preserve">Decision </w:t>
      </w:r>
    </w:p>
    <w:p w14:paraId="74F53E06" w14:textId="77777777" w:rsidR="00C74B9B" w:rsidRPr="00AD58AA" w:rsidRDefault="00C74B9B" w:rsidP="006961E9"/>
    <w:p w14:paraId="7F595719" w14:textId="77777777" w:rsidR="00C74B9B" w:rsidRPr="00AD58AA" w:rsidRDefault="00C74B9B" w:rsidP="006961E9">
      <w:r w:rsidRPr="00AD58AA">
        <w:t xml:space="preserve">This application was </w:t>
      </w:r>
      <w:r w:rsidRPr="00AD58AA">
        <w:rPr>
          <w:i/>
        </w:rPr>
        <w:t>provisionally approved</w:t>
      </w:r>
      <w:r w:rsidRPr="00AD58AA">
        <w:t xml:space="preserve"> by</w:t>
      </w:r>
      <w:r w:rsidR="006D6FFD" w:rsidRPr="00AD58AA">
        <w:t xml:space="preserve"> consensus</w:t>
      </w:r>
      <w:r w:rsidRPr="00AD58AA">
        <w:t xml:space="preserve">, subject to the following information being received. </w:t>
      </w:r>
    </w:p>
    <w:p w14:paraId="216F6214" w14:textId="77777777" w:rsidR="00C74B9B" w:rsidRPr="00AD58AA" w:rsidRDefault="00C74B9B" w:rsidP="006961E9"/>
    <w:p w14:paraId="491266D1" w14:textId="77777777" w:rsidR="006D6FFD" w:rsidRPr="00AD58AA" w:rsidRDefault="006D6FFD" w:rsidP="006D6FFD">
      <w:pPr>
        <w:pStyle w:val="ListParagraph"/>
        <w:numPr>
          <w:ilvl w:val="0"/>
          <w:numId w:val="9"/>
        </w:numPr>
        <w:rPr>
          <w:lang w:val="en-NZ"/>
        </w:rPr>
      </w:pPr>
      <w:r w:rsidRPr="00AD58AA">
        <w:rPr>
          <w:rFonts w:cs="Arial"/>
          <w:lang w:val="en-NZ"/>
        </w:rPr>
        <w:t xml:space="preserve">Please provide evidence that Māori consultation has been completed. </w:t>
      </w:r>
      <w:r w:rsidRPr="00AD58AA">
        <w:rPr>
          <w:rFonts w:cs="Arial"/>
          <w:i/>
          <w:lang w:val="en-NZ"/>
        </w:rPr>
        <w:t>(Ethical Guidelines for Observational Studies para 4.4)</w:t>
      </w:r>
    </w:p>
    <w:p w14:paraId="61FF39B0" w14:textId="77777777" w:rsidR="00E74ED0" w:rsidRPr="00AD58AA" w:rsidRDefault="00E74ED0" w:rsidP="006D6FFD">
      <w:pPr>
        <w:pStyle w:val="ListParagraph"/>
        <w:numPr>
          <w:ilvl w:val="0"/>
          <w:numId w:val="9"/>
        </w:numPr>
        <w:rPr>
          <w:lang w:val="en-NZ"/>
        </w:rPr>
      </w:pPr>
      <w:r w:rsidRPr="00AD58AA">
        <w:rPr>
          <w:rFonts w:cs="Arial"/>
          <w:lang w:val="en-NZ"/>
        </w:rPr>
        <w:t>Please amend the information sheet and consent forms, taking into account the suggestions made by the committee</w:t>
      </w:r>
      <w:r w:rsidRPr="00AD58AA">
        <w:rPr>
          <w:rFonts w:cs="Arial"/>
          <w:i/>
          <w:lang w:val="en-NZ"/>
        </w:rPr>
        <w:t xml:space="preserve"> (Ethical Guidelines for Observational Studies para 6.10)</w:t>
      </w:r>
    </w:p>
    <w:p w14:paraId="17550602" w14:textId="77777777" w:rsidR="00C74B9B" w:rsidRPr="00AD58AA" w:rsidRDefault="00C74B9B" w:rsidP="006961E9"/>
    <w:p w14:paraId="33D431E0" w14:textId="77777777" w:rsidR="00C74B9B" w:rsidRPr="00AD58AA" w:rsidRDefault="00C74B9B" w:rsidP="006961E9">
      <w:r w:rsidRPr="00AD58AA">
        <w:t xml:space="preserve">This following information will be reviewed, and a final decision made on the application, by </w:t>
      </w:r>
      <w:r w:rsidR="00E74ED0" w:rsidRPr="00AD58AA">
        <w:rPr>
          <w:rFonts w:cs="Arial"/>
          <w:szCs w:val="22"/>
        </w:rPr>
        <w:t>Mrs Kate O’Connor and Dr Stephanie Pollard.</w:t>
      </w:r>
      <w:r w:rsidRPr="00AD58AA">
        <w:rPr>
          <w:rFonts w:cs="Arial"/>
          <w:szCs w:val="22"/>
        </w:rPr>
        <w:t xml:space="preserve"> </w:t>
      </w:r>
    </w:p>
    <w:p w14:paraId="6E8A2C39" w14:textId="77777777" w:rsidR="00E24E77" w:rsidRPr="00AD58AA" w:rsidRDefault="00E24E77" w:rsidP="00C74B9B">
      <w:pPr>
        <w:autoSpaceDE w:val="0"/>
        <w:autoSpaceDN w:val="0"/>
        <w:adjustRightInd w:val="0"/>
        <w:rPr>
          <w:rFonts w:cs="Arial"/>
          <w:szCs w:val="22"/>
          <w:lang w:val="en-NZ"/>
        </w:rPr>
      </w:pPr>
      <w:r w:rsidRPr="00AD58AA">
        <w:rPr>
          <w:rFonts w:cs="Arial"/>
          <w:szCs w:val="22"/>
          <w:lang w:val="en-NZ"/>
        </w:rPr>
        <w:t xml:space="preserve"> </w:t>
      </w:r>
    </w:p>
    <w:p w14:paraId="45CF7C58"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6DDBCBA4" w14:textId="77777777" w:rsidTr="00F62FFB">
        <w:trPr>
          <w:trHeight w:val="280"/>
        </w:trPr>
        <w:tc>
          <w:tcPr>
            <w:tcW w:w="966" w:type="dxa"/>
            <w:tcBorders>
              <w:top w:val="nil"/>
              <w:left w:val="nil"/>
              <w:bottom w:val="nil"/>
              <w:right w:val="nil"/>
            </w:tcBorders>
          </w:tcPr>
          <w:p w14:paraId="43E21CB4" w14:textId="77777777" w:rsidR="00F62FFB" w:rsidRPr="00AD58AA" w:rsidRDefault="00F62FFB">
            <w:pPr>
              <w:autoSpaceDE w:val="0"/>
              <w:autoSpaceDN w:val="0"/>
              <w:adjustRightInd w:val="0"/>
            </w:pPr>
            <w:r w:rsidRPr="00AD58AA">
              <w:lastRenderedPageBreak/>
              <w:t xml:space="preserve"> </w:t>
            </w:r>
            <w:r w:rsidRPr="00AD58AA">
              <w:rPr>
                <w:b/>
              </w:rPr>
              <w:t xml:space="preserve">5 </w:t>
            </w:r>
            <w:r w:rsidRPr="00AD58AA">
              <w:t xml:space="preserve"> </w:t>
            </w:r>
          </w:p>
        </w:tc>
        <w:tc>
          <w:tcPr>
            <w:tcW w:w="2575" w:type="dxa"/>
            <w:tcBorders>
              <w:top w:val="nil"/>
              <w:left w:val="nil"/>
              <w:bottom w:val="nil"/>
              <w:right w:val="nil"/>
            </w:tcBorders>
          </w:tcPr>
          <w:p w14:paraId="5473EBF9" w14:textId="77777777" w:rsidR="00F62FFB" w:rsidRPr="00AD58AA" w:rsidRDefault="00F62FF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7E308D57" w14:textId="77777777" w:rsidR="00F62FFB" w:rsidRPr="00AD58AA" w:rsidRDefault="00F62FFB">
            <w:pPr>
              <w:autoSpaceDE w:val="0"/>
              <w:autoSpaceDN w:val="0"/>
              <w:adjustRightInd w:val="0"/>
            </w:pPr>
            <w:r w:rsidRPr="00AD58AA">
              <w:rPr>
                <w:b/>
              </w:rPr>
              <w:t>18/NTB/33</w:t>
            </w:r>
            <w:r w:rsidRPr="00AD58AA">
              <w:t xml:space="preserve"> </w:t>
            </w:r>
          </w:p>
        </w:tc>
      </w:tr>
      <w:tr w:rsidR="00F62FFB" w:rsidRPr="00AD58AA" w14:paraId="5C3115E5" w14:textId="77777777" w:rsidTr="00F62FFB">
        <w:trPr>
          <w:trHeight w:val="280"/>
        </w:trPr>
        <w:tc>
          <w:tcPr>
            <w:tcW w:w="966" w:type="dxa"/>
            <w:tcBorders>
              <w:top w:val="nil"/>
              <w:left w:val="nil"/>
              <w:bottom w:val="nil"/>
              <w:right w:val="nil"/>
            </w:tcBorders>
          </w:tcPr>
          <w:p w14:paraId="24203509"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029F67D3" w14:textId="77777777" w:rsidR="00F62FFB" w:rsidRPr="00AD58AA" w:rsidRDefault="00F62FFB">
            <w:pPr>
              <w:autoSpaceDE w:val="0"/>
              <w:autoSpaceDN w:val="0"/>
              <w:adjustRightInd w:val="0"/>
            </w:pPr>
            <w:r w:rsidRPr="00AD58AA">
              <w:t xml:space="preserve">Title: </w:t>
            </w:r>
          </w:p>
        </w:tc>
        <w:tc>
          <w:tcPr>
            <w:tcW w:w="6459" w:type="dxa"/>
            <w:tcBorders>
              <w:top w:val="nil"/>
              <w:left w:val="nil"/>
              <w:bottom w:val="nil"/>
              <w:right w:val="nil"/>
            </w:tcBorders>
          </w:tcPr>
          <w:p w14:paraId="385EBD0E" w14:textId="77777777" w:rsidR="00F62FFB" w:rsidRPr="00AD58AA" w:rsidRDefault="00F62FFB">
            <w:pPr>
              <w:autoSpaceDE w:val="0"/>
              <w:autoSpaceDN w:val="0"/>
              <w:adjustRightInd w:val="0"/>
            </w:pPr>
            <w:r w:rsidRPr="00AD58AA">
              <w:t xml:space="preserve">Do Cardio selective Beta-Blockers Affect the Use of Beta-Agonist Inhalers Following </w:t>
            </w:r>
            <w:proofErr w:type="spellStart"/>
            <w:r w:rsidRPr="00AD58AA">
              <w:t>Bronchoconstrictionin</w:t>
            </w:r>
            <w:proofErr w:type="spellEnd"/>
            <w:r w:rsidRPr="00AD58AA">
              <w:t xml:space="preserve"> Asthma? </w:t>
            </w:r>
          </w:p>
        </w:tc>
      </w:tr>
      <w:tr w:rsidR="00F62FFB" w:rsidRPr="00AD58AA" w14:paraId="17256F78" w14:textId="77777777" w:rsidTr="00F62FFB">
        <w:trPr>
          <w:trHeight w:val="280"/>
        </w:trPr>
        <w:tc>
          <w:tcPr>
            <w:tcW w:w="966" w:type="dxa"/>
            <w:tcBorders>
              <w:top w:val="nil"/>
              <w:left w:val="nil"/>
              <w:bottom w:val="nil"/>
              <w:right w:val="nil"/>
            </w:tcBorders>
          </w:tcPr>
          <w:p w14:paraId="6221DD56"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483522B4" w14:textId="77777777" w:rsidR="00F62FFB" w:rsidRPr="00AD58AA" w:rsidRDefault="00F62FFB">
            <w:pPr>
              <w:autoSpaceDE w:val="0"/>
              <w:autoSpaceDN w:val="0"/>
              <w:adjustRightInd w:val="0"/>
            </w:pPr>
            <w:r w:rsidRPr="00AD58AA">
              <w:t xml:space="preserve">Principal Investigator: </w:t>
            </w:r>
          </w:p>
        </w:tc>
        <w:tc>
          <w:tcPr>
            <w:tcW w:w="6459" w:type="dxa"/>
            <w:tcBorders>
              <w:top w:val="nil"/>
              <w:left w:val="nil"/>
              <w:bottom w:val="nil"/>
              <w:right w:val="nil"/>
            </w:tcBorders>
          </w:tcPr>
          <w:p w14:paraId="398133E6" w14:textId="77777777" w:rsidR="00F62FFB" w:rsidRPr="00AD58AA" w:rsidRDefault="00F62FFB">
            <w:pPr>
              <w:autoSpaceDE w:val="0"/>
              <w:autoSpaceDN w:val="0"/>
              <w:adjustRightInd w:val="0"/>
            </w:pPr>
            <w:r w:rsidRPr="00AD58AA">
              <w:t xml:space="preserve">Dr Miriam Bennett </w:t>
            </w:r>
          </w:p>
        </w:tc>
      </w:tr>
      <w:tr w:rsidR="00F62FFB" w:rsidRPr="00AD58AA" w14:paraId="17713668" w14:textId="77777777" w:rsidTr="00F62FFB">
        <w:trPr>
          <w:trHeight w:val="280"/>
        </w:trPr>
        <w:tc>
          <w:tcPr>
            <w:tcW w:w="966" w:type="dxa"/>
            <w:tcBorders>
              <w:top w:val="nil"/>
              <w:left w:val="nil"/>
              <w:bottom w:val="nil"/>
              <w:right w:val="nil"/>
            </w:tcBorders>
          </w:tcPr>
          <w:p w14:paraId="123217CD"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6C7D8B5" w14:textId="77777777" w:rsidR="00F62FFB" w:rsidRPr="00AD58AA" w:rsidRDefault="00F62FFB">
            <w:pPr>
              <w:autoSpaceDE w:val="0"/>
              <w:autoSpaceDN w:val="0"/>
              <w:adjustRightInd w:val="0"/>
            </w:pPr>
            <w:r w:rsidRPr="00AD58AA">
              <w:t xml:space="preserve">Sponsor: </w:t>
            </w:r>
          </w:p>
        </w:tc>
        <w:tc>
          <w:tcPr>
            <w:tcW w:w="6459" w:type="dxa"/>
            <w:tcBorders>
              <w:top w:val="nil"/>
              <w:left w:val="nil"/>
              <w:bottom w:val="nil"/>
              <w:right w:val="nil"/>
            </w:tcBorders>
          </w:tcPr>
          <w:p w14:paraId="5BD16B4C" w14:textId="77777777" w:rsidR="00F62FFB" w:rsidRPr="00AD58AA" w:rsidRDefault="00F62FFB">
            <w:pPr>
              <w:autoSpaceDE w:val="0"/>
              <w:autoSpaceDN w:val="0"/>
              <w:adjustRightInd w:val="0"/>
            </w:pPr>
            <w:r w:rsidRPr="00AD58AA">
              <w:t xml:space="preserve">Respiratory Research Unit Waikato Hospital </w:t>
            </w:r>
          </w:p>
        </w:tc>
      </w:tr>
      <w:tr w:rsidR="00F62FFB" w:rsidRPr="00AD58AA" w14:paraId="7550F318" w14:textId="77777777" w:rsidTr="00F62FFB">
        <w:trPr>
          <w:trHeight w:val="280"/>
        </w:trPr>
        <w:tc>
          <w:tcPr>
            <w:tcW w:w="966" w:type="dxa"/>
            <w:tcBorders>
              <w:top w:val="nil"/>
              <w:left w:val="nil"/>
              <w:bottom w:val="nil"/>
              <w:right w:val="nil"/>
            </w:tcBorders>
          </w:tcPr>
          <w:p w14:paraId="6D40E289"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6D3F88CB" w14:textId="77777777" w:rsidR="00F62FFB" w:rsidRPr="00AD58AA" w:rsidRDefault="00F62FFB">
            <w:pPr>
              <w:autoSpaceDE w:val="0"/>
              <w:autoSpaceDN w:val="0"/>
              <w:adjustRightInd w:val="0"/>
            </w:pPr>
            <w:r w:rsidRPr="00AD58AA">
              <w:t xml:space="preserve">Clock Start Date: </w:t>
            </w:r>
          </w:p>
        </w:tc>
        <w:tc>
          <w:tcPr>
            <w:tcW w:w="6459" w:type="dxa"/>
            <w:tcBorders>
              <w:top w:val="nil"/>
              <w:left w:val="nil"/>
              <w:bottom w:val="nil"/>
              <w:right w:val="nil"/>
            </w:tcBorders>
          </w:tcPr>
          <w:p w14:paraId="396FCAA8" w14:textId="77777777" w:rsidR="00F62FFB" w:rsidRPr="00AD58AA" w:rsidRDefault="00F62FFB">
            <w:pPr>
              <w:autoSpaceDE w:val="0"/>
              <w:autoSpaceDN w:val="0"/>
              <w:adjustRightInd w:val="0"/>
            </w:pPr>
            <w:r w:rsidRPr="00AD58AA">
              <w:t xml:space="preserve">22 February 2018 </w:t>
            </w:r>
          </w:p>
        </w:tc>
      </w:tr>
    </w:tbl>
    <w:p w14:paraId="3D8AC818" w14:textId="77777777" w:rsidR="00BD2479" w:rsidRPr="00AD58AA" w:rsidRDefault="00BD2479">
      <w:pPr>
        <w:autoSpaceDE w:val="0"/>
        <w:autoSpaceDN w:val="0"/>
        <w:adjustRightInd w:val="0"/>
      </w:pPr>
      <w:r w:rsidRPr="00AD58AA">
        <w:t xml:space="preserve"> </w:t>
      </w:r>
    </w:p>
    <w:p w14:paraId="102B1B9C" w14:textId="77777777" w:rsidR="00987913" w:rsidRPr="00AD58AA" w:rsidRDefault="00E74ED0">
      <w:pPr>
        <w:autoSpaceDE w:val="0"/>
        <w:autoSpaceDN w:val="0"/>
        <w:adjustRightInd w:val="0"/>
        <w:rPr>
          <w:sz w:val="20"/>
          <w:lang w:val="en-NZ"/>
        </w:rPr>
      </w:pPr>
      <w:r w:rsidRPr="00AD58AA">
        <w:t>Dr Miriam Bennett</w:t>
      </w:r>
      <w:r w:rsidRPr="00AD58AA">
        <w:rPr>
          <w:lang w:val="en-NZ"/>
        </w:rPr>
        <w:t xml:space="preserve"> and Dr Cat Chang were</w:t>
      </w:r>
      <w:r w:rsidR="00987913" w:rsidRPr="00AD58AA">
        <w:rPr>
          <w:lang w:val="en-NZ"/>
        </w:rPr>
        <w:t xml:space="preserve"> present </w:t>
      </w:r>
      <w:r w:rsidR="00DC62A5" w:rsidRPr="00AD58AA">
        <w:rPr>
          <w:rFonts w:cs="Arial"/>
          <w:szCs w:val="22"/>
          <w:lang w:val="en-NZ"/>
        </w:rPr>
        <w:t>by teleconference</w:t>
      </w:r>
      <w:r w:rsidR="00DC62A5" w:rsidRPr="00AD58AA">
        <w:rPr>
          <w:lang w:val="en-NZ"/>
        </w:rPr>
        <w:t xml:space="preserve"> </w:t>
      </w:r>
      <w:r w:rsidR="00987913" w:rsidRPr="00AD58AA">
        <w:rPr>
          <w:lang w:val="en-NZ"/>
        </w:rPr>
        <w:t>for discussion of this application.</w:t>
      </w:r>
    </w:p>
    <w:p w14:paraId="60CEEFCF" w14:textId="77777777" w:rsidR="00E74ED0" w:rsidRPr="00AD58AA" w:rsidRDefault="00E74ED0" w:rsidP="00E74ED0">
      <w:pPr>
        <w:rPr>
          <w:u w:val="single"/>
        </w:rPr>
      </w:pPr>
    </w:p>
    <w:p w14:paraId="7DD2C49E" w14:textId="77777777" w:rsidR="00E74ED0" w:rsidRPr="00AD58AA" w:rsidRDefault="00E74ED0" w:rsidP="00E74ED0">
      <w:pPr>
        <w:rPr>
          <w:u w:val="single"/>
        </w:rPr>
      </w:pPr>
      <w:r w:rsidRPr="00AD58AA">
        <w:rPr>
          <w:u w:val="single"/>
        </w:rPr>
        <w:t>Potential conflicts of interest</w:t>
      </w:r>
    </w:p>
    <w:p w14:paraId="19CDDB3C" w14:textId="77777777" w:rsidR="00E74ED0" w:rsidRPr="00AD58AA" w:rsidRDefault="00E74ED0" w:rsidP="00E74ED0">
      <w:pPr>
        <w:rPr>
          <w:b/>
        </w:rPr>
      </w:pPr>
    </w:p>
    <w:p w14:paraId="09604DC3" w14:textId="77777777" w:rsidR="00E74ED0" w:rsidRPr="00AD58AA" w:rsidRDefault="00E74ED0" w:rsidP="00E74ED0">
      <w:r w:rsidRPr="00AD58AA">
        <w:t>The Chair asked members to declare any potential conflicts of interest related to this application.</w:t>
      </w:r>
    </w:p>
    <w:p w14:paraId="4E93F7D3" w14:textId="77777777" w:rsidR="00E74ED0" w:rsidRPr="00AD58AA" w:rsidRDefault="00E74ED0" w:rsidP="00E74ED0"/>
    <w:p w14:paraId="1D972628" w14:textId="77777777" w:rsidR="00E74ED0" w:rsidRPr="00AD58AA" w:rsidRDefault="00E74ED0" w:rsidP="00E74ED0">
      <w:r w:rsidRPr="00AD58AA">
        <w:t>No potential conflicts of interest related to this application were declared by any member.</w:t>
      </w:r>
    </w:p>
    <w:p w14:paraId="4A9F9177" w14:textId="77777777" w:rsidR="00E74ED0" w:rsidRPr="00AD58AA" w:rsidRDefault="00E74ED0" w:rsidP="00E74ED0"/>
    <w:p w14:paraId="669C6043" w14:textId="77777777" w:rsidR="00E74ED0" w:rsidRPr="00AD58AA" w:rsidRDefault="00E74ED0" w:rsidP="00E74ED0">
      <w:pPr>
        <w:rPr>
          <w:u w:val="single"/>
        </w:rPr>
      </w:pPr>
      <w:r w:rsidRPr="00AD58AA">
        <w:rPr>
          <w:u w:val="single"/>
        </w:rPr>
        <w:t>Summary of Study</w:t>
      </w:r>
    </w:p>
    <w:p w14:paraId="1825E8F9" w14:textId="77777777" w:rsidR="00E74ED0" w:rsidRPr="00AD58AA" w:rsidRDefault="00E74ED0" w:rsidP="00E74ED0">
      <w:pPr>
        <w:rPr>
          <w:u w:val="single"/>
        </w:rPr>
      </w:pPr>
    </w:p>
    <w:p w14:paraId="01674AE3" w14:textId="6ED5A3DE" w:rsidR="00E74ED0" w:rsidRPr="00AD58AA" w:rsidRDefault="00E74ED0" w:rsidP="001B0FF7">
      <w:pPr>
        <w:pStyle w:val="ListParagraph"/>
        <w:numPr>
          <w:ilvl w:val="0"/>
          <w:numId w:val="10"/>
        </w:numPr>
        <w:rPr>
          <w:lang w:val="en-NZ"/>
        </w:rPr>
      </w:pPr>
      <w:r w:rsidRPr="00AD58AA">
        <w:rPr>
          <w:lang w:val="en-NZ"/>
        </w:rPr>
        <w:t xml:space="preserve">The study investigates </w:t>
      </w:r>
      <w:r w:rsidR="001B0FF7" w:rsidRPr="001B0FF7">
        <w:rPr>
          <w:lang w:val="en-NZ"/>
        </w:rPr>
        <w:t xml:space="preserve">the effects of cardio selective Beta-Blockers </w:t>
      </w:r>
      <w:r w:rsidR="007359FC">
        <w:rPr>
          <w:lang w:val="en-NZ"/>
        </w:rPr>
        <w:t xml:space="preserve">on airways reactivity and </w:t>
      </w:r>
      <w:r w:rsidR="001B0FF7" w:rsidRPr="001B0FF7">
        <w:rPr>
          <w:lang w:val="en-NZ"/>
        </w:rPr>
        <w:t xml:space="preserve">on the </w:t>
      </w:r>
      <w:r w:rsidR="007359FC">
        <w:rPr>
          <w:lang w:val="en-NZ"/>
        </w:rPr>
        <w:t xml:space="preserve">response to </w:t>
      </w:r>
      <w:r w:rsidR="001B0FF7" w:rsidRPr="001B0FF7">
        <w:rPr>
          <w:lang w:val="en-NZ"/>
        </w:rPr>
        <w:t>Beta-Agonist inhalers following controlled bronchoconstriction in asthma</w:t>
      </w:r>
      <w:r w:rsidR="001B0FF7">
        <w:rPr>
          <w:lang w:val="en-NZ"/>
        </w:rPr>
        <w:t>.</w:t>
      </w:r>
    </w:p>
    <w:p w14:paraId="72B0A34E" w14:textId="77777777" w:rsidR="00E74ED0" w:rsidRPr="00AD58AA" w:rsidRDefault="00E74ED0" w:rsidP="001B0FF7">
      <w:pPr>
        <w:pStyle w:val="ListParagraph"/>
        <w:rPr>
          <w:u w:val="single"/>
          <w:lang w:val="en-NZ"/>
        </w:rPr>
      </w:pPr>
    </w:p>
    <w:p w14:paraId="7D75D40E" w14:textId="77777777" w:rsidR="00E74ED0" w:rsidRPr="00AD58AA" w:rsidRDefault="00E74ED0" w:rsidP="00E74ED0">
      <w:pPr>
        <w:autoSpaceDE w:val="0"/>
        <w:autoSpaceDN w:val="0"/>
        <w:adjustRightInd w:val="0"/>
        <w:rPr>
          <w:u w:val="single"/>
        </w:rPr>
      </w:pPr>
    </w:p>
    <w:p w14:paraId="2C55180B" w14:textId="77777777" w:rsidR="00E74ED0" w:rsidRPr="00AD58AA" w:rsidRDefault="00E74ED0" w:rsidP="00E74ED0">
      <w:pPr>
        <w:rPr>
          <w:u w:val="single"/>
        </w:rPr>
      </w:pPr>
      <w:r w:rsidRPr="00AD58AA">
        <w:rPr>
          <w:u w:val="single"/>
        </w:rPr>
        <w:t>Summary of ethical issues (resolved)</w:t>
      </w:r>
    </w:p>
    <w:p w14:paraId="57883AAE" w14:textId="77777777" w:rsidR="00E74ED0" w:rsidRPr="00AD58AA" w:rsidRDefault="00E74ED0" w:rsidP="00E74ED0">
      <w:pPr>
        <w:rPr>
          <w:u w:val="single"/>
        </w:rPr>
      </w:pPr>
    </w:p>
    <w:p w14:paraId="20401980" w14:textId="77777777" w:rsidR="00E74ED0" w:rsidRPr="00AD58AA" w:rsidRDefault="00E74ED0" w:rsidP="00E74ED0">
      <w:r w:rsidRPr="00AD58AA">
        <w:t>The main ethical issues considered by the Committee and addressed by the Researcher are as follows.</w:t>
      </w:r>
    </w:p>
    <w:p w14:paraId="561F19BE" w14:textId="77777777" w:rsidR="00E74ED0" w:rsidRPr="00AD58AA" w:rsidRDefault="00E74ED0" w:rsidP="00E74ED0"/>
    <w:p w14:paraId="022B6A7D" w14:textId="2B24AB07" w:rsidR="00E74ED0" w:rsidRPr="00AD58AA" w:rsidRDefault="00E74ED0" w:rsidP="00E74ED0">
      <w:pPr>
        <w:pStyle w:val="ListParagraph"/>
        <w:numPr>
          <w:ilvl w:val="0"/>
          <w:numId w:val="10"/>
        </w:numPr>
        <w:spacing w:before="80" w:after="80"/>
        <w:rPr>
          <w:lang w:val="en-NZ"/>
        </w:rPr>
      </w:pPr>
      <w:r w:rsidRPr="00AD58AA">
        <w:rPr>
          <w:lang w:val="en-NZ"/>
        </w:rPr>
        <w:t xml:space="preserve">The Committee queried </w:t>
      </w:r>
      <w:r w:rsidR="003A7861" w:rsidRPr="00AD58AA">
        <w:rPr>
          <w:lang w:val="en-NZ"/>
        </w:rPr>
        <w:t xml:space="preserve">the design, in particular </w:t>
      </w:r>
      <w:r w:rsidR="007359FC">
        <w:rPr>
          <w:lang w:val="en-NZ"/>
        </w:rPr>
        <w:t xml:space="preserve">the absence of a washout period between crossover arms and </w:t>
      </w:r>
      <w:r w:rsidR="003A7861" w:rsidRPr="00AD58AA">
        <w:rPr>
          <w:lang w:val="en-NZ"/>
        </w:rPr>
        <w:t xml:space="preserve">the </w:t>
      </w:r>
      <w:r w:rsidR="007359FC">
        <w:rPr>
          <w:lang w:val="en-NZ"/>
        </w:rPr>
        <w:t xml:space="preserve">use of a </w:t>
      </w:r>
      <w:r w:rsidR="003A7861" w:rsidRPr="00AD58AA">
        <w:rPr>
          <w:lang w:val="en-NZ"/>
        </w:rPr>
        <w:t xml:space="preserve">third </w:t>
      </w:r>
      <w:r w:rsidR="007359FC">
        <w:rPr>
          <w:lang w:val="en-NZ"/>
        </w:rPr>
        <w:t xml:space="preserve">nonrandomised </w:t>
      </w:r>
      <w:r w:rsidR="003A7861" w:rsidRPr="00AD58AA">
        <w:rPr>
          <w:lang w:val="en-NZ"/>
        </w:rPr>
        <w:t xml:space="preserve">arm </w:t>
      </w:r>
      <w:r w:rsidR="007359FC">
        <w:rPr>
          <w:lang w:val="en-NZ"/>
        </w:rPr>
        <w:t>in</w:t>
      </w:r>
      <w:r w:rsidR="003A7861" w:rsidRPr="00AD58AA">
        <w:rPr>
          <w:lang w:val="en-NZ"/>
        </w:rPr>
        <w:t xml:space="preserve"> the trial. The Researcher explained that </w:t>
      </w:r>
      <w:r w:rsidR="007359FC">
        <w:rPr>
          <w:lang w:val="en-NZ"/>
        </w:rPr>
        <w:t>they have used crossover trials without a washout period previously when investigating airways reactivity T</w:t>
      </w:r>
      <w:r w:rsidR="003A7861" w:rsidRPr="00AD58AA">
        <w:rPr>
          <w:lang w:val="en-NZ"/>
        </w:rPr>
        <w:t xml:space="preserve">he third arm of the design will help improve the scientific validity of the study and </w:t>
      </w:r>
      <w:r w:rsidR="00BE4D21" w:rsidRPr="00AD58AA">
        <w:rPr>
          <w:lang w:val="en-NZ"/>
        </w:rPr>
        <w:t xml:space="preserve">to allow an </w:t>
      </w:r>
      <w:proofErr w:type="spellStart"/>
      <w:r w:rsidR="00BE4D21" w:rsidRPr="00AD58AA">
        <w:rPr>
          <w:lang w:val="en-NZ"/>
        </w:rPr>
        <w:t>unbl</w:t>
      </w:r>
      <w:r w:rsidR="007359FC">
        <w:rPr>
          <w:lang w:val="en-NZ"/>
        </w:rPr>
        <w:t>i</w:t>
      </w:r>
      <w:r w:rsidR="00BE4D21" w:rsidRPr="00AD58AA">
        <w:rPr>
          <w:lang w:val="en-NZ"/>
        </w:rPr>
        <w:t>nded</w:t>
      </w:r>
      <w:proofErr w:type="spellEnd"/>
      <w:r w:rsidR="00BE4D21" w:rsidRPr="00AD58AA">
        <w:rPr>
          <w:lang w:val="en-NZ"/>
        </w:rPr>
        <w:t xml:space="preserve"> collaborator to check and advise blinded individuals. </w:t>
      </w:r>
    </w:p>
    <w:p w14:paraId="56A0F66E" w14:textId="77777777" w:rsidR="00BE4D21" w:rsidRPr="00AD58AA" w:rsidRDefault="006663F3" w:rsidP="00E74ED0">
      <w:pPr>
        <w:pStyle w:val="ListParagraph"/>
        <w:numPr>
          <w:ilvl w:val="0"/>
          <w:numId w:val="10"/>
        </w:numPr>
        <w:spacing w:before="80" w:after="80"/>
        <w:rPr>
          <w:lang w:val="en-NZ"/>
        </w:rPr>
      </w:pPr>
      <w:r w:rsidRPr="00AD58AA">
        <w:rPr>
          <w:lang w:val="en-NZ"/>
        </w:rPr>
        <w:t xml:space="preserve">The Committee queried how long the study will run for. The Researcher explained that the project will run for one year. </w:t>
      </w:r>
    </w:p>
    <w:p w14:paraId="781ABC91" w14:textId="77777777" w:rsidR="006663F3" w:rsidRPr="00AD58AA" w:rsidRDefault="006663F3" w:rsidP="00E74ED0">
      <w:pPr>
        <w:pStyle w:val="ListParagraph"/>
        <w:numPr>
          <w:ilvl w:val="0"/>
          <w:numId w:val="10"/>
        </w:numPr>
        <w:spacing w:before="80" w:after="80"/>
        <w:rPr>
          <w:lang w:val="en-NZ"/>
        </w:rPr>
      </w:pPr>
      <w:r w:rsidRPr="00AD58AA">
        <w:rPr>
          <w:lang w:val="en-NZ"/>
        </w:rPr>
        <w:t xml:space="preserve">The Committee asked how recruitment for the study would be managed. The Researcher stated that they have a database of interested persons, </w:t>
      </w:r>
      <w:proofErr w:type="spellStart"/>
      <w:r w:rsidRPr="00AD58AA">
        <w:rPr>
          <w:lang w:val="en-NZ"/>
        </w:rPr>
        <w:t>facebook</w:t>
      </w:r>
      <w:proofErr w:type="spellEnd"/>
      <w:r w:rsidRPr="00AD58AA">
        <w:rPr>
          <w:lang w:val="en-NZ"/>
        </w:rPr>
        <w:t xml:space="preserve"> advertising, and have approached local clinics.</w:t>
      </w:r>
    </w:p>
    <w:p w14:paraId="34C0F904" w14:textId="77777777" w:rsidR="00E74ED0" w:rsidRPr="00AD58AA" w:rsidRDefault="00E74ED0" w:rsidP="00E74ED0">
      <w:pPr>
        <w:spacing w:before="80" w:after="80"/>
        <w:rPr>
          <w:u w:val="single"/>
        </w:rPr>
      </w:pPr>
    </w:p>
    <w:p w14:paraId="6A1DEF7C" w14:textId="77777777" w:rsidR="00E74ED0" w:rsidRPr="00AD58AA" w:rsidRDefault="00E74ED0" w:rsidP="00E74ED0">
      <w:pPr>
        <w:rPr>
          <w:u w:val="single"/>
        </w:rPr>
      </w:pPr>
      <w:r w:rsidRPr="00AD58AA">
        <w:rPr>
          <w:u w:val="single"/>
        </w:rPr>
        <w:t>Summary of ethical issues (outstanding)</w:t>
      </w:r>
    </w:p>
    <w:p w14:paraId="19794A81" w14:textId="77777777" w:rsidR="00E74ED0" w:rsidRPr="00AD58AA" w:rsidRDefault="00E74ED0" w:rsidP="00E74ED0">
      <w:pPr>
        <w:rPr>
          <w:u w:val="single"/>
        </w:rPr>
      </w:pPr>
    </w:p>
    <w:p w14:paraId="5D2C0443" w14:textId="77777777" w:rsidR="00E74ED0" w:rsidRPr="00AD58AA" w:rsidRDefault="00E74ED0" w:rsidP="00E74ED0">
      <w:r w:rsidRPr="00AD58AA">
        <w:t>The main ethical issues considered by the Committee and which require addressing by the Researcher are as follows.</w:t>
      </w:r>
    </w:p>
    <w:p w14:paraId="7CAC7087" w14:textId="77777777" w:rsidR="00E74ED0" w:rsidRPr="00AD58AA" w:rsidRDefault="00E74ED0" w:rsidP="00E74ED0">
      <w:pPr>
        <w:autoSpaceDE w:val="0"/>
        <w:autoSpaceDN w:val="0"/>
        <w:adjustRightInd w:val="0"/>
      </w:pPr>
    </w:p>
    <w:p w14:paraId="7E65E459" w14:textId="77777777" w:rsidR="00E74ED0" w:rsidRPr="00AD58AA" w:rsidRDefault="006663F3" w:rsidP="00E74ED0">
      <w:pPr>
        <w:pStyle w:val="ListParagraph"/>
        <w:numPr>
          <w:ilvl w:val="0"/>
          <w:numId w:val="10"/>
        </w:numPr>
        <w:rPr>
          <w:lang w:val="en-NZ"/>
        </w:rPr>
      </w:pPr>
      <w:r w:rsidRPr="00AD58AA">
        <w:rPr>
          <w:rFonts w:cs="Arial"/>
          <w:lang w:val="en-US"/>
        </w:rPr>
        <w:t>Please amend the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25F62D89" w14:textId="38C1FAAB" w:rsidR="002F27D3" w:rsidRPr="00AD58AA" w:rsidRDefault="00C11CC1" w:rsidP="002F27D3">
      <w:pPr>
        <w:pStyle w:val="ListParagraph"/>
        <w:numPr>
          <w:ilvl w:val="0"/>
          <w:numId w:val="10"/>
        </w:numPr>
        <w:rPr>
          <w:lang w:val="en-NZ"/>
        </w:rPr>
      </w:pPr>
      <w:r w:rsidRPr="00AD58AA">
        <w:rPr>
          <w:lang w:val="en-NZ"/>
        </w:rPr>
        <w:t xml:space="preserve">The Committee asked that a protocol be developed around communication between the </w:t>
      </w:r>
      <w:proofErr w:type="spellStart"/>
      <w:r w:rsidRPr="00AD58AA">
        <w:rPr>
          <w:lang w:val="en-NZ"/>
        </w:rPr>
        <w:t>unbl</w:t>
      </w:r>
      <w:r w:rsidR="007359FC">
        <w:rPr>
          <w:lang w:val="en-NZ"/>
        </w:rPr>
        <w:t>i</w:t>
      </w:r>
      <w:r w:rsidRPr="00AD58AA">
        <w:rPr>
          <w:lang w:val="en-NZ"/>
        </w:rPr>
        <w:t>nded</w:t>
      </w:r>
      <w:proofErr w:type="spellEnd"/>
      <w:r w:rsidRPr="00AD58AA">
        <w:rPr>
          <w:lang w:val="en-NZ"/>
        </w:rPr>
        <w:t xml:space="preserve"> assessor and participants to help maintain the blind. </w:t>
      </w:r>
      <w:r w:rsidR="002F27D3" w:rsidRPr="00AD58AA">
        <w:rPr>
          <w:rFonts w:cs="Arial"/>
          <w:lang w:val="en-US"/>
        </w:rPr>
        <w:t>(</w:t>
      </w:r>
      <w:r w:rsidR="002F27D3" w:rsidRPr="00AD58AA">
        <w:rPr>
          <w:rFonts w:cs="Arial"/>
          <w:i/>
          <w:lang w:val="en-US"/>
        </w:rPr>
        <w:t>Ethical Guidelines for Intervention Studies</w:t>
      </w:r>
      <w:r w:rsidR="002F27D3" w:rsidRPr="00AD58AA">
        <w:rPr>
          <w:rFonts w:cs="Arial"/>
          <w:lang w:val="en-US"/>
        </w:rPr>
        <w:t xml:space="preserve"> </w:t>
      </w:r>
      <w:r w:rsidR="002F27D3" w:rsidRPr="00AD58AA">
        <w:rPr>
          <w:rFonts w:cs="Arial"/>
          <w:i/>
          <w:lang w:val="en-US"/>
        </w:rPr>
        <w:t>para 5.41</w:t>
      </w:r>
      <w:r w:rsidR="002F27D3" w:rsidRPr="00AD58AA">
        <w:rPr>
          <w:rFonts w:cs="Arial"/>
          <w:lang w:val="en-US"/>
        </w:rPr>
        <w:t>).</w:t>
      </w:r>
    </w:p>
    <w:p w14:paraId="703D9657" w14:textId="77777777" w:rsidR="002F27D3" w:rsidRPr="00AD58AA" w:rsidRDefault="002F27D3" w:rsidP="002F27D3">
      <w:pPr>
        <w:pStyle w:val="ListParagraph"/>
        <w:numPr>
          <w:ilvl w:val="0"/>
          <w:numId w:val="10"/>
        </w:numPr>
        <w:spacing w:before="80" w:after="80"/>
        <w:rPr>
          <w:lang w:val="en-NZ"/>
        </w:rPr>
      </w:pPr>
      <w:r w:rsidRPr="00AD58AA">
        <w:rPr>
          <w:lang w:val="en-NZ"/>
        </w:rPr>
        <w:t xml:space="preserve">The Committee asked if the study was powered. The Researcher stated that they have confirmed that their sample size is powered and that the design based on a previous study </w:t>
      </w:r>
      <w:r w:rsidRPr="00AD58AA">
        <w:rPr>
          <w:lang w:val="en-NZ"/>
        </w:rPr>
        <w:lastRenderedPageBreak/>
        <w:t xml:space="preserve">that was shown to be statistically powered. Please provide the sample size calculation. </w:t>
      </w:r>
      <w:r w:rsidRPr="00AD58AA">
        <w:rPr>
          <w:rFonts w:cs="Arial"/>
          <w:lang w:val="en-NZ"/>
        </w:rPr>
        <w:t>(</w:t>
      </w:r>
      <w:r w:rsidRPr="00AD58AA">
        <w:rPr>
          <w:rFonts w:cs="Arial"/>
          <w:i/>
          <w:lang w:val="en-NZ"/>
        </w:rPr>
        <w:t>Ethical Guidelines for Intervention Studies</w:t>
      </w:r>
      <w:r w:rsidRPr="00AD58AA">
        <w:rPr>
          <w:rFonts w:cs="Arial"/>
          <w:lang w:val="en-NZ"/>
        </w:rPr>
        <w:t xml:space="preserve"> Appendix 1)</w:t>
      </w:r>
    </w:p>
    <w:p w14:paraId="05BD82F1" w14:textId="77777777" w:rsidR="002F27D3" w:rsidRPr="00AD58AA" w:rsidRDefault="002F27D3" w:rsidP="002F27D3">
      <w:pPr>
        <w:pStyle w:val="ListParagraph"/>
        <w:numPr>
          <w:ilvl w:val="0"/>
          <w:numId w:val="10"/>
        </w:numPr>
        <w:spacing w:before="80" w:after="80"/>
        <w:rPr>
          <w:lang w:val="en-NZ"/>
        </w:rPr>
      </w:pPr>
      <w:r w:rsidRPr="00AD58AA">
        <w:rPr>
          <w:szCs w:val="22"/>
          <w:lang w:val="en-US"/>
        </w:rPr>
        <w:t xml:space="preserve">The Committee stated that there should be an independent data safety monitoring committee. Please provide an updated data safety monitoring plans </w:t>
      </w:r>
      <w:r w:rsidRPr="00AD58AA">
        <w:rPr>
          <w:i/>
          <w:szCs w:val="22"/>
          <w:lang w:val="en-US"/>
        </w:rPr>
        <w:t>(Ethical Guidelines for Intervention Studies para 6.50).</w:t>
      </w:r>
    </w:p>
    <w:p w14:paraId="237DDE40" w14:textId="77777777" w:rsidR="00E74ED0" w:rsidRPr="00AD58AA" w:rsidRDefault="00E74ED0" w:rsidP="002F27D3">
      <w:pPr>
        <w:spacing w:before="80" w:after="80"/>
        <w:rPr>
          <w:rFonts w:cs="Arial"/>
          <w:szCs w:val="22"/>
          <w:lang w:val="en-NZ"/>
        </w:rPr>
      </w:pPr>
    </w:p>
    <w:p w14:paraId="2EC4113F" w14:textId="77777777" w:rsidR="00E74ED0" w:rsidRPr="00AD58AA" w:rsidRDefault="00E74ED0" w:rsidP="00E74ED0">
      <w:pPr>
        <w:spacing w:before="80" w:after="80"/>
        <w:rPr>
          <w:rFonts w:cs="Arial"/>
          <w:szCs w:val="22"/>
        </w:rPr>
      </w:pPr>
      <w:r w:rsidRPr="00AD58AA">
        <w:rPr>
          <w:rFonts w:cs="Arial"/>
          <w:szCs w:val="22"/>
        </w:rPr>
        <w:t xml:space="preserve">The Committee requested the following changes to the Participant Information Sheet and Consent Form: </w:t>
      </w:r>
    </w:p>
    <w:p w14:paraId="32D6691E" w14:textId="77777777" w:rsidR="00E74ED0" w:rsidRPr="00AD58AA" w:rsidRDefault="00E74ED0" w:rsidP="00E74ED0">
      <w:pPr>
        <w:spacing w:before="80" w:after="80"/>
        <w:rPr>
          <w:rFonts w:cs="Arial"/>
          <w:szCs w:val="22"/>
        </w:rPr>
      </w:pPr>
    </w:p>
    <w:p w14:paraId="668B6575" w14:textId="77777777" w:rsidR="00E74ED0" w:rsidRPr="00AD58AA" w:rsidRDefault="00C11CC1" w:rsidP="00E74ED0">
      <w:pPr>
        <w:pStyle w:val="ListParagraph"/>
        <w:numPr>
          <w:ilvl w:val="0"/>
          <w:numId w:val="10"/>
        </w:numPr>
        <w:spacing w:before="80" w:after="80"/>
      </w:pPr>
      <w:r w:rsidRPr="00AD58AA">
        <w:t xml:space="preserve">Explain that data will be given a code to help protect privacy and that a master code list will be held separately. </w:t>
      </w:r>
    </w:p>
    <w:p w14:paraId="0CC0373D" w14:textId="77777777" w:rsidR="00E74ED0" w:rsidRPr="00AD58AA" w:rsidRDefault="002F27D3" w:rsidP="00E74ED0">
      <w:pPr>
        <w:pStyle w:val="ListParagraph"/>
        <w:numPr>
          <w:ilvl w:val="0"/>
          <w:numId w:val="10"/>
        </w:numPr>
        <w:spacing w:before="80" w:after="80"/>
      </w:pPr>
      <w:r w:rsidRPr="00AD58AA">
        <w:t>Clearly state what capsules are being referred to on page 3.</w:t>
      </w:r>
    </w:p>
    <w:p w14:paraId="4513CAB2" w14:textId="77777777" w:rsidR="002F27D3" w:rsidRPr="00AD58AA" w:rsidRDefault="002F27D3" w:rsidP="00E74ED0">
      <w:pPr>
        <w:pStyle w:val="ListParagraph"/>
        <w:numPr>
          <w:ilvl w:val="0"/>
          <w:numId w:val="10"/>
        </w:numPr>
        <w:spacing w:before="80" w:after="80"/>
      </w:pPr>
      <w:r w:rsidRPr="00AD58AA">
        <w:t xml:space="preserve">State which beta blockers will be used </w:t>
      </w:r>
      <w:r w:rsidR="007359FC">
        <w:t xml:space="preserve">as the intervention </w:t>
      </w:r>
      <w:r w:rsidRPr="00AD58AA">
        <w:t>and which screening beta blocker will be used.</w:t>
      </w:r>
    </w:p>
    <w:p w14:paraId="2353D699" w14:textId="77777777" w:rsidR="002F27D3" w:rsidRPr="00AD58AA" w:rsidRDefault="002F27D3" w:rsidP="00E74ED0">
      <w:pPr>
        <w:pStyle w:val="ListParagraph"/>
        <w:numPr>
          <w:ilvl w:val="0"/>
          <w:numId w:val="10"/>
        </w:numPr>
        <w:spacing w:before="80" w:after="80"/>
      </w:pPr>
      <w:r w:rsidRPr="00AD58AA">
        <w:t>Explain that a pregnancy test will occur</w:t>
      </w:r>
    </w:p>
    <w:p w14:paraId="625C6D71" w14:textId="77777777" w:rsidR="002F27D3" w:rsidRPr="00AD58AA" w:rsidRDefault="002F27D3" w:rsidP="00E74ED0">
      <w:pPr>
        <w:pStyle w:val="ListParagraph"/>
        <w:numPr>
          <w:ilvl w:val="0"/>
          <w:numId w:val="10"/>
        </w:numPr>
        <w:spacing w:before="80" w:after="80"/>
      </w:pPr>
      <w:r w:rsidRPr="00AD58AA">
        <w:t>Explain how the symptom diaries work and that the ACQ5 questionnaire will happen.</w:t>
      </w:r>
    </w:p>
    <w:p w14:paraId="0EDF7B4B" w14:textId="77777777" w:rsidR="002F27D3" w:rsidRPr="00AD58AA" w:rsidRDefault="002F27D3" w:rsidP="00E74ED0">
      <w:pPr>
        <w:pStyle w:val="ListParagraph"/>
        <w:numPr>
          <w:ilvl w:val="0"/>
          <w:numId w:val="10"/>
        </w:numPr>
        <w:spacing w:before="80" w:after="80"/>
      </w:pPr>
      <w:r w:rsidRPr="00AD58AA">
        <w:t xml:space="preserve">Please rephrase the aim of the study </w:t>
      </w:r>
    </w:p>
    <w:p w14:paraId="2E89ADA9" w14:textId="77777777" w:rsidR="002F27D3" w:rsidRPr="00AD58AA" w:rsidRDefault="002F27D3" w:rsidP="00E74ED0">
      <w:pPr>
        <w:pStyle w:val="ListParagraph"/>
        <w:numPr>
          <w:ilvl w:val="0"/>
          <w:numId w:val="10"/>
        </w:numPr>
        <w:spacing w:before="80" w:after="80"/>
      </w:pPr>
      <w:r w:rsidRPr="00AD58AA">
        <w:t>Clearly state what participants should do if they have an exacerbation of their condition.</w:t>
      </w:r>
    </w:p>
    <w:p w14:paraId="72D7F5D2" w14:textId="77777777" w:rsidR="00E74ED0" w:rsidRDefault="002F27D3" w:rsidP="00E16F2A">
      <w:pPr>
        <w:pStyle w:val="ListParagraph"/>
        <w:numPr>
          <w:ilvl w:val="0"/>
          <w:numId w:val="10"/>
        </w:numPr>
        <w:spacing w:before="80" w:after="80"/>
      </w:pPr>
      <w:r w:rsidRPr="00AD58AA">
        <w:t>Include information from f.2 of the application form.</w:t>
      </w:r>
    </w:p>
    <w:p w14:paraId="59B82B93" w14:textId="77777777" w:rsidR="00F62FFB" w:rsidRPr="00AD58AA" w:rsidRDefault="00F62FFB" w:rsidP="00F62FFB">
      <w:pPr>
        <w:pStyle w:val="ListParagraph"/>
        <w:spacing w:before="80" w:after="80"/>
      </w:pPr>
    </w:p>
    <w:p w14:paraId="61FE79CA" w14:textId="77777777" w:rsidR="00E74ED0" w:rsidRPr="00AD58AA" w:rsidRDefault="00E74ED0" w:rsidP="00E74ED0">
      <w:pPr>
        <w:rPr>
          <w:u w:val="single"/>
        </w:rPr>
      </w:pPr>
      <w:r w:rsidRPr="00AD58AA">
        <w:rPr>
          <w:u w:val="single"/>
        </w:rPr>
        <w:t xml:space="preserve">Decision </w:t>
      </w:r>
    </w:p>
    <w:p w14:paraId="7A932800" w14:textId="77777777" w:rsidR="00E74ED0" w:rsidRPr="00AD58AA" w:rsidRDefault="00E74ED0" w:rsidP="00E74ED0"/>
    <w:p w14:paraId="7A727E3C" w14:textId="77777777" w:rsidR="00E74ED0" w:rsidRPr="00AD58AA" w:rsidRDefault="00E74ED0" w:rsidP="00E74ED0">
      <w:r w:rsidRPr="00AD58AA">
        <w:t xml:space="preserve">This application was </w:t>
      </w:r>
      <w:r w:rsidRPr="00AD58AA">
        <w:rPr>
          <w:i/>
        </w:rPr>
        <w:t>provisionally approved</w:t>
      </w:r>
      <w:r w:rsidRPr="00AD58AA">
        <w:t xml:space="preserve"> by</w:t>
      </w:r>
      <w:r w:rsidR="002F27D3" w:rsidRPr="00AD58AA">
        <w:t xml:space="preserve"> </w:t>
      </w:r>
      <w:r w:rsidR="002F27D3" w:rsidRPr="00AD58AA">
        <w:rPr>
          <w:rFonts w:cs="Arial"/>
          <w:szCs w:val="22"/>
        </w:rPr>
        <w:t>consensus</w:t>
      </w:r>
      <w:r w:rsidRPr="00AD58AA">
        <w:t xml:space="preserve">, subject to the following information being received. </w:t>
      </w:r>
    </w:p>
    <w:p w14:paraId="1561B5EA" w14:textId="77777777" w:rsidR="00E74ED0" w:rsidRPr="00AD58AA" w:rsidRDefault="00E74ED0" w:rsidP="00E74ED0"/>
    <w:p w14:paraId="608C9E0F" w14:textId="77777777" w:rsidR="002F27D3" w:rsidRPr="00AD58AA" w:rsidRDefault="002F27D3" w:rsidP="002F27D3">
      <w:pPr>
        <w:pStyle w:val="ListParagraph"/>
        <w:numPr>
          <w:ilvl w:val="0"/>
          <w:numId w:val="11"/>
        </w:numPr>
      </w:pPr>
      <w:r w:rsidRPr="00AD58AA">
        <w:rPr>
          <w:rFonts w:cs="Arial"/>
          <w:lang w:val="en-US"/>
        </w:rPr>
        <w:t>Please amend the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0D988D4E" w14:textId="77777777" w:rsidR="002F27D3" w:rsidRPr="00AD58AA" w:rsidRDefault="002F27D3" w:rsidP="002F27D3">
      <w:pPr>
        <w:pStyle w:val="ListParagraph"/>
        <w:numPr>
          <w:ilvl w:val="0"/>
          <w:numId w:val="11"/>
        </w:numPr>
      </w:pPr>
      <w:r w:rsidRPr="00AD58AA">
        <w:rPr>
          <w:rFonts w:cs="Arial"/>
          <w:lang w:val="en-US"/>
        </w:rPr>
        <w:t xml:space="preserve">Please provide the sample size calculation. </w:t>
      </w:r>
      <w:r w:rsidRPr="00AD58AA">
        <w:rPr>
          <w:rFonts w:cs="Arial"/>
          <w:lang w:val="en-NZ"/>
        </w:rPr>
        <w:t>(</w:t>
      </w:r>
      <w:r w:rsidRPr="00AD58AA">
        <w:rPr>
          <w:rFonts w:cs="Arial"/>
          <w:i/>
          <w:lang w:val="en-NZ"/>
        </w:rPr>
        <w:t>Ethical Guidelines for Intervention Studies</w:t>
      </w:r>
      <w:r w:rsidRPr="00AD58AA">
        <w:rPr>
          <w:rFonts w:cs="Arial"/>
          <w:lang w:val="en-NZ"/>
        </w:rPr>
        <w:t xml:space="preserve"> Appendix 1)</w:t>
      </w:r>
    </w:p>
    <w:p w14:paraId="3071935F" w14:textId="77777777" w:rsidR="002F27D3" w:rsidRPr="00AD58AA" w:rsidRDefault="002F27D3" w:rsidP="002F27D3">
      <w:pPr>
        <w:pStyle w:val="ListParagraph"/>
        <w:numPr>
          <w:ilvl w:val="0"/>
          <w:numId w:val="11"/>
        </w:numPr>
      </w:pPr>
      <w:r w:rsidRPr="00AD58AA">
        <w:rPr>
          <w:szCs w:val="22"/>
          <w:lang w:val="en-US"/>
        </w:rPr>
        <w:t xml:space="preserve">Please provide an updated data safety monitoring plans </w:t>
      </w:r>
      <w:r w:rsidRPr="00AD58AA">
        <w:rPr>
          <w:i/>
          <w:szCs w:val="22"/>
          <w:lang w:val="en-US"/>
        </w:rPr>
        <w:t>(Ethical Guidelines for Intervention Studies para 6.50).</w:t>
      </w:r>
    </w:p>
    <w:p w14:paraId="102F7988" w14:textId="77777777" w:rsidR="002F27D3" w:rsidRPr="00AD58AA" w:rsidRDefault="002F27D3" w:rsidP="002F27D3">
      <w:pPr>
        <w:pStyle w:val="ListParagraph"/>
        <w:numPr>
          <w:ilvl w:val="0"/>
          <w:numId w:val="11"/>
        </w:numPr>
      </w:pPr>
      <w:r w:rsidRPr="00AD58AA">
        <w:rPr>
          <w:rFonts w:cs="Arial"/>
          <w:szCs w:val="22"/>
          <w:lang w:val="en-US"/>
        </w:rPr>
        <w:t xml:space="preserve">Please amend the study protocol taking into account the suggestions made by the Committee. </w:t>
      </w:r>
      <w:r w:rsidRPr="00AD58AA">
        <w:rPr>
          <w:rFonts w:cs="Arial"/>
          <w:lang w:val="en-US"/>
        </w:rPr>
        <w:t>(</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5.41</w:t>
      </w:r>
      <w:r w:rsidRPr="00AD58AA">
        <w:rPr>
          <w:rFonts w:cs="Arial"/>
          <w:lang w:val="en-US"/>
        </w:rPr>
        <w:t>)</w:t>
      </w:r>
    </w:p>
    <w:p w14:paraId="08561DF7" w14:textId="77777777" w:rsidR="00E74ED0" w:rsidRPr="00AD58AA" w:rsidRDefault="00E74ED0" w:rsidP="00E74ED0"/>
    <w:p w14:paraId="6AC8521D" w14:textId="77777777" w:rsidR="002F27D3" w:rsidRPr="00AD58AA" w:rsidRDefault="00E74ED0" w:rsidP="00E74ED0">
      <w:r w:rsidRPr="00AD58AA">
        <w:t>This following information will be reviewed, and a final decision made on the application, by</w:t>
      </w:r>
      <w:r w:rsidR="002F27D3" w:rsidRPr="00AD58AA">
        <w:t xml:space="preserve"> Mrs </w:t>
      </w:r>
      <w:proofErr w:type="spellStart"/>
      <w:r w:rsidR="002F27D3" w:rsidRPr="00AD58AA">
        <w:t>Maliaga</w:t>
      </w:r>
      <w:proofErr w:type="spellEnd"/>
      <w:r w:rsidR="002F27D3" w:rsidRPr="00AD58AA">
        <w:t xml:space="preserve"> Erick and Dr Stephanie Pollard.</w:t>
      </w:r>
    </w:p>
    <w:p w14:paraId="22030405" w14:textId="77777777" w:rsidR="00E74ED0" w:rsidRPr="00AD58AA" w:rsidRDefault="00E74ED0" w:rsidP="00E74ED0">
      <w:r w:rsidRPr="00AD58AA">
        <w:rPr>
          <w:rFonts w:cs="Arial"/>
          <w:szCs w:val="22"/>
        </w:rPr>
        <w:t xml:space="preserve"> </w:t>
      </w:r>
    </w:p>
    <w:p w14:paraId="68BDF36E" w14:textId="77777777" w:rsidR="00BD2479" w:rsidRPr="00AD58AA" w:rsidRDefault="00BD2479">
      <w:pPr>
        <w:autoSpaceDE w:val="0"/>
        <w:autoSpaceDN w:val="0"/>
        <w:adjustRightInd w:val="0"/>
      </w:pP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5BB6805B" w14:textId="77777777" w:rsidTr="00F62FFB">
        <w:trPr>
          <w:trHeight w:val="280"/>
        </w:trPr>
        <w:tc>
          <w:tcPr>
            <w:tcW w:w="966" w:type="dxa"/>
            <w:tcBorders>
              <w:top w:val="nil"/>
              <w:left w:val="nil"/>
              <w:bottom w:val="nil"/>
              <w:right w:val="nil"/>
            </w:tcBorders>
          </w:tcPr>
          <w:p w14:paraId="5A30A4F7" w14:textId="77777777" w:rsidR="00F62FFB" w:rsidRPr="00AD58AA" w:rsidRDefault="00F62FFB" w:rsidP="002049D0">
            <w:pPr>
              <w:autoSpaceDE w:val="0"/>
              <w:autoSpaceDN w:val="0"/>
              <w:adjustRightInd w:val="0"/>
            </w:pPr>
            <w:r w:rsidRPr="00AD58AA">
              <w:rPr>
                <w:b/>
              </w:rPr>
              <w:lastRenderedPageBreak/>
              <w:t xml:space="preserve">6 </w:t>
            </w:r>
            <w:r w:rsidRPr="00AD58AA">
              <w:t xml:space="preserve"> </w:t>
            </w:r>
          </w:p>
        </w:tc>
        <w:tc>
          <w:tcPr>
            <w:tcW w:w="2575" w:type="dxa"/>
            <w:tcBorders>
              <w:top w:val="nil"/>
              <w:left w:val="nil"/>
              <w:bottom w:val="nil"/>
              <w:right w:val="nil"/>
            </w:tcBorders>
          </w:tcPr>
          <w:p w14:paraId="1735880D" w14:textId="77777777" w:rsidR="00F62FFB" w:rsidRPr="00AD58AA" w:rsidRDefault="00F62FFB" w:rsidP="002049D0">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7BB118E9" w14:textId="77777777" w:rsidR="00F62FFB" w:rsidRPr="00AD58AA" w:rsidRDefault="00F62FFB" w:rsidP="002049D0">
            <w:pPr>
              <w:autoSpaceDE w:val="0"/>
              <w:autoSpaceDN w:val="0"/>
              <w:adjustRightInd w:val="0"/>
            </w:pPr>
            <w:r w:rsidRPr="00AD58AA">
              <w:rPr>
                <w:b/>
              </w:rPr>
              <w:t>18/NTB/40</w:t>
            </w:r>
            <w:r w:rsidRPr="00AD58AA">
              <w:t xml:space="preserve"> </w:t>
            </w:r>
          </w:p>
        </w:tc>
      </w:tr>
      <w:tr w:rsidR="00F62FFB" w:rsidRPr="00AD58AA" w14:paraId="1D7FEF94" w14:textId="77777777" w:rsidTr="00F62FFB">
        <w:trPr>
          <w:trHeight w:val="280"/>
        </w:trPr>
        <w:tc>
          <w:tcPr>
            <w:tcW w:w="966" w:type="dxa"/>
            <w:tcBorders>
              <w:top w:val="nil"/>
              <w:left w:val="nil"/>
              <w:bottom w:val="nil"/>
              <w:right w:val="nil"/>
            </w:tcBorders>
          </w:tcPr>
          <w:p w14:paraId="03670777"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229622FE" w14:textId="77777777" w:rsidR="00F62FFB" w:rsidRPr="00AD58AA" w:rsidRDefault="00F62FFB" w:rsidP="002049D0">
            <w:pPr>
              <w:autoSpaceDE w:val="0"/>
              <w:autoSpaceDN w:val="0"/>
              <w:adjustRightInd w:val="0"/>
            </w:pPr>
            <w:r w:rsidRPr="00AD58AA">
              <w:t xml:space="preserve">Title: </w:t>
            </w:r>
          </w:p>
        </w:tc>
        <w:tc>
          <w:tcPr>
            <w:tcW w:w="6459" w:type="dxa"/>
            <w:tcBorders>
              <w:top w:val="nil"/>
              <w:left w:val="nil"/>
              <w:bottom w:val="nil"/>
              <w:right w:val="nil"/>
            </w:tcBorders>
          </w:tcPr>
          <w:p w14:paraId="74C93E0A" w14:textId="77777777" w:rsidR="00F62FFB" w:rsidRPr="00AD58AA" w:rsidRDefault="00F62FFB" w:rsidP="002049D0">
            <w:pPr>
              <w:autoSpaceDE w:val="0"/>
              <w:autoSpaceDN w:val="0"/>
              <w:adjustRightInd w:val="0"/>
            </w:pPr>
            <w:r w:rsidRPr="00AD58AA">
              <w:t xml:space="preserve">A study on the effects of oral </w:t>
            </w:r>
            <w:proofErr w:type="spellStart"/>
            <w:r w:rsidRPr="00AD58AA">
              <w:t>everolimus</w:t>
            </w:r>
            <w:proofErr w:type="spellEnd"/>
            <w:r w:rsidRPr="00AD58AA">
              <w:t xml:space="preserve"> alone or in combination with BEZ235 on the immune response to influenza vaccine in the elderly </w:t>
            </w:r>
          </w:p>
        </w:tc>
      </w:tr>
      <w:tr w:rsidR="00F62FFB" w:rsidRPr="00AD58AA" w14:paraId="466842EB" w14:textId="77777777" w:rsidTr="00F62FFB">
        <w:trPr>
          <w:trHeight w:val="280"/>
        </w:trPr>
        <w:tc>
          <w:tcPr>
            <w:tcW w:w="966" w:type="dxa"/>
            <w:tcBorders>
              <w:top w:val="nil"/>
              <w:left w:val="nil"/>
              <w:bottom w:val="nil"/>
              <w:right w:val="nil"/>
            </w:tcBorders>
          </w:tcPr>
          <w:p w14:paraId="5016B79D"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128EDA61" w14:textId="77777777" w:rsidR="00F62FFB" w:rsidRPr="00AD58AA" w:rsidRDefault="00F62FFB" w:rsidP="002049D0">
            <w:pPr>
              <w:autoSpaceDE w:val="0"/>
              <w:autoSpaceDN w:val="0"/>
              <w:adjustRightInd w:val="0"/>
            </w:pPr>
            <w:r w:rsidRPr="00AD58AA">
              <w:t xml:space="preserve">Principal Investigator: </w:t>
            </w:r>
          </w:p>
        </w:tc>
        <w:tc>
          <w:tcPr>
            <w:tcW w:w="6459" w:type="dxa"/>
            <w:tcBorders>
              <w:top w:val="nil"/>
              <w:left w:val="nil"/>
              <w:bottom w:val="nil"/>
              <w:right w:val="nil"/>
            </w:tcBorders>
          </w:tcPr>
          <w:p w14:paraId="0D5C74A3" w14:textId="77777777" w:rsidR="00F62FFB" w:rsidRPr="00AD58AA" w:rsidRDefault="00F62FFB" w:rsidP="002049D0">
            <w:pPr>
              <w:autoSpaceDE w:val="0"/>
              <w:autoSpaceDN w:val="0"/>
              <w:adjustRightInd w:val="0"/>
            </w:pPr>
            <w:r w:rsidRPr="00AD58AA">
              <w:t xml:space="preserve">Dr Simon Carson </w:t>
            </w:r>
          </w:p>
        </w:tc>
      </w:tr>
      <w:tr w:rsidR="00F62FFB" w:rsidRPr="00AD58AA" w14:paraId="4D061858" w14:textId="77777777" w:rsidTr="00F62FFB">
        <w:trPr>
          <w:trHeight w:val="280"/>
        </w:trPr>
        <w:tc>
          <w:tcPr>
            <w:tcW w:w="966" w:type="dxa"/>
            <w:tcBorders>
              <w:top w:val="nil"/>
              <w:left w:val="nil"/>
              <w:bottom w:val="nil"/>
              <w:right w:val="nil"/>
            </w:tcBorders>
          </w:tcPr>
          <w:p w14:paraId="28DC1D32"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1F58C941" w14:textId="77777777" w:rsidR="00F62FFB" w:rsidRPr="00AD58AA" w:rsidRDefault="00F62FFB" w:rsidP="002049D0">
            <w:pPr>
              <w:autoSpaceDE w:val="0"/>
              <w:autoSpaceDN w:val="0"/>
              <w:adjustRightInd w:val="0"/>
            </w:pPr>
            <w:r w:rsidRPr="00AD58AA">
              <w:t xml:space="preserve">Sponsor: </w:t>
            </w:r>
          </w:p>
        </w:tc>
        <w:tc>
          <w:tcPr>
            <w:tcW w:w="6459" w:type="dxa"/>
            <w:tcBorders>
              <w:top w:val="nil"/>
              <w:left w:val="nil"/>
              <w:bottom w:val="nil"/>
              <w:right w:val="nil"/>
            </w:tcBorders>
          </w:tcPr>
          <w:p w14:paraId="2C2D7E08" w14:textId="77777777" w:rsidR="00F62FFB" w:rsidRPr="00AD58AA" w:rsidRDefault="00F62FFB" w:rsidP="002049D0">
            <w:pPr>
              <w:autoSpaceDE w:val="0"/>
              <w:autoSpaceDN w:val="0"/>
              <w:adjustRightInd w:val="0"/>
            </w:pPr>
            <w:r w:rsidRPr="00AD58AA">
              <w:t xml:space="preserve">Pharmaceutical Solutions Ltd </w:t>
            </w:r>
          </w:p>
        </w:tc>
      </w:tr>
      <w:tr w:rsidR="00F62FFB" w:rsidRPr="00AD58AA" w14:paraId="3E5FFA08" w14:textId="77777777" w:rsidTr="00F62FFB">
        <w:trPr>
          <w:trHeight w:val="280"/>
        </w:trPr>
        <w:tc>
          <w:tcPr>
            <w:tcW w:w="966" w:type="dxa"/>
            <w:tcBorders>
              <w:top w:val="nil"/>
              <w:left w:val="nil"/>
              <w:bottom w:val="nil"/>
              <w:right w:val="nil"/>
            </w:tcBorders>
          </w:tcPr>
          <w:p w14:paraId="7DE0B78A"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30EE2597" w14:textId="77777777" w:rsidR="00F62FFB" w:rsidRPr="00AD58AA" w:rsidRDefault="00F62FFB" w:rsidP="002049D0">
            <w:pPr>
              <w:autoSpaceDE w:val="0"/>
              <w:autoSpaceDN w:val="0"/>
              <w:adjustRightInd w:val="0"/>
            </w:pPr>
            <w:r w:rsidRPr="00AD58AA">
              <w:t xml:space="preserve">Clock Start Date: </w:t>
            </w:r>
          </w:p>
        </w:tc>
        <w:tc>
          <w:tcPr>
            <w:tcW w:w="6459" w:type="dxa"/>
            <w:tcBorders>
              <w:top w:val="nil"/>
              <w:left w:val="nil"/>
              <w:bottom w:val="nil"/>
              <w:right w:val="nil"/>
            </w:tcBorders>
          </w:tcPr>
          <w:p w14:paraId="3B24E075" w14:textId="77777777" w:rsidR="00F62FFB" w:rsidRPr="00AD58AA" w:rsidRDefault="00F62FFB" w:rsidP="002049D0">
            <w:pPr>
              <w:autoSpaceDE w:val="0"/>
              <w:autoSpaceDN w:val="0"/>
              <w:adjustRightInd w:val="0"/>
            </w:pPr>
            <w:r w:rsidRPr="00AD58AA">
              <w:t xml:space="preserve">22 February 2018 </w:t>
            </w:r>
          </w:p>
        </w:tc>
      </w:tr>
    </w:tbl>
    <w:p w14:paraId="0307E7AA" w14:textId="77777777" w:rsidR="00BD2479" w:rsidRPr="00AD58AA" w:rsidRDefault="00BD2479">
      <w:pPr>
        <w:autoSpaceDE w:val="0"/>
        <w:autoSpaceDN w:val="0"/>
        <w:adjustRightInd w:val="0"/>
      </w:pPr>
    </w:p>
    <w:p w14:paraId="614F27AB" w14:textId="77777777" w:rsidR="00AD58AA" w:rsidRPr="00AD58AA" w:rsidRDefault="00AD58AA">
      <w:pPr>
        <w:autoSpaceDE w:val="0"/>
        <w:autoSpaceDN w:val="0"/>
        <w:adjustRightInd w:val="0"/>
      </w:pPr>
    </w:p>
    <w:p w14:paraId="34B1ACD5" w14:textId="77777777" w:rsidR="002F27D3" w:rsidRPr="00AD58AA" w:rsidRDefault="002F27D3" w:rsidP="00E16F2A">
      <w:pPr>
        <w:autoSpaceDE w:val="0"/>
        <w:autoSpaceDN w:val="0"/>
        <w:adjustRightInd w:val="0"/>
        <w:rPr>
          <w:sz w:val="20"/>
        </w:rPr>
      </w:pPr>
      <w:r w:rsidRPr="00AD58AA">
        <w:rPr>
          <w:rFonts w:cs="Arial"/>
          <w:szCs w:val="22"/>
        </w:rPr>
        <w:t xml:space="preserve">Dr Simon Carson </w:t>
      </w:r>
      <w:r w:rsidRPr="00AD58AA">
        <w:t xml:space="preserve">was present </w:t>
      </w:r>
      <w:r w:rsidRPr="00AD58AA">
        <w:rPr>
          <w:rFonts w:cs="Arial"/>
          <w:szCs w:val="22"/>
        </w:rPr>
        <w:t>by teleconference</w:t>
      </w:r>
      <w:r w:rsidRPr="00AD58AA">
        <w:t xml:space="preserve"> for discussion of this application.</w:t>
      </w:r>
    </w:p>
    <w:p w14:paraId="1F402C77" w14:textId="77777777" w:rsidR="002F27D3" w:rsidRPr="00AD58AA" w:rsidRDefault="002F27D3" w:rsidP="00E16F2A">
      <w:pPr>
        <w:rPr>
          <w:u w:val="single"/>
        </w:rPr>
      </w:pPr>
    </w:p>
    <w:p w14:paraId="7BF696D6" w14:textId="77777777" w:rsidR="002F27D3" w:rsidRPr="00AD58AA" w:rsidRDefault="002F27D3" w:rsidP="00E16F2A">
      <w:pPr>
        <w:rPr>
          <w:u w:val="single"/>
        </w:rPr>
      </w:pPr>
      <w:r w:rsidRPr="00AD58AA">
        <w:rPr>
          <w:u w:val="single"/>
        </w:rPr>
        <w:t>Potential conflicts of interest</w:t>
      </w:r>
    </w:p>
    <w:p w14:paraId="3E058621" w14:textId="77777777" w:rsidR="002F27D3" w:rsidRPr="00AD58AA" w:rsidRDefault="002F27D3" w:rsidP="00E16F2A">
      <w:pPr>
        <w:rPr>
          <w:b/>
        </w:rPr>
      </w:pPr>
    </w:p>
    <w:p w14:paraId="74F77986" w14:textId="77777777" w:rsidR="002F27D3" w:rsidRPr="00AD58AA" w:rsidRDefault="002F27D3" w:rsidP="00E16F2A">
      <w:r w:rsidRPr="00AD58AA">
        <w:t>The Chair asked members to declare any potential conflicts of interest related to this application.</w:t>
      </w:r>
    </w:p>
    <w:p w14:paraId="54FE0C34" w14:textId="77777777" w:rsidR="002F27D3" w:rsidRPr="00AD58AA" w:rsidRDefault="002F27D3" w:rsidP="00E16F2A"/>
    <w:p w14:paraId="312710EA" w14:textId="77777777" w:rsidR="002F27D3" w:rsidRPr="00AD58AA" w:rsidRDefault="002F27D3" w:rsidP="00E16F2A">
      <w:r w:rsidRPr="00AD58AA">
        <w:t>No potential conflicts of interest related to this application were declared by any member.</w:t>
      </w:r>
    </w:p>
    <w:p w14:paraId="42C0BBAC" w14:textId="77777777" w:rsidR="002F27D3" w:rsidRPr="00AD58AA" w:rsidRDefault="002F27D3" w:rsidP="00E16F2A"/>
    <w:p w14:paraId="76EC8714" w14:textId="77777777" w:rsidR="002F27D3" w:rsidRPr="00AD58AA" w:rsidRDefault="002F27D3" w:rsidP="00E16F2A">
      <w:pPr>
        <w:rPr>
          <w:u w:val="single"/>
        </w:rPr>
      </w:pPr>
      <w:r w:rsidRPr="00AD58AA">
        <w:rPr>
          <w:u w:val="single"/>
        </w:rPr>
        <w:t>Summary of Study</w:t>
      </w:r>
    </w:p>
    <w:p w14:paraId="6B07030C" w14:textId="77777777" w:rsidR="002F27D3" w:rsidRPr="00AD58AA" w:rsidRDefault="002F27D3" w:rsidP="00E16F2A">
      <w:pPr>
        <w:rPr>
          <w:u w:val="single"/>
        </w:rPr>
      </w:pPr>
    </w:p>
    <w:p w14:paraId="070CDC13" w14:textId="77777777" w:rsidR="002F27D3" w:rsidRPr="00AD58AA" w:rsidRDefault="001B0FF7" w:rsidP="001B0FF7">
      <w:pPr>
        <w:pStyle w:val="ListParagraph"/>
        <w:numPr>
          <w:ilvl w:val="0"/>
          <w:numId w:val="12"/>
        </w:numPr>
        <w:rPr>
          <w:lang w:val="en-NZ"/>
        </w:rPr>
      </w:pPr>
      <w:r>
        <w:rPr>
          <w:lang w:val="en-NZ"/>
        </w:rPr>
        <w:t xml:space="preserve">The study investigates </w:t>
      </w:r>
      <w:r w:rsidRPr="001B0FF7">
        <w:rPr>
          <w:lang w:val="en-NZ"/>
        </w:rPr>
        <w:t xml:space="preserve">the effects of oral </w:t>
      </w:r>
      <w:proofErr w:type="spellStart"/>
      <w:r w:rsidRPr="001B0FF7">
        <w:rPr>
          <w:lang w:val="en-NZ"/>
        </w:rPr>
        <w:t>everolimus</w:t>
      </w:r>
      <w:proofErr w:type="spellEnd"/>
      <w:r w:rsidRPr="001B0FF7">
        <w:rPr>
          <w:lang w:val="en-NZ"/>
        </w:rPr>
        <w:t xml:space="preserve"> alone or in combination with BEZ235 on the immune response to influenza vaccination in the elderly at increased risk of influenza illness</w:t>
      </w:r>
      <w:r>
        <w:rPr>
          <w:lang w:val="en-NZ"/>
        </w:rPr>
        <w:t>.</w:t>
      </w:r>
    </w:p>
    <w:p w14:paraId="67E60BBD" w14:textId="77777777" w:rsidR="002F27D3" w:rsidRPr="00AD58AA" w:rsidRDefault="002F27D3" w:rsidP="00E16F2A">
      <w:pPr>
        <w:autoSpaceDE w:val="0"/>
        <w:autoSpaceDN w:val="0"/>
        <w:adjustRightInd w:val="0"/>
        <w:rPr>
          <w:u w:val="single"/>
        </w:rPr>
      </w:pPr>
    </w:p>
    <w:p w14:paraId="7F5D4306" w14:textId="77777777" w:rsidR="002F27D3" w:rsidRPr="00AD58AA" w:rsidRDefault="002F27D3" w:rsidP="00E16F2A">
      <w:pPr>
        <w:rPr>
          <w:u w:val="single"/>
        </w:rPr>
      </w:pPr>
      <w:r w:rsidRPr="00AD58AA">
        <w:rPr>
          <w:u w:val="single"/>
        </w:rPr>
        <w:t>Summary of ethical issues (resolved)</w:t>
      </w:r>
    </w:p>
    <w:p w14:paraId="37E13690" w14:textId="77777777" w:rsidR="002F27D3" w:rsidRPr="00AD58AA" w:rsidRDefault="002F27D3" w:rsidP="00E16F2A">
      <w:pPr>
        <w:rPr>
          <w:u w:val="single"/>
        </w:rPr>
      </w:pPr>
    </w:p>
    <w:p w14:paraId="55F7160B" w14:textId="77777777" w:rsidR="002F27D3" w:rsidRPr="00AD58AA" w:rsidRDefault="002F27D3" w:rsidP="00E16F2A">
      <w:r w:rsidRPr="00AD58AA">
        <w:t>The main ethical issues considered by the Committee and addressed by the Researcher are as follows.</w:t>
      </w:r>
    </w:p>
    <w:p w14:paraId="031574C6" w14:textId="77777777" w:rsidR="002F27D3" w:rsidRPr="00AD58AA" w:rsidRDefault="002F27D3" w:rsidP="00E16F2A"/>
    <w:p w14:paraId="692D7C0F" w14:textId="77777777" w:rsidR="002F27D3" w:rsidRPr="00AD58AA" w:rsidRDefault="002F27D3" w:rsidP="002F27D3">
      <w:pPr>
        <w:pStyle w:val="ListParagraph"/>
        <w:numPr>
          <w:ilvl w:val="0"/>
          <w:numId w:val="12"/>
        </w:numPr>
        <w:spacing w:before="80" w:after="80"/>
        <w:rPr>
          <w:lang w:val="en-NZ"/>
        </w:rPr>
      </w:pPr>
      <w:r w:rsidRPr="00AD58AA">
        <w:rPr>
          <w:lang w:val="en-NZ"/>
        </w:rPr>
        <w:t xml:space="preserve">The Committee </w:t>
      </w:r>
      <w:r w:rsidR="007F3BAD" w:rsidRPr="00AD58AA">
        <w:rPr>
          <w:lang w:val="en-NZ"/>
        </w:rPr>
        <w:t xml:space="preserve">noted that the Researcher is experienced with consenting the study population. </w:t>
      </w:r>
    </w:p>
    <w:p w14:paraId="10FD4B22" w14:textId="77777777" w:rsidR="002F27D3" w:rsidRPr="00AD58AA" w:rsidRDefault="007F3BAD" w:rsidP="002F27D3">
      <w:pPr>
        <w:pStyle w:val="ListParagraph"/>
        <w:numPr>
          <w:ilvl w:val="0"/>
          <w:numId w:val="12"/>
        </w:numPr>
        <w:spacing w:before="80" w:after="80"/>
        <w:rPr>
          <w:lang w:val="en-NZ"/>
        </w:rPr>
      </w:pPr>
      <w:r w:rsidRPr="00AD58AA">
        <w:rPr>
          <w:lang w:val="en-NZ"/>
        </w:rPr>
        <w:t xml:space="preserve">The Committee asked if the study population will be all over 65s or only those who are over 65 and vulnerable to the flu. The researcher stated it is those who are over 65 and at high risk of catching influenza or at high risk of flue complications. </w:t>
      </w:r>
    </w:p>
    <w:p w14:paraId="60380F3F" w14:textId="77777777" w:rsidR="007F3BAD" w:rsidRPr="00AD58AA" w:rsidRDefault="007F3BAD" w:rsidP="002F27D3">
      <w:pPr>
        <w:pStyle w:val="ListParagraph"/>
        <w:numPr>
          <w:ilvl w:val="0"/>
          <w:numId w:val="12"/>
        </w:numPr>
        <w:spacing w:before="80" w:after="80"/>
        <w:rPr>
          <w:lang w:val="en-NZ"/>
        </w:rPr>
      </w:pPr>
      <w:r w:rsidRPr="00AD58AA">
        <w:rPr>
          <w:lang w:val="en-NZ"/>
        </w:rPr>
        <w:t>The Committee noted the project is going to the Standing Committee on Therapeutic Trials.</w:t>
      </w:r>
    </w:p>
    <w:p w14:paraId="61ADD10E" w14:textId="77777777" w:rsidR="002F27D3" w:rsidRPr="00AD58AA" w:rsidRDefault="002F27D3" w:rsidP="00E16F2A">
      <w:pPr>
        <w:spacing w:before="80" w:after="80"/>
        <w:rPr>
          <w:u w:val="single"/>
        </w:rPr>
      </w:pPr>
    </w:p>
    <w:p w14:paraId="6439F8E0" w14:textId="77777777" w:rsidR="002F27D3" w:rsidRPr="00AD58AA" w:rsidRDefault="002F27D3" w:rsidP="00E16F2A">
      <w:pPr>
        <w:rPr>
          <w:u w:val="single"/>
        </w:rPr>
      </w:pPr>
      <w:r w:rsidRPr="00AD58AA">
        <w:rPr>
          <w:u w:val="single"/>
        </w:rPr>
        <w:t>Summary of ethical issues (outstanding)</w:t>
      </w:r>
    </w:p>
    <w:p w14:paraId="1F0D8DB5" w14:textId="77777777" w:rsidR="002F27D3" w:rsidRPr="00AD58AA" w:rsidRDefault="002F27D3" w:rsidP="00E16F2A">
      <w:pPr>
        <w:rPr>
          <w:u w:val="single"/>
        </w:rPr>
      </w:pPr>
    </w:p>
    <w:p w14:paraId="6602148B" w14:textId="77777777" w:rsidR="002F27D3" w:rsidRPr="00AD58AA" w:rsidRDefault="002F27D3" w:rsidP="00E16F2A">
      <w:r w:rsidRPr="00AD58AA">
        <w:t>The main ethical issues considered by the Committee and which require addressing by the Researcher are as follows.</w:t>
      </w:r>
    </w:p>
    <w:p w14:paraId="78DB16BF" w14:textId="77777777" w:rsidR="002F27D3" w:rsidRPr="00AD58AA" w:rsidRDefault="002F27D3" w:rsidP="00E16F2A">
      <w:pPr>
        <w:autoSpaceDE w:val="0"/>
        <w:autoSpaceDN w:val="0"/>
        <w:adjustRightInd w:val="0"/>
      </w:pPr>
    </w:p>
    <w:p w14:paraId="0804A011" w14:textId="04BA44C5" w:rsidR="002F27D3" w:rsidRDefault="002F27D3" w:rsidP="002F27D3">
      <w:pPr>
        <w:pStyle w:val="ListParagraph"/>
        <w:numPr>
          <w:ilvl w:val="0"/>
          <w:numId w:val="12"/>
        </w:numPr>
        <w:rPr>
          <w:lang w:val="en-NZ"/>
        </w:rPr>
      </w:pPr>
      <w:r w:rsidRPr="00AD58AA">
        <w:rPr>
          <w:lang w:val="en-NZ"/>
        </w:rPr>
        <w:t xml:space="preserve">The Committee </w:t>
      </w:r>
      <w:r w:rsidR="007F3BAD" w:rsidRPr="00AD58AA">
        <w:rPr>
          <w:lang w:val="en-NZ"/>
        </w:rPr>
        <w:t xml:space="preserve">noted that the professional indemnity document was </w:t>
      </w:r>
      <w:r w:rsidR="00F76ED7">
        <w:rPr>
          <w:lang w:val="en-NZ"/>
        </w:rPr>
        <w:t>not submitted, just the signed page of the protocol</w:t>
      </w:r>
      <w:proofErr w:type="gramStart"/>
      <w:r w:rsidR="00F76ED7">
        <w:rPr>
          <w:lang w:val="en-NZ"/>
        </w:rPr>
        <w:t>.</w:t>
      </w:r>
      <w:r w:rsidR="007F3BAD" w:rsidRPr="00AD58AA">
        <w:rPr>
          <w:lang w:val="en-NZ"/>
        </w:rPr>
        <w:t>.</w:t>
      </w:r>
      <w:proofErr w:type="gramEnd"/>
      <w:r w:rsidR="007F3BAD" w:rsidRPr="00AD58AA">
        <w:rPr>
          <w:lang w:val="en-NZ"/>
        </w:rPr>
        <w:t xml:space="preserve"> Please provide an updated MPs certificate. </w:t>
      </w:r>
    </w:p>
    <w:p w14:paraId="347D5743" w14:textId="77777777" w:rsidR="00F76ED7" w:rsidRPr="00AD58AA" w:rsidRDefault="00F76ED7" w:rsidP="002F27D3">
      <w:pPr>
        <w:pStyle w:val="ListParagraph"/>
        <w:numPr>
          <w:ilvl w:val="0"/>
          <w:numId w:val="12"/>
        </w:numPr>
        <w:rPr>
          <w:lang w:val="en-NZ"/>
        </w:rPr>
      </w:pPr>
      <w:r>
        <w:rPr>
          <w:lang w:val="en-NZ"/>
        </w:rPr>
        <w:t>The Committee queried the Sponsor insurance certificate which lacks NZ as a named trial site, does not specifically name this trial and expires March 28 2018.</w:t>
      </w:r>
    </w:p>
    <w:p w14:paraId="478969D3" w14:textId="77777777" w:rsidR="007F3BAD" w:rsidRPr="00AD58AA" w:rsidRDefault="007F3BAD" w:rsidP="002F27D3">
      <w:pPr>
        <w:pStyle w:val="ListParagraph"/>
        <w:numPr>
          <w:ilvl w:val="0"/>
          <w:numId w:val="12"/>
        </w:numPr>
        <w:rPr>
          <w:lang w:val="en-NZ"/>
        </w:rPr>
      </w:pPr>
      <w:r w:rsidRPr="00AD58AA">
        <w:rPr>
          <w:rFonts w:cs="Arial"/>
          <w:lang w:val="en-US"/>
        </w:rPr>
        <w:t>The Committee had concerns about the length of the information sheet and the way the information is presented. The Committee asked that the information sheet, consent form, and advertisement be amended according to their suggestions.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7DAD9E3D" w14:textId="5F510800" w:rsidR="00F62FFB" w:rsidRDefault="00F62FFB">
      <w:pPr>
        <w:rPr>
          <w:rFonts w:cs="Arial"/>
          <w:szCs w:val="22"/>
          <w:lang w:val="en-NZ"/>
        </w:rPr>
      </w:pPr>
      <w:r>
        <w:rPr>
          <w:rFonts w:cs="Arial"/>
          <w:szCs w:val="22"/>
          <w:lang w:val="en-NZ"/>
        </w:rPr>
        <w:br w:type="page"/>
      </w:r>
    </w:p>
    <w:p w14:paraId="089C7B28" w14:textId="77777777" w:rsidR="002F27D3" w:rsidRPr="00AD58AA" w:rsidRDefault="002F27D3" w:rsidP="00E16F2A">
      <w:pPr>
        <w:spacing w:before="80" w:after="80"/>
        <w:rPr>
          <w:rFonts w:cs="Arial"/>
          <w:szCs w:val="22"/>
        </w:rPr>
      </w:pPr>
      <w:r w:rsidRPr="00AD58AA">
        <w:rPr>
          <w:rFonts w:cs="Arial"/>
          <w:szCs w:val="22"/>
        </w:rPr>
        <w:lastRenderedPageBreak/>
        <w:t>The Committee requested the following changes to the Participant Information Sheet and Consent Form</w:t>
      </w:r>
      <w:r w:rsidR="007F3BAD" w:rsidRPr="00AD58AA">
        <w:rPr>
          <w:rFonts w:cs="Arial"/>
          <w:szCs w:val="22"/>
        </w:rPr>
        <w:t>, and Advertisement</w:t>
      </w:r>
      <w:r w:rsidRPr="00AD58AA">
        <w:rPr>
          <w:rFonts w:cs="Arial"/>
          <w:szCs w:val="22"/>
        </w:rPr>
        <w:t xml:space="preserve">: </w:t>
      </w:r>
    </w:p>
    <w:p w14:paraId="762D5DB5" w14:textId="77777777" w:rsidR="002F27D3" w:rsidRPr="00AD58AA" w:rsidRDefault="002F27D3" w:rsidP="00E16F2A">
      <w:pPr>
        <w:spacing w:before="80" w:after="80"/>
        <w:rPr>
          <w:rFonts w:cs="Arial"/>
          <w:szCs w:val="22"/>
        </w:rPr>
      </w:pPr>
    </w:p>
    <w:p w14:paraId="4570E117" w14:textId="77777777" w:rsidR="002F27D3" w:rsidRPr="00AD58AA" w:rsidRDefault="002F27D3" w:rsidP="002F27D3">
      <w:pPr>
        <w:pStyle w:val="ListParagraph"/>
        <w:numPr>
          <w:ilvl w:val="0"/>
          <w:numId w:val="12"/>
        </w:numPr>
        <w:spacing w:before="80" w:after="80"/>
      </w:pPr>
      <w:r w:rsidRPr="00AD58AA">
        <w:rPr>
          <w:rFonts w:cs="Arial"/>
          <w:szCs w:val="22"/>
          <w:lang w:val="en-NZ"/>
        </w:rPr>
        <w:t xml:space="preserve">Add </w:t>
      </w:r>
      <w:r w:rsidR="007F3BAD" w:rsidRPr="00AD58AA">
        <w:rPr>
          <w:rFonts w:cs="Arial"/>
          <w:szCs w:val="22"/>
          <w:lang w:val="en-NZ"/>
        </w:rPr>
        <w:t xml:space="preserve">the length of the study and how many visits to the advertisement. </w:t>
      </w:r>
    </w:p>
    <w:p w14:paraId="1677FE68" w14:textId="77777777" w:rsidR="002F27D3" w:rsidRPr="00AD58AA" w:rsidRDefault="007F3BAD" w:rsidP="002F27D3">
      <w:pPr>
        <w:pStyle w:val="ListParagraph"/>
        <w:numPr>
          <w:ilvl w:val="0"/>
          <w:numId w:val="12"/>
        </w:numPr>
        <w:spacing w:before="80" w:after="80"/>
      </w:pPr>
      <w:r w:rsidRPr="00AD58AA">
        <w:t>Explain more clearly that participants in group b will have their vaccination delayed.</w:t>
      </w:r>
    </w:p>
    <w:p w14:paraId="1467A776" w14:textId="77777777" w:rsidR="007F3BAD" w:rsidRPr="00AD58AA" w:rsidRDefault="007F3BAD" w:rsidP="002F27D3">
      <w:pPr>
        <w:pStyle w:val="ListParagraph"/>
        <w:numPr>
          <w:ilvl w:val="0"/>
          <w:numId w:val="12"/>
        </w:numPr>
        <w:spacing w:before="80" w:after="80"/>
      </w:pPr>
      <w:r w:rsidRPr="00AD58AA">
        <w:t xml:space="preserve">Please shorten the information sheet and remove duplications or overly technical information. </w:t>
      </w:r>
    </w:p>
    <w:p w14:paraId="67901EE0" w14:textId="77777777" w:rsidR="007F3BAD" w:rsidRPr="00AD58AA" w:rsidRDefault="007F3BAD" w:rsidP="002F27D3">
      <w:pPr>
        <w:pStyle w:val="ListParagraph"/>
        <w:numPr>
          <w:ilvl w:val="0"/>
          <w:numId w:val="12"/>
        </w:numPr>
        <w:spacing w:before="80" w:after="80"/>
      </w:pPr>
      <w:r w:rsidRPr="00AD58AA">
        <w:t>Shorten the amount of information per side effect, one paragraph is too long per effect.</w:t>
      </w:r>
    </w:p>
    <w:p w14:paraId="1EFD5C61" w14:textId="77777777" w:rsidR="007F3BAD" w:rsidRPr="00AD58AA" w:rsidRDefault="007F3BAD" w:rsidP="002F27D3">
      <w:pPr>
        <w:pStyle w:val="ListParagraph"/>
        <w:numPr>
          <w:ilvl w:val="0"/>
          <w:numId w:val="12"/>
        </w:numPr>
        <w:spacing w:before="80" w:after="80"/>
      </w:pPr>
      <w:r w:rsidRPr="00AD58AA">
        <w:t>The Committee suggested a simplifi</w:t>
      </w:r>
      <w:r w:rsidR="00471C84" w:rsidRPr="00AD58AA">
        <w:t>ed table of study procedures that</w:t>
      </w:r>
      <w:r w:rsidRPr="00AD58AA">
        <w:t xml:space="preserve"> explains the where, what will happen, and for how long for each study visit or interaction.</w:t>
      </w:r>
    </w:p>
    <w:p w14:paraId="78CDC961" w14:textId="77777777" w:rsidR="007F3BAD" w:rsidRPr="00AD58AA" w:rsidRDefault="007F3BAD" w:rsidP="007F3BAD">
      <w:pPr>
        <w:pStyle w:val="ListParagraph"/>
        <w:numPr>
          <w:ilvl w:val="0"/>
          <w:numId w:val="12"/>
        </w:numPr>
        <w:rPr>
          <w:rFonts w:cs="Arial"/>
        </w:rPr>
      </w:pPr>
      <w:r w:rsidRPr="00AD58AA">
        <w:rPr>
          <w:rFonts w:cs="Arial"/>
        </w:rPr>
        <w:t>The Committee queried the lack of a Māori tissue statement in the Participant Information Sheet. The committee recommended the following statement: “</w:t>
      </w:r>
      <w:r w:rsidRPr="00AD58AA">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09B38DC5" w14:textId="77777777" w:rsidR="007F3BAD" w:rsidRPr="00AD58AA" w:rsidRDefault="00422134" w:rsidP="002F27D3">
      <w:pPr>
        <w:pStyle w:val="ListParagraph"/>
        <w:numPr>
          <w:ilvl w:val="0"/>
          <w:numId w:val="12"/>
        </w:numPr>
        <w:spacing w:before="80" w:after="80"/>
      </w:pPr>
      <w:r w:rsidRPr="00AD58AA">
        <w:t>Explain that group B will have to agree to a limited genetic analysis and that if they do not agree to this then they will be unable to participate.</w:t>
      </w:r>
    </w:p>
    <w:p w14:paraId="48527809" w14:textId="77777777" w:rsidR="00422134" w:rsidRPr="00AD58AA" w:rsidRDefault="00422134" w:rsidP="002F27D3">
      <w:pPr>
        <w:pStyle w:val="ListParagraph"/>
        <w:numPr>
          <w:ilvl w:val="0"/>
          <w:numId w:val="12"/>
        </w:numPr>
        <w:spacing w:before="80" w:after="80"/>
      </w:pPr>
      <w:r w:rsidRPr="00AD58AA">
        <w:t>Clarify what type of genetic analysis will be performed and explain what will happen in the event of incidental findings. Seek consent for these findings to be fed back to participant’s GPs.</w:t>
      </w:r>
    </w:p>
    <w:p w14:paraId="1ED3D753" w14:textId="77777777" w:rsidR="00422134" w:rsidRPr="00AD58AA" w:rsidRDefault="00422134" w:rsidP="002F27D3">
      <w:pPr>
        <w:pStyle w:val="ListParagraph"/>
        <w:numPr>
          <w:ilvl w:val="0"/>
          <w:numId w:val="12"/>
        </w:numPr>
        <w:spacing w:before="80" w:after="80"/>
      </w:pPr>
      <w:r w:rsidRPr="00AD58AA">
        <w:t xml:space="preserve">Explain the confidentiality of data in more detail – who will have access to identifiable study data and what form will data be held in. </w:t>
      </w:r>
    </w:p>
    <w:p w14:paraId="3FF84DC4" w14:textId="77777777" w:rsidR="00422134" w:rsidRPr="00AD58AA" w:rsidRDefault="00471C84" w:rsidP="002F27D3">
      <w:pPr>
        <w:pStyle w:val="ListParagraph"/>
        <w:numPr>
          <w:ilvl w:val="0"/>
          <w:numId w:val="12"/>
        </w:numPr>
        <w:spacing w:before="80" w:after="80"/>
      </w:pPr>
      <w:r w:rsidRPr="00AD58AA">
        <w:t xml:space="preserve">Explain that the study drug has been tested in humans. </w:t>
      </w:r>
    </w:p>
    <w:p w14:paraId="33CC1E0A" w14:textId="77777777" w:rsidR="00471C84" w:rsidRPr="00AD58AA" w:rsidRDefault="00471C84" w:rsidP="002F27D3">
      <w:pPr>
        <w:pStyle w:val="ListParagraph"/>
        <w:numPr>
          <w:ilvl w:val="0"/>
          <w:numId w:val="12"/>
        </w:numPr>
        <w:spacing w:before="80" w:after="80"/>
      </w:pPr>
      <w:r w:rsidRPr="00AD58AA">
        <w:t>Check that the font is consistent throughout the document</w:t>
      </w:r>
      <w:r w:rsidR="00F76ED7">
        <w:t>s and large enough to be read by the elderly</w:t>
      </w:r>
      <w:r w:rsidRPr="00AD58AA">
        <w:t>.</w:t>
      </w:r>
    </w:p>
    <w:p w14:paraId="38A92433" w14:textId="79727CD1" w:rsidR="00471C84" w:rsidRPr="00AD58AA" w:rsidRDefault="00471C84" w:rsidP="002F27D3">
      <w:pPr>
        <w:pStyle w:val="ListParagraph"/>
        <w:numPr>
          <w:ilvl w:val="0"/>
          <w:numId w:val="12"/>
        </w:numPr>
        <w:spacing w:before="80" w:after="80"/>
      </w:pPr>
      <w:r w:rsidRPr="00AD58AA">
        <w:t xml:space="preserve">On p3 of the future unspecified use information sheet explain that data going overseas would be </w:t>
      </w:r>
      <w:r w:rsidR="0040460A">
        <w:t>de</w:t>
      </w:r>
      <w:r w:rsidR="005742FF">
        <w:t>-</w:t>
      </w:r>
      <w:r w:rsidR="0040460A">
        <w:t xml:space="preserve">identified </w:t>
      </w:r>
      <w:r w:rsidRPr="00AD58AA">
        <w:t>and for the purposes of FDA audit and not for research.</w:t>
      </w:r>
    </w:p>
    <w:p w14:paraId="4BDE85B4" w14:textId="77777777" w:rsidR="00471C84" w:rsidRPr="00AD58AA" w:rsidRDefault="00471C84" w:rsidP="002F27D3">
      <w:pPr>
        <w:pStyle w:val="ListParagraph"/>
        <w:numPr>
          <w:ilvl w:val="0"/>
          <w:numId w:val="12"/>
        </w:numPr>
        <w:spacing w:before="80" w:after="80"/>
      </w:pPr>
      <w:r w:rsidRPr="00AD58AA">
        <w:t xml:space="preserve">State that enrolment is competitive and that participants may not actually get into the trial after consenting and screening. </w:t>
      </w:r>
    </w:p>
    <w:p w14:paraId="32BC27AD" w14:textId="77777777" w:rsidR="002F27D3" w:rsidRPr="00AD58AA" w:rsidRDefault="002F27D3" w:rsidP="00E16F2A">
      <w:pPr>
        <w:spacing w:before="80" w:after="80"/>
      </w:pPr>
    </w:p>
    <w:p w14:paraId="774AF727" w14:textId="77777777" w:rsidR="002F27D3" w:rsidRPr="00AD58AA" w:rsidRDefault="002F27D3" w:rsidP="00E16F2A">
      <w:pPr>
        <w:rPr>
          <w:u w:val="single"/>
        </w:rPr>
      </w:pPr>
      <w:r w:rsidRPr="00AD58AA">
        <w:rPr>
          <w:u w:val="single"/>
        </w:rPr>
        <w:t xml:space="preserve">Decision </w:t>
      </w:r>
    </w:p>
    <w:p w14:paraId="11F8952C" w14:textId="77777777" w:rsidR="002F27D3" w:rsidRPr="00AD58AA" w:rsidRDefault="002F27D3" w:rsidP="00E16F2A"/>
    <w:p w14:paraId="087F7229" w14:textId="77777777" w:rsidR="002F27D3" w:rsidRPr="00AD58AA" w:rsidRDefault="002F27D3" w:rsidP="00E16F2A">
      <w:r w:rsidRPr="00AD58AA">
        <w:t xml:space="preserve">This application was </w:t>
      </w:r>
      <w:r w:rsidRPr="00AD58AA">
        <w:rPr>
          <w:i/>
        </w:rPr>
        <w:t>provisionally approved</w:t>
      </w:r>
      <w:r w:rsidRPr="00AD58AA">
        <w:t xml:space="preserve"> </w:t>
      </w:r>
      <w:r w:rsidR="00471C84" w:rsidRPr="00AD58AA">
        <w:t>by consensus</w:t>
      </w:r>
      <w:r w:rsidRPr="00AD58AA">
        <w:t xml:space="preserve">, subject to the following information being received. </w:t>
      </w:r>
    </w:p>
    <w:p w14:paraId="1C4B32B6" w14:textId="77777777" w:rsidR="002F27D3" w:rsidRPr="00AD58AA" w:rsidRDefault="002F27D3" w:rsidP="00E16F2A"/>
    <w:p w14:paraId="0BE54337" w14:textId="77777777" w:rsidR="00471C84" w:rsidRPr="00AD58AA" w:rsidRDefault="00471C84" w:rsidP="00471C84">
      <w:pPr>
        <w:pStyle w:val="ListParagraph"/>
        <w:numPr>
          <w:ilvl w:val="0"/>
          <w:numId w:val="13"/>
        </w:numPr>
      </w:pPr>
      <w:r w:rsidRPr="00AD58AA">
        <w:rPr>
          <w:rFonts w:cs="Arial"/>
          <w:lang w:val="en-US"/>
        </w:rPr>
        <w:t>Please amend the advertisement,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75505950" w14:textId="58B4D5B6" w:rsidR="00471C84" w:rsidRPr="00AD58AA" w:rsidRDefault="00471C84" w:rsidP="00471C84">
      <w:pPr>
        <w:pStyle w:val="ListParagraph"/>
        <w:numPr>
          <w:ilvl w:val="0"/>
          <w:numId w:val="13"/>
        </w:numPr>
      </w:pPr>
      <w:r w:rsidRPr="00AD58AA">
        <w:rPr>
          <w:rFonts w:cs="Arial"/>
          <w:lang w:val="en-US"/>
        </w:rPr>
        <w:t>Please provide an updated medical indemnity document</w:t>
      </w:r>
      <w:r w:rsidR="005742FF">
        <w:rPr>
          <w:rFonts w:cs="Arial"/>
          <w:lang w:val="en-US"/>
        </w:rPr>
        <w:t xml:space="preserve"> and evidence of sponsor insurance</w:t>
      </w:r>
      <w:r w:rsidRPr="00AD58AA">
        <w:rPr>
          <w:rFonts w:cs="Arial"/>
          <w:lang w:val="en-US"/>
        </w:rPr>
        <w:t xml:space="preserve">. </w:t>
      </w:r>
      <w:r w:rsidR="00886DAA">
        <w:rPr>
          <w:rFonts w:cs="Arial"/>
          <w:i/>
          <w:lang w:val="en-US"/>
        </w:rPr>
        <w:t>(Ethical Guidelines for Intervention Studies section 8)</w:t>
      </w:r>
    </w:p>
    <w:p w14:paraId="267F4514" w14:textId="77777777" w:rsidR="00471C84" w:rsidRPr="00AD58AA" w:rsidRDefault="00471C84" w:rsidP="00E16F2A"/>
    <w:p w14:paraId="7B89E335" w14:textId="77777777" w:rsidR="002F27D3" w:rsidRPr="00AD58AA" w:rsidRDefault="002F27D3" w:rsidP="00E16F2A">
      <w:r w:rsidRPr="00AD58AA">
        <w:t xml:space="preserve">This following information will be reviewed, and a final decision made on the application, by </w:t>
      </w:r>
      <w:r w:rsidR="00471C84" w:rsidRPr="00AD58AA">
        <w:t xml:space="preserve">Mrs </w:t>
      </w:r>
      <w:proofErr w:type="spellStart"/>
      <w:r w:rsidR="00471C84" w:rsidRPr="00AD58AA">
        <w:t>Tangihaere</w:t>
      </w:r>
      <w:proofErr w:type="spellEnd"/>
      <w:r w:rsidR="00471C84" w:rsidRPr="00AD58AA">
        <w:t xml:space="preserve"> MacFarlane and Dr Nora Lynch.</w:t>
      </w:r>
    </w:p>
    <w:p w14:paraId="079DD34B"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22DDF539" w14:textId="77777777" w:rsidTr="00F62FFB">
        <w:trPr>
          <w:trHeight w:val="280"/>
        </w:trPr>
        <w:tc>
          <w:tcPr>
            <w:tcW w:w="966" w:type="dxa"/>
            <w:tcBorders>
              <w:top w:val="nil"/>
              <w:left w:val="nil"/>
              <w:bottom w:val="nil"/>
              <w:right w:val="nil"/>
            </w:tcBorders>
          </w:tcPr>
          <w:p w14:paraId="4CBF9972" w14:textId="77777777" w:rsidR="00F62FFB" w:rsidRPr="00AD58AA" w:rsidRDefault="00F62FFB">
            <w:pPr>
              <w:autoSpaceDE w:val="0"/>
              <w:autoSpaceDN w:val="0"/>
              <w:adjustRightInd w:val="0"/>
            </w:pPr>
            <w:r w:rsidRPr="00AD58AA">
              <w:lastRenderedPageBreak/>
              <w:t xml:space="preserve"> </w:t>
            </w:r>
            <w:r w:rsidRPr="00AD58AA">
              <w:rPr>
                <w:b/>
              </w:rPr>
              <w:t xml:space="preserve">7 </w:t>
            </w:r>
            <w:r w:rsidRPr="00AD58AA">
              <w:t xml:space="preserve"> </w:t>
            </w:r>
          </w:p>
        </w:tc>
        <w:tc>
          <w:tcPr>
            <w:tcW w:w="2575" w:type="dxa"/>
            <w:tcBorders>
              <w:top w:val="nil"/>
              <w:left w:val="nil"/>
              <w:bottom w:val="nil"/>
              <w:right w:val="nil"/>
            </w:tcBorders>
          </w:tcPr>
          <w:p w14:paraId="6D6E82E7" w14:textId="77777777" w:rsidR="00F62FFB" w:rsidRPr="00AD58AA" w:rsidRDefault="00F62FF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43A0C59D" w14:textId="77777777" w:rsidR="00F62FFB" w:rsidRPr="00AD58AA" w:rsidRDefault="00F62FFB">
            <w:pPr>
              <w:autoSpaceDE w:val="0"/>
              <w:autoSpaceDN w:val="0"/>
              <w:adjustRightInd w:val="0"/>
            </w:pPr>
            <w:r w:rsidRPr="00AD58AA">
              <w:rPr>
                <w:b/>
              </w:rPr>
              <w:t>18/NTB/36</w:t>
            </w:r>
            <w:r w:rsidRPr="00AD58AA">
              <w:t xml:space="preserve"> </w:t>
            </w:r>
          </w:p>
        </w:tc>
      </w:tr>
      <w:tr w:rsidR="00F62FFB" w:rsidRPr="00AD58AA" w14:paraId="2333A0F2" w14:textId="77777777" w:rsidTr="00F62FFB">
        <w:trPr>
          <w:trHeight w:val="280"/>
        </w:trPr>
        <w:tc>
          <w:tcPr>
            <w:tcW w:w="966" w:type="dxa"/>
            <w:tcBorders>
              <w:top w:val="nil"/>
              <w:left w:val="nil"/>
              <w:bottom w:val="nil"/>
              <w:right w:val="nil"/>
            </w:tcBorders>
          </w:tcPr>
          <w:p w14:paraId="38154A20"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3C96CDE" w14:textId="77777777" w:rsidR="00F62FFB" w:rsidRPr="00AD58AA" w:rsidRDefault="00F62FFB">
            <w:pPr>
              <w:autoSpaceDE w:val="0"/>
              <w:autoSpaceDN w:val="0"/>
              <w:adjustRightInd w:val="0"/>
            </w:pPr>
            <w:r w:rsidRPr="00AD58AA">
              <w:t xml:space="preserve">Title: </w:t>
            </w:r>
          </w:p>
        </w:tc>
        <w:tc>
          <w:tcPr>
            <w:tcW w:w="6459" w:type="dxa"/>
            <w:tcBorders>
              <w:top w:val="nil"/>
              <w:left w:val="nil"/>
              <w:bottom w:val="nil"/>
              <w:right w:val="nil"/>
            </w:tcBorders>
          </w:tcPr>
          <w:p w14:paraId="01623FD1" w14:textId="77777777" w:rsidR="00F62FFB" w:rsidRPr="00AD58AA" w:rsidRDefault="00F62FFB">
            <w:pPr>
              <w:autoSpaceDE w:val="0"/>
              <w:autoSpaceDN w:val="0"/>
              <w:adjustRightInd w:val="0"/>
            </w:pPr>
            <w:r w:rsidRPr="00AD58AA">
              <w:t xml:space="preserve">Comparison of Mindfulness and Exercise During and After Cancer Treatment </w:t>
            </w:r>
          </w:p>
        </w:tc>
      </w:tr>
      <w:tr w:rsidR="00F62FFB" w:rsidRPr="00AD58AA" w14:paraId="2C11673E" w14:textId="77777777" w:rsidTr="00F62FFB">
        <w:trPr>
          <w:trHeight w:val="280"/>
        </w:trPr>
        <w:tc>
          <w:tcPr>
            <w:tcW w:w="966" w:type="dxa"/>
            <w:tcBorders>
              <w:top w:val="nil"/>
              <w:left w:val="nil"/>
              <w:bottom w:val="nil"/>
              <w:right w:val="nil"/>
            </w:tcBorders>
          </w:tcPr>
          <w:p w14:paraId="0EB22B5D"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64363688" w14:textId="77777777" w:rsidR="00F62FFB" w:rsidRPr="00AD58AA" w:rsidRDefault="00F62FFB">
            <w:pPr>
              <w:autoSpaceDE w:val="0"/>
              <w:autoSpaceDN w:val="0"/>
              <w:adjustRightInd w:val="0"/>
            </w:pPr>
            <w:r w:rsidRPr="00AD58AA">
              <w:t xml:space="preserve">Principal Investigator: </w:t>
            </w:r>
          </w:p>
        </w:tc>
        <w:tc>
          <w:tcPr>
            <w:tcW w:w="6459" w:type="dxa"/>
            <w:tcBorders>
              <w:top w:val="nil"/>
              <w:left w:val="nil"/>
              <w:bottom w:val="nil"/>
              <w:right w:val="nil"/>
            </w:tcBorders>
          </w:tcPr>
          <w:p w14:paraId="0ED6FA41" w14:textId="77777777" w:rsidR="00F62FFB" w:rsidRPr="00AD58AA" w:rsidRDefault="00F62FFB">
            <w:pPr>
              <w:autoSpaceDE w:val="0"/>
              <w:autoSpaceDN w:val="0"/>
              <w:adjustRightInd w:val="0"/>
            </w:pPr>
            <w:r w:rsidRPr="00AD58AA">
              <w:t xml:space="preserve">Ms Virginia Eggleston </w:t>
            </w:r>
          </w:p>
        </w:tc>
      </w:tr>
      <w:tr w:rsidR="00F62FFB" w:rsidRPr="00AD58AA" w14:paraId="40091D20" w14:textId="77777777" w:rsidTr="00F62FFB">
        <w:trPr>
          <w:trHeight w:val="280"/>
        </w:trPr>
        <w:tc>
          <w:tcPr>
            <w:tcW w:w="966" w:type="dxa"/>
            <w:tcBorders>
              <w:top w:val="nil"/>
              <w:left w:val="nil"/>
              <w:bottom w:val="nil"/>
              <w:right w:val="nil"/>
            </w:tcBorders>
          </w:tcPr>
          <w:p w14:paraId="32B27E34"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04A07214" w14:textId="77777777" w:rsidR="00F62FFB" w:rsidRPr="00AD58AA" w:rsidRDefault="00F62FFB">
            <w:pPr>
              <w:autoSpaceDE w:val="0"/>
              <w:autoSpaceDN w:val="0"/>
              <w:adjustRightInd w:val="0"/>
            </w:pPr>
            <w:r w:rsidRPr="00AD58AA">
              <w:t xml:space="preserve">Sponsor: </w:t>
            </w:r>
          </w:p>
        </w:tc>
        <w:tc>
          <w:tcPr>
            <w:tcW w:w="6459" w:type="dxa"/>
            <w:tcBorders>
              <w:top w:val="nil"/>
              <w:left w:val="nil"/>
              <w:bottom w:val="nil"/>
              <w:right w:val="nil"/>
            </w:tcBorders>
          </w:tcPr>
          <w:p w14:paraId="1A450CEF" w14:textId="77777777" w:rsidR="00F62FFB" w:rsidRPr="00AD58AA" w:rsidRDefault="00F62FFB">
            <w:pPr>
              <w:autoSpaceDE w:val="0"/>
              <w:autoSpaceDN w:val="0"/>
              <w:adjustRightInd w:val="0"/>
            </w:pPr>
            <w:r w:rsidRPr="00AD58AA">
              <w:t xml:space="preserve"> </w:t>
            </w:r>
          </w:p>
        </w:tc>
      </w:tr>
      <w:tr w:rsidR="00F62FFB" w:rsidRPr="00AD58AA" w14:paraId="448EA438" w14:textId="77777777" w:rsidTr="00F62FFB">
        <w:trPr>
          <w:trHeight w:val="280"/>
        </w:trPr>
        <w:tc>
          <w:tcPr>
            <w:tcW w:w="966" w:type="dxa"/>
            <w:tcBorders>
              <w:top w:val="nil"/>
              <w:left w:val="nil"/>
              <w:bottom w:val="nil"/>
              <w:right w:val="nil"/>
            </w:tcBorders>
          </w:tcPr>
          <w:p w14:paraId="38AF2087"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317FB4F5" w14:textId="77777777" w:rsidR="00F62FFB" w:rsidRPr="00AD58AA" w:rsidRDefault="00F62FFB">
            <w:pPr>
              <w:autoSpaceDE w:val="0"/>
              <w:autoSpaceDN w:val="0"/>
              <w:adjustRightInd w:val="0"/>
            </w:pPr>
            <w:r w:rsidRPr="00AD58AA">
              <w:t xml:space="preserve">Clock Start Date: </w:t>
            </w:r>
          </w:p>
        </w:tc>
        <w:tc>
          <w:tcPr>
            <w:tcW w:w="6459" w:type="dxa"/>
            <w:tcBorders>
              <w:top w:val="nil"/>
              <w:left w:val="nil"/>
              <w:bottom w:val="nil"/>
              <w:right w:val="nil"/>
            </w:tcBorders>
          </w:tcPr>
          <w:p w14:paraId="0B4DF3A6" w14:textId="77777777" w:rsidR="00F62FFB" w:rsidRPr="00AD58AA" w:rsidRDefault="00F62FFB">
            <w:pPr>
              <w:autoSpaceDE w:val="0"/>
              <w:autoSpaceDN w:val="0"/>
              <w:adjustRightInd w:val="0"/>
            </w:pPr>
            <w:r w:rsidRPr="00AD58AA">
              <w:t xml:space="preserve">22 February 2018 </w:t>
            </w:r>
          </w:p>
        </w:tc>
      </w:tr>
    </w:tbl>
    <w:p w14:paraId="2F3EC093" w14:textId="77777777" w:rsidR="00471C84" w:rsidRPr="00AD58AA" w:rsidRDefault="00471C84" w:rsidP="00E16F2A">
      <w:pPr>
        <w:autoSpaceDE w:val="0"/>
        <w:autoSpaceDN w:val="0"/>
        <w:adjustRightInd w:val="0"/>
        <w:rPr>
          <w:rFonts w:cs="Arial"/>
          <w:szCs w:val="22"/>
        </w:rPr>
      </w:pPr>
    </w:p>
    <w:p w14:paraId="156EA524" w14:textId="77777777" w:rsidR="00471C84" w:rsidRPr="00AD58AA" w:rsidRDefault="00E16F2A" w:rsidP="00E16F2A">
      <w:pPr>
        <w:autoSpaceDE w:val="0"/>
        <w:autoSpaceDN w:val="0"/>
        <w:adjustRightInd w:val="0"/>
        <w:rPr>
          <w:sz w:val="20"/>
        </w:rPr>
      </w:pPr>
      <w:r w:rsidRPr="00AD58AA">
        <w:rPr>
          <w:rFonts w:cs="Arial"/>
          <w:szCs w:val="22"/>
        </w:rPr>
        <w:t xml:space="preserve">Ms Virginia Eggleston </w:t>
      </w:r>
      <w:r w:rsidR="00471C84" w:rsidRPr="00AD58AA">
        <w:t xml:space="preserve">was present </w:t>
      </w:r>
      <w:r w:rsidR="00471C84" w:rsidRPr="00AD58AA">
        <w:rPr>
          <w:rFonts w:cs="Arial"/>
          <w:szCs w:val="22"/>
        </w:rPr>
        <w:t>by teleconference</w:t>
      </w:r>
      <w:r w:rsidR="00471C84" w:rsidRPr="00AD58AA">
        <w:t xml:space="preserve"> for discussion of this application.</w:t>
      </w:r>
    </w:p>
    <w:p w14:paraId="50C21278" w14:textId="77777777" w:rsidR="00471C84" w:rsidRPr="00AD58AA" w:rsidRDefault="00471C84" w:rsidP="00E16F2A">
      <w:pPr>
        <w:rPr>
          <w:u w:val="single"/>
        </w:rPr>
      </w:pPr>
    </w:p>
    <w:p w14:paraId="404B6EDE" w14:textId="77777777" w:rsidR="00471C84" w:rsidRPr="00AD58AA" w:rsidRDefault="00471C84" w:rsidP="00E16F2A">
      <w:pPr>
        <w:rPr>
          <w:u w:val="single"/>
        </w:rPr>
      </w:pPr>
      <w:r w:rsidRPr="00AD58AA">
        <w:rPr>
          <w:u w:val="single"/>
        </w:rPr>
        <w:t>Potential conflicts of interest</w:t>
      </w:r>
    </w:p>
    <w:p w14:paraId="28E91C5B" w14:textId="77777777" w:rsidR="00471C84" w:rsidRPr="00AD58AA" w:rsidRDefault="00471C84" w:rsidP="00E16F2A">
      <w:pPr>
        <w:rPr>
          <w:b/>
        </w:rPr>
      </w:pPr>
    </w:p>
    <w:p w14:paraId="11F1A382" w14:textId="77777777" w:rsidR="00471C84" w:rsidRPr="00AD58AA" w:rsidRDefault="00471C84" w:rsidP="00E16F2A">
      <w:r w:rsidRPr="00AD58AA">
        <w:t>The Chair asked members to declare any potential conflicts of interest related to this application.</w:t>
      </w:r>
    </w:p>
    <w:p w14:paraId="7E1A5A89" w14:textId="77777777" w:rsidR="00471C84" w:rsidRPr="00AD58AA" w:rsidRDefault="00471C84" w:rsidP="00E16F2A"/>
    <w:p w14:paraId="54102F55" w14:textId="77777777" w:rsidR="00471C84" w:rsidRPr="00AD58AA" w:rsidRDefault="00471C84" w:rsidP="00E16F2A">
      <w:r w:rsidRPr="00AD58AA">
        <w:t>No potential conflicts of interest related to this application were declared by any member.</w:t>
      </w:r>
    </w:p>
    <w:p w14:paraId="0BF4A992" w14:textId="77777777" w:rsidR="00471C84" w:rsidRPr="00AD58AA" w:rsidRDefault="00471C84" w:rsidP="00E16F2A"/>
    <w:p w14:paraId="441A09C6" w14:textId="77777777" w:rsidR="00471C84" w:rsidRPr="00AD58AA" w:rsidRDefault="00471C84" w:rsidP="00E16F2A">
      <w:pPr>
        <w:rPr>
          <w:u w:val="single"/>
        </w:rPr>
      </w:pPr>
      <w:r w:rsidRPr="00AD58AA">
        <w:rPr>
          <w:u w:val="single"/>
        </w:rPr>
        <w:t>Summary of Study</w:t>
      </w:r>
    </w:p>
    <w:p w14:paraId="35F5D290" w14:textId="77777777" w:rsidR="00471C84" w:rsidRPr="00AD58AA" w:rsidRDefault="00471C84" w:rsidP="00E16F2A">
      <w:pPr>
        <w:rPr>
          <w:u w:val="single"/>
        </w:rPr>
      </w:pPr>
    </w:p>
    <w:p w14:paraId="329BABCA" w14:textId="77777777" w:rsidR="00471C84" w:rsidRPr="00AD58AA" w:rsidRDefault="00471C84" w:rsidP="001B0FF7">
      <w:pPr>
        <w:pStyle w:val="ListParagraph"/>
        <w:numPr>
          <w:ilvl w:val="0"/>
          <w:numId w:val="14"/>
        </w:numPr>
        <w:rPr>
          <w:lang w:val="en-NZ"/>
        </w:rPr>
      </w:pPr>
      <w:r w:rsidRPr="00AD58AA">
        <w:rPr>
          <w:lang w:val="en-NZ"/>
        </w:rPr>
        <w:t>The study investigates</w:t>
      </w:r>
      <w:r w:rsidR="001B0FF7" w:rsidRPr="001B0FF7">
        <w:rPr>
          <w:lang w:val="en-NZ"/>
        </w:rPr>
        <w:t xml:space="preserve"> the effects of mindfulness and exercise on psychological and physical wellbeing in people with cancer during and after treatment.</w:t>
      </w:r>
    </w:p>
    <w:p w14:paraId="191A372E" w14:textId="77777777" w:rsidR="00471C84" w:rsidRPr="00AD58AA" w:rsidRDefault="00471C84" w:rsidP="00E16F2A">
      <w:pPr>
        <w:autoSpaceDE w:val="0"/>
        <w:autoSpaceDN w:val="0"/>
        <w:adjustRightInd w:val="0"/>
        <w:rPr>
          <w:u w:val="single"/>
        </w:rPr>
      </w:pPr>
    </w:p>
    <w:p w14:paraId="1DC3AE8A" w14:textId="77777777" w:rsidR="00471C84" w:rsidRPr="00AD58AA" w:rsidRDefault="00471C84" w:rsidP="00E16F2A">
      <w:pPr>
        <w:rPr>
          <w:u w:val="single"/>
        </w:rPr>
      </w:pPr>
      <w:r w:rsidRPr="00AD58AA">
        <w:rPr>
          <w:u w:val="single"/>
        </w:rPr>
        <w:t>Summary of ethical issues (resolved)</w:t>
      </w:r>
    </w:p>
    <w:p w14:paraId="770B9AE7" w14:textId="77777777" w:rsidR="00471C84" w:rsidRPr="00AD58AA" w:rsidRDefault="00471C84" w:rsidP="00E16F2A">
      <w:pPr>
        <w:rPr>
          <w:u w:val="single"/>
        </w:rPr>
      </w:pPr>
    </w:p>
    <w:p w14:paraId="134287A8" w14:textId="77777777" w:rsidR="00471C84" w:rsidRPr="00AD58AA" w:rsidRDefault="00471C84" w:rsidP="00E16F2A">
      <w:r w:rsidRPr="00AD58AA">
        <w:t>The main ethical issues considered by the Committee and addressed by the Researcher are as follows.</w:t>
      </w:r>
    </w:p>
    <w:p w14:paraId="7A5AF5B2" w14:textId="77777777" w:rsidR="00471C84" w:rsidRPr="00AD58AA" w:rsidRDefault="00471C84" w:rsidP="00E16F2A"/>
    <w:p w14:paraId="0E909A50" w14:textId="77777777" w:rsidR="00471C84" w:rsidRPr="00AD58AA" w:rsidRDefault="00471C84" w:rsidP="00471C84">
      <w:pPr>
        <w:pStyle w:val="ListParagraph"/>
        <w:numPr>
          <w:ilvl w:val="0"/>
          <w:numId w:val="14"/>
        </w:numPr>
        <w:spacing w:before="80" w:after="80"/>
        <w:rPr>
          <w:lang w:val="en-NZ"/>
        </w:rPr>
      </w:pPr>
      <w:r w:rsidRPr="00AD58AA">
        <w:rPr>
          <w:lang w:val="en-NZ"/>
        </w:rPr>
        <w:t xml:space="preserve">The Committee queried </w:t>
      </w:r>
      <w:r w:rsidR="00E16F2A" w:rsidRPr="00AD58AA">
        <w:rPr>
          <w:lang w:val="en-NZ"/>
        </w:rPr>
        <w:t xml:space="preserve">if people with metastatic cancer will be excluded and how. The Researcher explained they would be checking with participant’s doctors to rule out these people. </w:t>
      </w:r>
    </w:p>
    <w:p w14:paraId="5C7CB139" w14:textId="77777777" w:rsidR="00471C84" w:rsidRPr="00AD58AA" w:rsidRDefault="00471C84" w:rsidP="00E16F2A">
      <w:pPr>
        <w:spacing w:before="80" w:after="80"/>
        <w:rPr>
          <w:u w:val="single"/>
        </w:rPr>
      </w:pPr>
    </w:p>
    <w:p w14:paraId="36A7C075" w14:textId="77777777" w:rsidR="00471C84" w:rsidRPr="00AD58AA" w:rsidRDefault="00471C84" w:rsidP="00E16F2A">
      <w:pPr>
        <w:rPr>
          <w:u w:val="single"/>
        </w:rPr>
      </w:pPr>
      <w:r w:rsidRPr="00AD58AA">
        <w:rPr>
          <w:u w:val="single"/>
        </w:rPr>
        <w:t>Summary of ethical issues (outstanding)</w:t>
      </w:r>
    </w:p>
    <w:p w14:paraId="5C8F1FCB" w14:textId="77777777" w:rsidR="00471C84" w:rsidRPr="00AD58AA" w:rsidRDefault="00471C84" w:rsidP="00E16F2A">
      <w:pPr>
        <w:rPr>
          <w:u w:val="single"/>
        </w:rPr>
      </w:pPr>
    </w:p>
    <w:p w14:paraId="79C3A009" w14:textId="77777777" w:rsidR="00471C84" w:rsidRPr="00AD58AA" w:rsidRDefault="00471C84" w:rsidP="00E16F2A">
      <w:r w:rsidRPr="00AD58AA">
        <w:t>The main ethical issues considered by the Committee and which require addressing by the Researcher are as follows.</w:t>
      </w:r>
    </w:p>
    <w:p w14:paraId="60DF6BAF" w14:textId="77777777" w:rsidR="00471C84" w:rsidRPr="00AD58AA" w:rsidRDefault="00471C84" w:rsidP="00E16F2A">
      <w:pPr>
        <w:autoSpaceDE w:val="0"/>
        <w:autoSpaceDN w:val="0"/>
        <w:adjustRightInd w:val="0"/>
      </w:pPr>
    </w:p>
    <w:p w14:paraId="7633007F" w14:textId="77777777" w:rsidR="00471C84" w:rsidRPr="00AD58AA" w:rsidRDefault="00E16F2A" w:rsidP="00471C84">
      <w:pPr>
        <w:pStyle w:val="ListParagraph"/>
        <w:numPr>
          <w:ilvl w:val="0"/>
          <w:numId w:val="14"/>
        </w:numPr>
        <w:rPr>
          <w:lang w:val="en-NZ"/>
        </w:rPr>
      </w:pPr>
      <w:r w:rsidRPr="00AD58AA">
        <w:rPr>
          <w:rFonts w:cs="Arial"/>
          <w:lang w:val="en-US"/>
        </w:rPr>
        <w:t>Please amend the advertisement,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2B98E7B2" w14:textId="77777777" w:rsidR="00471C84" w:rsidRPr="00AD58AA" w:rsidRDefault="00471C84" w:rsidP="00E16F2A">
      <w:pPr>
        <w:pStyle w:val="ListParagraph"/>
        <w:spacing w:before="80" w:after="80"/>
        <w:rPr>
          <w:rFonts w:cs="Arial"/>
          <w:szCs w:val="22"/>
          <w:lang w:val="en-NZ"/>
        </w:rPr>
      </w:pPr>
    </w:p>
    <w:p w14:paraId="23FD6D89" w14:textId="77777777" w:rsidR="00471C84" w:rsidRPr="00AD58AA" w:rsidRDefault="00471C84" w:rsidP="00E16F2A">
      <w:pPr>
        <w:spacing w:before="80" w:after="80"/>
        <w:rPr>
          <w:rFonts w:cs="Arial"/>
          <w:szCs w:val="22"/>
        </w:rPr>
      </w:pPr>
      <w:r w:rsidRPr="00AD58AA">
        <w:rPr>
          <w:rFonts w:cs="Arial"/>
          <w:szCs w:val="22"/>
        </w:rPr>
        <w:t xml:space="preserve">The Committee requested the following changes to the Participant Information Sheet and Consent Form: </w:t>
      </w:r>
    </w:p>
    <w:p w14:paraId="4C5FDA64" w14:textId="77777777" w:rsidR="00471C84" w:rsidRPr="00AD58AA" w:rsidRDefault="00471C84" w:rsidP="00E16F2A">
      <w:pPr>
        <w:spacing w:before="80" w:after="80"/>
        <w:rPr>
          <w:rFonts w:cs="Arial"/>
          <w:szCs w:val="22"/>
        </w:rPr>
      </w:pPr>
    </w:p>
    <w:p w14:paraId="1449FBF5" w14:textId="77777777" w:rsidR="00471C84" w:rsidRPr="00AD58AA" w:rsidRDefault="009142D5" w:rsidP="00471C84">
      <w:pPr>
        <w:pStyle w:val="ListParagraph"/>
        <w:numPr>
          <w:ilvl w:val="0"/>
          <w:numId w:val="14"/>
        </w:numPr>
        <w:spacing w:before="80" w:after="80"/>
      </w:pPr>
      <w:r w:rsidRPr="00AD58AA">
        <w:t xml:space="preserve">Please rephrase the text of the advertisement in a way that does not imply therapeutic benefit. </w:t>
      </w:r>
    </w:p>
    <w:p w14:paraId="7553A05F" w14:textId="77777777" w:rsidR="009142D5" w:rsidRPr="00AD58AA" w:rsidRDefault="009142D5" w:rsidP="00471C84">
      <w:pPr>
        <w:pStyle w:val="ListParagraph"/>
        <w:numPr>
          <w:ilvl w:val="0"/>
          <w:numId w:val="14"/>
        </w:numPr>
        <w:spacing w:before="80" w:after="80"/>
      </w:pPr>
      <w:r w:rsidRPr="00AD58AA">
        <w:t xml:space="preserve">Please add text to the advertisement that explains that those with metastatic cancer will not be able to participate. </w:t>
      </w:r>
    </w:p>
    <w:p w14:paraId="243C4976" w14:textId="77777777" w:rsidR="00471C84" w:rsidRPr="00AD58AA" w:rsidRDefault="009142D5" w:rsidP="00471C84">
      <w:pPr>
        <w:pStyle w:val="ListParagraph"/>
        <w:numPr>
          <w:ilvl w:val="0"/>
          <w:numId w:val="14"/>
        </w:numPr>
        <w:spacing w:before="80" w:after="80"/>
      </w:pPr>
      <w:r w:rsidRPr="00AD58AA">
        <w:t xml:space="preserve">The Committee suggested a more appropriate picture for the advertisement. </w:t>
      </w:r>
    </w:p>
    <w:p w14:paraId="37DAEB8A" w14:textId="77777777" w:rsidR="009142D5" w:rsidRPr="00AD58AA" w:rsidRDefault="0044363E" w:rsidP="00471C84">
      <w:pPr>
        <w:pStyle w:val="ListParagraph"/>
        <w:numPr>
          <w:ilvl w:val="0"/>
          <w:numId w:val="14"/>
        </w:numPr>
        <w:spacing w:before="80" w:after="80"/>
      </w:pPr>
      <w:r w:rsidRPr="00AD58AA">
        <w:t>Please add a better introductory sentence that explains what the purpose of the study is.</w:t>
      </w:r>
    </w:p>
    <w:p w14:paraId="648AE565" w14:textId="77777777" w:rsidR="0044363E" w:rsidRPr="00AD58AA" w:rsidRDefault="0044363E" w:rsidP="00471C84">
      <w:pPr>
        <w:pStyle w:val="ListParagraph"/>
        <w:numPr>
          <w:ilvl w:val="0"/>
          <w:numId w:val="14"/>
        </w:numPr>
        <w:spacing w:before="80" w:after="80"/>
      </w:pPr>
      <w:r w:rsidRPr="00AD58AA">
        <w:t>Please explain that reasonable travel costs will be refunded.</w:t>
      </w:r>
    </w:p>
    <w:p w14:paraId="3F8F52D8" w14:textId="77777777" w:rsidR="0044363E" w:rsidRPr="00AD58AA" w:rsidRDefault="0044363E" w:rsidP="00471C84">
      <w:pPr>
        <w:pStyle w:val="ListParagraph"/>
        <w:numPr>
          <w:ilvl w:val="0"/>
          <w:numId w:val="14"/>
        </w:numPr>
        <w:spacing w:before="80" w:after="80"/>
      </w:pPr>
      <w:r w:rsidRPr="00AD58AA">
        <w:t>Please explain that there will be some homework tasks.</w:t>
      </w:r>
    </w:p>
    <w:p w14:paraId="786A0BAC" w14:textId="77777777" w:rsidR="0044363E" w:rsidRPr="00AD58AA" w:rsidRDefault="0044363E" w:rsidP="00471C84">
      <w:pPr>
        <w:pStyle w:val="ListParagraph"/>
        <w:numPr>
          <w:ilvl w:val="0"/>
          <w:numId w:val="14"/>
        </w:numPr>
        <w:spacing w:before="80" w:after="80"/>
      </w:pPr>
      <w:r w:rsidRPr="00AD58AA">
        <w:t>Explain what a body composition measure is and that one will occur.</w:t>
      </w:r>
    </w:p>
    <w:p w14:paraId="174EB235" w14:textId="77777777" w:rsidR="0044363E" w:rsidRPr="00AD58AA" w:rsidRDefault="0044363E" w:rsidP="00471C84">
      <w:pPr>
        <w:pStyle w:val="ListParagraph"/>
        <w:numPr>
          <w:ilvl w:val="0"/>
          <w:numId w:val="14"/>
        </w:numPr>
        <w:spacing w:before="80" w:after="80"/>
      </w:pPr>
      <w:r w:rsidRPr="00AD58AA">
        <w:rPr>
          <w:rFonts w:cs="Arial"/>
        </w:rPr>
        <w:t>The Committee requested the compensation wording is updated for accuracy, they suggested the following statement:</w:t>
      </w:r>
      <w:r w:rsidRPr="00AD58AA">
        <w:rPr>
          <w:rFonts w:cs="Arial"/>
          <w:i/>
        </w:rPr>
        <w:t xml:space="preserve"> “If you were injured in this study, which is unlikely, you </w:t>
      </w:r>
      <w:r w:rsidRPr="00AD58AA">
        <w:rPr>
          <w:rFonts w:cs="Arial"/>
          <w:i/>
        </w:rPr>
        <w:lastRenderedPageBreak/>
        <w:t xml:space="preserve">would be eligible </w:t>
      </w:r>
      <w:r w:rsidRPr="00AD58AA">
        <w:rPr>
          <w:rFonts w:cs="Arial"/>
          <w:b/>
          <w:i/>
        </w:rPr>
        <w:t>to apply</w:t>
      </w:r>
      <w:r w:rsidRPr="00AD58AA">
        <w:rPr>
          <w:rFonts w:cs="Arial"/>
          <w:i/>
        </w:rPr>
        <w:t xml:space="preserve"> for compensation from ACC just as you would be if you were injured in an accident at work or at home. </w:t>
      </w:r>
      <w:r w:rsidRPr="00AD58AA">
        <w:rPr>
          <w:rFonts w:cs="Arial"/>
          <w:bCs/>
          <w:i/>
        </w:rPr>
        <w:t>This does not mean that your claim will automatically be accepted.</w:t>
      </w:r>
      <w:r w:rsidRPr="00AD58AA">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4117644F" w14:textId="604CD403" w:rsidR="0044363E" w:rsidRPr="00AD58AA" w:rsidRDefault="00600BB7" w:rsidP="00471C84">
      <w:pPr>
        <w:pStyle w:val="ListParagraph"/>
        <w:numPr>
          <w:ilvl w:val="0"/>
          <w:numId w:val="14"/>
        </w:numPr>
        <w:spacing w:before="80" w:after="80"/>
      </w:pPr>
      <w:r w:rsidRPr="00AD58AA">
        <w:rPr>
          <w:rFonts w:cs="Arial"/>
        </w:rPr>
        <w:t>Please remove reference to medical clearance from the consent form as participants should have been signed</w:t>
      </w:r>
      <w:r w:rsidR="0040460A">
        <w:rPr>
          <w:rFonts w:cs="Arial"/>
        </w:rPr>
        <w:t xml:space="preserve"> </w:t>
      </w:r>
      <w:r w:rsidRPr="00AD58AA">
        <w:rPr>
          <w:rFonts w:cs="Arial"/>
        </w:rPr>
        <w:t>off as part of screening.</w:t>
      </w:r>
    </w:p>
    <w:p w14:paraId="3970085C" w14:textId="77777777" w:rsidR="00600BB7" w:rsidRPr="00AD58AA" w:rsidRDefault="00600BB7" w:rsidP="00471C84">
      <w:pPr>
        <w:pStyle w:val="ListParagraph"/>
        <w:numPr>
          <w:ilvl w:val="0"/>
          <w:numId w:val="14"/>
        </w:numPr>
        <w:spacing w:before="80" w:after="80"/>
      </w:pPr>
      <w:r w:rsidRPr="00AD58AA">
        <w:rPr>
          <w:rFonts w:cs="Arial"/>
        </w:rPr>
        <w:t xml:space="preserve">Please add a local Māori cultural support person’s details to the information sheet. </w:t>
      </w:r>
    </w:p>
    <w:p w14:paraId="19FD8D36" w14:textId="77777777" w:rsidR="00471C84" w:rsidRPr="00AD58AA" w:rsidRDefault="00471C84" w:rsidP="00E16F2A">
      <w:pPr>
        <w:spacing w:before="80" w:after="80"/>
      </w:pPr>
    </w:p>
    <w:p w14:paraId="2F1F17A7" w14:textId="77777777" w:rsidR="00471C84" w:rsidRPr="00AD58AA" w:rsidRDefault="00471C84" w:rsidP="00E16F2A">
      <w:pPr>
        <w:rPr>
          <w:u w:val="single"/>
        </w:rPr>
      </w:pPr>
      <w:r w:rsidRPr="00AD58AA">
        <w:rPr>
          <w:u w:val="single"/>
        </w:rPr>
        <w:t xml:space="preserve">Decision </w:t>
      </w:r>
    </w:p>
    <w:p w14:paraId="56DB1CA3" w14:textId="77777777" w:rsidR="00471C84" w:rsidRPr="00AD58AA" w:rsidRDefault="00471C84" w:rsidP="00E16F2A"/>
    <w:p w14:paraId="2EE6712F" w14:textId="77777777" w:rsidR="00471C84" w:rsidRPr="00AD58AA" w:rsidRDefault="00471C84" w:rsidP="00E16F2A">
      <w:r w:rsidRPr="00AD58AA">
        <w:t xml:space="preserve">This application was </w:t>
      </w:r>
      <w:r w:rsidRPr="00AD58AA">
        <w:rPr>
          <w:i/>
        </w:rPr>
        <w:t>provisionally approved</w:t>
      </w:r>
      <w:r w:rsidRPr="00AD58AA">
        <w:t xml:space="preserve"> by</w:t>
      </w:r>
      <w:r w:rsidR="00600BB7" w:rsidRPr="00AD58AA">
        <w:t xml:space="preserve"> consensus</w:t>
      </w:r>
      <w:r w:rsidRPr="00AD58AA">
        <w:t xml:space="preserve">, subject to the following information being received. </w:t>
      </w:r>
    </w:p>
    <w:p w14:paraId="5990D4FD" w14:textId="77777777" w:rsidR="00471C84" w:rsidRPr="00AD58AA" w:rsidRDefault="00471C84" w:rsidP="00E16F2A"/>
    <w:p w14:paraId="2447E19A" w14:textId="77777777" w:rsidR="00600BB7" w:rsidRPr="00AD58AA" w:rsidRDefault="00600BB7" w:rsidP="00600BB7">
      <w:pPr>
        <w:pStyle w:val="ListParagraph"/>
        <w:numPr>
          <w:ilvl w:val="0"/>
          <w:numId w:val="15"/>
        </w:numPr>
      </w:pPr>
      <w:r w:rsidRPr="00AD58AA">
        <w:rPr>
          <w:rFonts w:cs="Arial"/>
          <w:lang w:val="en-US"/>
        </w:rPr>
        <w:t>Please amend the advertisement,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74A695CD" w14:textId="77777777" w:rsidR="00471C84" w:rsidRPr="00AD58AA" w:rsidRDefault="00471C84" w:rsidP="00E16F2A"/>
    <w:p w14:paraId="35CDD6E7" w14:textId="77777777" w:rsidR="00471C84" w:rsidRPr="00AD58AA" w:rsidRDefault="00471C84" w:rsidP="00E16F2A">
      <w:r w:rsidRPr="00AD58AA">
        <w:t xml:space="preserve">This following information will be reviewed, and a final decision made on the application, by </w:t>
      </w:r>
      <w:r w:rsidR="00600BB7" w:rsidRPr="00AD58AA">
        <w:rPr>
          <w:rFonts w:cs="Arial"/>
          <w:szCs w:val="22"/>
        </w:rPr>
        <w:t>Mrs Kate O’Connor and Dr Nora Lynch.</w:t>
      </w:r>
    </w:p>
    <w:p w14:paraId="34BA3875" w14:textId="77777777" w:rsidR="00E24E77" w:rsidRPr="00AD58AA" w:rsidRDefault="00E24E77" w:rsidP="00DB2ABD">
      <w:pPr>
        <w:numPr>
          <w:ilvl w:val="0"/>
          <w:numId w:val="1"/>
        </w:numPr>
        <w:rPr>
          <w:rFonts w:cs="Arial"/>
          <w:szCs w:val="22"/>
          <w:lang w:val="en-NZ"/>
        </w:rPr>
      </w:pPr>
    </w:p>
    <w:p w14:paraId="6714A07E"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7264EDC0" w14:textId="77777777" w:rsidTr="00F62FFB">
        <w:trPr>
          <w:trHeight w:val="280"/>
        </w:trPr>
        <w:tc>
          <w:tcPr>
            <w:tcW w:w="966" w:type="dxa"/>
            <w:tcBorders>
              <w:top w:val="nil"/>
              <w:left w:val="nil"/>
              <w:bottom w:val="nil"/>
              <w:right w:val="nil"/>
            </w:tcBorders>
          </w:tcPr>
          <w:p w14:paraId="1D5DE043" w14:textId="77777777" w:rsidR="00F62FFB" w:rsidRPr="00AD58AA" w:rsidRDefault="00F62FFB">
            <w:pPr>
              <w:autoSpaceDE w:val="0"/>
              <w:autoSpaceDN w:val="0"/>
              <w:adjustRightInd w:val="0"/>
            </w:pPr>
            <w:r w:rsidRPr="00AD58AA">
              <w:lastRenderedPageBreak/>
              <w:t xml:space="preserve"> </w:t>
            </w:r>
            <w:r w:rsidRPr="00AD58AA">
              <w:rPr>
                <w:b/>
              </w:rPr>
              <w:t xml:space="preserve">8 </w:t>
            </w:r>
            <w:r w:rsidRPr="00AD58AA">
              <w:t xml:space="preserve"> </w:t>
            </w:r>
          </w:p>
        </w:tc>
        <w:tc>
          <w:tcPr>
            <w:tcW w:w="2575" w:type="dxa"/>
            <w:tcBorders>
              <w:top w:val="nil"/>
              <w:left w:val="nil"/>
              <w:bottom w:val="nil"/>
              <w:right w:val="nil"/>
            </w:tcBorders>
          </w:tcPr>
          <w:p w14:paraId="35711FB1" w14:textId="77777777" w:rsidR="00F62FFB" w:rsidRPr="00AD58AA" w:rsidRDefault="00F62FFB">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4FD9895D" w14:textId="77777777" w:rsidR="00F62FFB" w:rsidRPr="00AD58AA" w:rsidRDefault="00F62FFB">
            <w:pPr>
              <w:autoSpaceDE w:val="0"/>
              <w:autoSpaceDN w:val="0"/>
              <w:adjustRightInd w:val="0"/>
            </w:pPr>
            <w:r w:rsidRPr="00AD58AA">
              <w:rPr>
                <w:b/>
              </w:rPr>
              <w:t>18/NTB/37</w:t>
            </w:r>
            <w:r w:rsidRPr="00AD58AA">
              <w:t xml:space="preserve"> </w:t>
            </w:r>
          </w:p>
        </w:tc>
      </w:tr>
      <w:tr w:rsidR="00F62FFB" w:rsidRPr="00AD58AA" w14:paraId="09124DD1" w14:textId="77777777" w:rsidTr="00F62FFB">
        <w:trPr>
          <w:trHeight w:val="280"/>
        </w:trPr>
        <w:tc>
          <w:tcPr>
            <w:tcW w:w="966" w:type="dxa"/>
            <w:tcBorders>
              <w:top w:val="nil"/>
              <w:left w:val="nil"/>
              <w:bottom w:val="nil"/>
              <w:right w:val="nil"/>
            </w:tcBorders>
          </w:tcPr>
          <w:p w14:paraId="2501C58E"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50049427" w14:textId="77777777" w:rsidR="00F62FFB" w:rsidRPr="00AD58AA" w:rsidRDefault="00F62FFB">
            <w:pPr>
              <w:autoSpaceDE w:val="0"/>
              <w:autoSpaceDN w:val="0"/>
              <w:adjustRightInd w:val="0"/>
            </w:pPr>
            <w:r w:rsidRPr="00AD58AA">
              <w:t xml:space="preserve">Title: </w:t>
            </w:r>
          </w:p>
        </w:tc>
        <w:tc>
          <w:tcPr>
            <w:tcW w:w="6459" w:type="dxa"/>
            <w:tcBorders>
              <w:top w:val="nil"/>
              <w:left w:val="nil"/>
              <w:bottom w:val="nil"/>
              <w:right w:val="nil"/>
            </w:tcBorders>
          </w:tcPr>
          <w:p w14:paraId="5AB48584" w14:textId="77777777" w:rsidR="00F62FFB" w:rsidRPr="00AD58AA" w:rsidRDefault="00F62FFB">
            <w:pPr>
              <w:autoSpaceDE w:val="0"/>
              <w:autoSpaceDN w:val="0"/>
              <w:adjustRightInd w:val="0"/>
            </w:pPr>
            <w:r w:rsidRPr="00AD58AA">
              <w:t xml:space="preserve">AEGIS-II - Study to Investigate CSL112 in Subjects with Acute Coronary Syndrome. (AEGIS-II).   </w:t>
            </w:r>
          </w:p>
        </w:tc>
      </w:tr>
      <w:tr w:rsidR="00F62FFB" w:rsidRPr="00AD58AA" w14:paraId="7FD54CA6" w14:textId="77777777" w:rsidTr="00F62FFB">
        <w:trPr>
          <w:trHeight w:val="280"/>
        </w:trPr>
        <w:tc>
          <w:tcPr>
            <w:tcW w:w="966" w:type="dxa"/>
            <w:tcBorders>
              <w:top w:val="nil"/>
              <w:left w:val="nil"/>
              <w:bottom w:val="nil"/>
              <w:right w:val="nil"/>
            </w:tcBorders>
          </w:tcPr>
          <w:p w14:paraId="1E3FF39D"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167199B7" w14:textId="77777777" w:rsidR="00F62FFB" w:rsidRPr="00AD58AA" w:rsidRDefault="00F62FFB">
            <w:pPr>
              <w:autoSpaceDE w:val="0"/>
              <w:autoSpaceDN w:val="0"/>
              <w:adjustRightInd w:val="0"/>
            </w:pPr>
            <w:r w:rsidRPr="00AD58AA">
              <w:t xml:space="preserve">Principal Investigator: </w:t>
            </w:r>
          </w:p>
        </w:tc>
        <w:tc>
          <w:tcPr>
            <w:tcW w:w="6459" w:type="dxa"/>
            <w:tcBorders>
              <w:top w:val="nil"/>
              <w:left w:val="nil"/>
              <w:bottom w:val="nil"/>
              <w:right w:val="nil"/>
            </w:tcBorders>
          </w:tcPr>
          <w:p w14:paraId="1F22C67E" w14:textId="77777777" w:rsidR="00F62FFB" w:rsidRPr="00AD58AA" w:rsidRDefault="00F62FFB">
            <w:pPr>
              <w:autoSpaceDE w:val="0"/>
              <w:autoSpaceDN w:val="0"/>
              <w:adjustRightInd w:val="0"/>
            </w:pPr>
            <w:r w:rsidRPr="00AD58AA">
              <w:t xml:space="preserve">Professor Harvey Douglas White </w:t>
            </w:r>
          </w:p>
        </w:tc>
      </w:tr>
      <w:tr w:rsidR="00F62FFB" w:rsidRPr="00AD58AA" w14:paraId="780D50E9" w14:textId="77777777" w:rsidTr="00F62FFB">
        <w:trPr>
          <w:trHeight w:val="280"/>
        </w:trPr>
        <w:tc>
          <w:tcPr>
            <w:tcW w:w="966" w:type="dxa"/>
            <w:tcBorders>
              <w:top w:val="nil"/>
              <w:left w:val="nil"/>
              <w:bottom w:val="nil"/>
              <w:right w:val="nil"/>
            </w:tcBorders>
          </w:tcPr>
          <w:p w14:paraId="34EA7BD5"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229D7A37" w14:textId="77777777" w:rsidR="00F62FFB" w:rsidRPr="00AD58AA" w:rsidRDefault="00F62FFB">
            <w:pPr>
              <w:autoSpaceDE w:val="0"/>
              <w:autoSpaceDN w:val="0"/>
              <w:adjustRightInd w:val="0"/>
            </w:pPr>
            <w:r w:rsidRPr="00AD58AA">
              <w:t xml:space="preserve">Sponsor: </w:t>
            </w:r>
          </w:p>
        </w:tc>
        <w:tc>
          <w:tcPr>
            <w:tcW w:w="6459" w:type="dxa"/>
            <w:tcBorders>
              <w:top w:val="nil"/>
              <w:left w:val="nil"/>
              <w:bottom w:val="nil"/>
              <w:right w:val="nil"/>
            </w:tcBorders>
          </w:tcPr>
          <w:p w14:paraId="0E664FAC" w14:textId="77777777" w:rsidR="00F62FFB" w:rsidRPr="00AD58AA" w:rsidRDefault="00F62FFB">
            <w:pPr>
              <w:autoSpaceDE w:val="0"/>
              <w:autoSpaceDN w:val="0"/>
              <w:adjustRightInd w:val="0"/>
            </w:pPr>
            <w:r w:rsidRPr="00AD58AA">
              <w:t xml:space="preserve">CSL Behring LLC  </w:t>
            </w:r>
          </w:p>
        </w:tc>
      </w:tr>
      <w:tr w:rsidR="00F62FFB" w:rsidRPr="00AD58AA" w14:paraId="5CEC3BBF" w14:textId="77777777" w:rsidTr="00F62FFB">
        <w:trPr>
          <w:trHeight w:val="280"/>
        </w:trPr>
        <w:tc>
          <w:tcPr>
            <w:tcW w:w="966" w:type="dxa"/>
            <w:tcBorders>
              <w:top w:val="nil"/>
              <w:left w:val="nil"/>
              <w:bottom w:val="nil"/>
              <w:right w:val="nil"/>
            </w:tcBorders>
          </w:tcPr>
          <w:p w14:paraId="31E605F0" w14:textId="77777777" w:rsidR="00F62FFB" w:rsidRPr="00AD58AA" w:rsidRDefault="00F62FFB">
            <w:pPr>
              <w:autoSpaceDE w:val="0"/>
              <w:autoSpaceDN w:val="0"/>
              <w:adjustRightInd w:val="0"/>
            </w:pPr>
            <w:r w:rsidRPr="00AD58AA">
              <w:t xml:space="preserve"> </w:t>
            </w:r>
          </w:p>
        </w:tc>
        <w:tc>
          <w:tcPr>
            <w:tcW w:w="2575" w:type="dxa"/>
            <w:tcBorders>
              <w:top w:val="nil"/>
              <w:left w:val="nil"/>
              <w:bottom w:val="nil"/>
              <w:right w:val="nil"/>
            </w:tcBorders>
          </w:tcPr>
          <w:p w14:paraId="607E9570" w14:textId="77777777" w:rsidR="00F62FFB" w:rsidRPr="00AD58AA" w:rsidRDefault="00F62FFB">
            <w:pPr>
              <w:autoSpaceDE w:val="0"/>
              <w:autoSpaceDN w:val="0"/>
              <w:adjustRightInd w:val="0"/>
            </w:pPr>
            <w:r w:rsidRPr="00AD58AA">
              <w:t xml:space="preserve">Clock Start Date: </w:t>
            </w:r>
          </w:p>
        </w:tc>
        <w:tc>
          <w:tcPr>
            <w:tcW w:w="6459" w:type="dxa"/>
            <w:tcBorders>
              <w:top w:val="nil"/>
              <w:left w:val="nil"/>
              <w:bottom w:val="nil"/>
              <w:right w:val="nil"/>
            </w:tcBorders>
          </w:tcPr>
          <w:p w14:paraId="7337CDF0" w14:textId="77777777" w:rsidR="00F62FFB" w:rsidRPr="00AD58AA" w:rsidRDefault="00F62FFB">
            <w:pPr>
              <w:autoSpaceDE w:val="0"/>
              <w:autoSpaceDN w:val="0"/>
              <w:adjustRightInd w:val="0"/>
            </w:pPr>
            <w:r w:rsidRPr="00AD58AA">
              <w:t xml:space="preserve">22 February 2018 </w:t>
            </w:r>
          </w:p>
        </w:tc>
      </w:tr>
    </w:tbl>
    <w:p w14:paraId="6DBCF14A" w14:textId="77777777" w:rsidR="00BD2479" w:rsidRPr="00AD58AA" w:rsidRDefault="00BD2479">
      <w:pPr>
        <w:autoSpaceDE w:val="0"/>
        <w:autoSpaceDN w:val="0"/>
        <w:adjustRightInd w:val="0"/>
      </w:pPr>
      <w:r w:rsidRPr="00AD58AA">
        <w:t xml:space="preserve"> </w:t>
      </w:r>
    </w:p>
    <w:p w14:paraId="04819B19" w14:textId="77777777" w:rsidR="00600BB7" w:rsidRPr="00AD58AA" w:rsidRDefault="00600BB7" w:rsidP="00E62AFC">
      <w:pPr>
        <w:autoSpaceDE w:val="0"/>
        <w:autoSpaceDN w:val="0"/>
        <w:adjustRightInd w:val="0"/>
        <w:rPr>
          <w:sz w:val="20"/>
        </w:rPr>
      </w:pPr>
      <w:r w:rsidRPr="00AD58AA">
        <w:rPr>
          <w:rFonts w:cs="Arial"/>
          <w:szCs w:val="22"/>
        </w:rPr>
        <w:t xml:space="preserve">Dr Caroline </w:t>
      </w:r>
      <w:proofErr w:type="spellStart"/>
      <w:r w:rsidRPr="00AD58AA">
        <w:rPr>
          <w:rFonts w:cs="Arial"/>
          <w:szCs w:val="22"/>
        </w:rPr>
        <w:t>Alsweiler</w:t>
      </w:r>
      <w:proofErr w:type="spellEnd"/>
      <w:r w:rsidRPr="00AD58AA">
        <w:rPr>
          <w:rFonts w:cs="Arial"/>
          <w:szCs w:val="22"/>
        </w:rPr>
        <w:t xml:space="preserve"> and Dr </w:t>
      </w:r>
      <w:proofErr w:type="spellStart"/>
      <w:r w:rsidRPr="00AD58AA">
        <w:rPr>
          <w:rFonts w:cs="Arial"/>
          <w:szCs w:val="22"/>
        </w:rPr>
        <w:t>Darshana</w:t>
      </w:r>
      <w:proofErr w:type="spellEnd"/>
      <w:r w:rsidRPr="00AD58AA">
        <w:rPr>
          <w:rFonts w:cs="Arial"/>
          <w:szCs w:val="22"/>
        </w:rPr>
        <w:t xml:space="preserve"> Karelia </w:t>
      </w:r>
      <w:r w:rsidRPr="00AD58AA">
        <w:t xml:space="preserve">were present </w:t>
      </w:r>
      <w:r w:rsidRPr="00AD58AA">
        <w:rPr>
          <w:rFonts w:cs="Arial"/>
          <w:szCs w:val="22"/>
        </w:rPr>
        <w:t>in person and Dr Ruth Luca</w:t>
      </w:r>
      <w:r w:rsidR="000D5382" w:rsidRPr="00AD58AA">
        <w:rPr>
          <w:rFonts w:cs="Arial"/>
          <w:szCs w:val="22"/>
        </w:rPr>
        <w:t xml:space="preserve">s was present by teleconference </w:t>
      </w:r>
      <w:r w:rsidRPr="00AD58AA">
        <w:t>for discussion of this application.</w:t>
      </w:r>
    </w:p>
    <w:p w14:paraId="7B27C141" w14:textId="77777777" w:rsidR="00600BB7" w:rsidRPr="00AD58AA" w:rsidRDefault="00600BB7" w:rsidP="00E62AFC">
      <w:pPr>
        <w:rPr>
          <w:u w:val="single"/>
        </w:rPr>
      </w:pPr>
    </w:p>
    <w:p w14:paraId="3F2DDD24" w14:textId="77777777" w:rsidR="00600BB7" w:rsidRPr="00AD58AA" w:rsidRDefault="00600BB7" w:rsidP="00E62AFC">
      <w:pPr>
        <w:rPr>
          <w:u w:val="single"/>
        </w:rPr>
      </w:pPr>
      <w:r w:rsidRPr="00AD58AA">
        <w:rPr>
          <w:u w:val="single"/>
        </w:rPr>
        <w:t>Potential conflicts of interest</w:t>
      </w:r>
    </w:p>
    <w:p w14:paraId="5D8971BD" w14:textId="77777777" w:rsidR="00600BB7" w:rsidRPr="00AD58AA" w:rsidRDefault="00600BB7" w:rsidP="00E62AFC">
      <w:pPr>
        <w:rPr>
          <w:b/>
        </w:rPr>
      </w:pPr>
    </w:p>
    <w:p w14:paraId="7CDD3A52" w14:textId="77777777" w:rsidR="00600BB7" w:rsidRPr="00AD58AA" w:rsidRDefault="00600BB7" w:rsidP="00E62AFC">
      <w:r w:rsidRPr="00AD58AA">
        <w:t>The Chair asked members to declare any potential conflicts of interest related to this application.</w:t>
      </w:r>
    </w:p>
    <w:p w14:paraId="4E1353C0" w14:textId="77777777" w:rsidR="00600BB7" w:rsidRPr="00AD58AA" w:rsidRDefault="00600BB7" w:rsidP="00E62AFC"/>
    <w:p w14:paraId="5680BF3F" w14:textId="77777777" w:rsidR="00600BB7" w:rsidRPr="00AD58AA" w:rsidRDefault="00600BB7" w:rsidP="00E62AFC">
      <w:r w:rsidRPr="00AD58AA">
        <w:t>No potential conflicts of interest related to this application were declared by any member.</w:t>
      </w:r>
    </w:p>
    <w:p w14:paraId="2435AD34" w14:textId="77777777" w:rsidR="00600BB7" w:rsidRPr="00AD58AA" w:rsidRDefault="00600BB7" w:rsidP="00E62AFC"/>
    <w:p w14:paraId="3A426B26" w14:textId="77777777" w:rsidR="00600BB7" w:rsidRPr="00AD58AA" w:rsidRDefault="00600BB7" w:rsidP="00E62AFC">
      <w:pPr>
        <w:rPr>
          <w:u w:val="single"/>
        </w:rPr>
      </w:pPr>
      <w:r w:rsidRPr="00AD58AA">
        <w:rPr>
          <w:u w:val="single"/>
        </w:rPr>
        <w:t>Summary of Study</w:t>
      </w:r>
    </w:p>
    <w:p w14:paraId="211560AE" w14:textId="77777777" w:rsidR="00600BB7" w:rsidRPr="00AD58AA" w:rsidRDefault="00600BB7" w:rsidP="00E62AFC">
      <w:pPr>
        <w:rPr>
          <w:u w:val="single"/>
        </w:rPr>
      </w:pPr>
    </w:p>
    <w:p w14:paraId="4C2ABED0" w14:textId="77777777" w:rsidR="00600BB7" w:rsidRPr="00AD58AA" w:rsidRDefault="00600BB7" w:rsidP="001B0FF7">
      <w:pPr>
        <w:pStyle w:val="ListParagraph"/>
        <w:numPr>
          <w:ilvl w:val="0"/>
          <w:numId w:val="16"/>
        </w:numPr>
        <w:rPr>
          <w:lang w:val="en-NZ"/>
        </w:rPr>
      </w:pPr>
      <w:r w:rsidRPr="00AD58AA">
        <w:rPr>
          <w:lang w:val="en-NZ"/>
        </w:rPr>
        <w:t xml:space="preserve">The study </w:t>
      </w:r>
      <w:r w:rsidR="001B0FF7">
        <w:rPr>
          <w:lang w:val="en-NZ"/>
        </w:rPr>
        <w:t>is a</w:t>
      </w:r>
      <w:r w:rsidR="001B0FF7" w:rsidRPr="001B0FF7">
        <w:rPr>
          <w:lang w:val="en-NZ"/>
        </w:rPr>
        <w:t xml:space="preserve"> phase 3, multicentre, double-blind, randomized, placebo-controlled, parallel-group study to investigate the efficacy and safety of CSL112 in subjects with acute coronary syndrome</w:t>
      </w:r>
      <w:r w:rsidR="001B0FF7">
        <w:rPr>
          <w:lang w:val="en-NZ"/>
        </w:rPr>
        <w:t>.</w:t>
      </w:r>
    </w:p>
    <w:p w14:paraId="1EE715F8" w14:textId="77777777" w:rsidR="00600BB7" w:rsidRPr="00AD58AA" w:rsidRDefault="00600BB7" w:rsidP="00E62AFC">
      <w:pPr>
        <w:autoSpaceDE w:val="0"/>
        <w:autoSpaceDN w:val="0"/>
        <w:adjustRightInd w:val="0"/>
        <w:rPr>
          <w:u w:val="single"/>
        </w:rPr>
      </w:pPr>
    </w:p>
    <w:p w14:paraId="22428DDB" w14:textId="77777777" w:rsidR="00600BB7" w:rsidRPr="00AD58AA" w:rsidRDefault="00600BB7" w:rsidP="00E62AFC">
      <w:pPr>
        <w:rPr>
          <w:u w:val="single"/>
        </w:rPr>
      </w:pPr>
      <w:r w:rsidRPr="00AD58AA">
        <w:rPr>
          <w:u w:val="single"/>
        </w:rPr>
        <w:t>Summary of ethical issues (resolved)</w:t>
      </w:r>
    </w:p>
    <w:p w14:paraId="6E48DE53" w14:textId="77777777" w:rsidR="00600BB7" w:rsidRPr="00AD58AA" w:rsidRDefault="00600BB7" w:rsidP="00E62AFC">
      <w:pPr>
        <w:rPr>
          <w:u w:val="single"/>
        </w:rPr>
      </w:pPr>
    </w:p>
    <w:p w14:paraId="7C861933" w14:textId="77777777" w:rsidR="00600BB7" w:rsidRPr="00AD58AA" w:rsidRDefault="00600BB7" w:rsidP="00E62AFC">
      <w:r w:rsidRPr="00AD58AA">
        <w:t>The main ethical issues considered by the Committee and addressed by the Researcher are as follows.</w:t>
      </w:r>
    </w:p>
    <w:p w14:paraId="3F81ADE4" w14:textId="77777777" w:rsidR="00600BB7" w:rsidRPr="00AD58AA" w:rsidRDefault="00600BB7" w:rsidP="00E62AFC"/>
    <w:p w14:paraId="6CF8E11D" w14:textId="77777777" w:rsidR="00600BB7" w:rsidRPr="00AD58AA" w:rsidRDefault="00600BB7" w:rsidP="00600BB7">
      <w:pPr>
        <w:pStyle w:val="ListParagraph"/>
        <w:numPr>
          <w:ilvl w:val="0"/>
          <w:numId w:val="16"/>
        </w:numPr>
        <w:spacing w:before="80" w:after="80"/>
        <w:rPr>
          <w:lang w:val="en-NZ"/>
        </w:rPr>
      </w:pPr>
      <w:r w:rsidRPr="00AD58AA">
        <w:rPr>
          <w:lang w:val="en-NZ"/>
        </w:rPr>
        <w:t>The Committee queried how the recruitment process would work. The Researcher explained that after patients have been stabilised then patients will be approached</w:t>
      </w:r>
      <w:r w:rsidR="00496894" w:rsidRPr="00AD58AA">
        <w:rPr>
          <w:lang w:val="en-NZ"/>
        </w:rPr>
        <w:t xml:space="preserve"> and given the information and an opportunity to discuss the project with family and </w:t>
      </w:r>
      <w:proofErr w:type="spellStart"/>
      <w:r w:rsidR="00496894" w:rsidRPr="00AD58AA">
        <w:rPr>
          <w:lang w:val="en-NZ"/>
        </w:rPr>
        <w:t>whānau</w:t>
      </w:r>
      <w:proofErr w:type="spellEnd"/>
      <w:r w:rsidR="00496894" w:rsidRPr="00AD58AA">
        <w:rPr>
          <w:lang w:val="en-NZ"/>
        </w:rPr>
        <w:t>.</w:t>
      </w:r>
    </w:p>
    <w:p w14:paraId="22E0F4D9" w14:textId="77777777" w:rsidR="00600BB7" w:rsidRPr="00AD58AA" w:rsidRDefault="00496894" w:rsidP="00600BB7">
      <w:pPr>
        <w:pStyle w:val="ListParagraph"/>
        <w:numPr>
          <w:ilvl w:val="0"/>
          <w:numId w:val="16"/>
        </w:numPr>
        <w:spacing w:before="80" w:after="80"/>
        <w:rPr>
          <w:lang w:val="en-NZ"/>
        </w:rPr>
      </w:pPr>
      <w:r w:rsidRPr="00AD58AA">
        <w:rPr>
          <w:lang w:val="en-NZ"/>
        </w:rPr>
        <w:t xml:space="preserve">The Committee noted that an American patient advocacy group had been consulted. </w:t>
      </w:r>
    </w:p>
    <w:p w14:paraId="2B1DDE1C" w14:textId="77777777" w:rsidR="00496894" w:rsidRPr="00AD58AA" w:rsidRDefault="00496894" w:rsidP="00600BB7">
      <w:pPr>
        <w:pStyle w:val="ListParagraph"/>
        <w:numPr>
          <w:ilvl w:val="0"/>
          <w:numId w:val="16"/>
        </w:numPr>
        <w:spacing w:before="80" w:after="80"/>
        <w:rPr>
          <w:lang w:val="en-NZ"/>
        </w:rPr>
      </w:pPr>
      <w:r w:rsidRPr="00AD58AA">
        <w:rPr>
          <w:lang w:val="en-NZ"/>
        </w:rPr>
        <w:t>The Committee asked if all participants would be able to provide informed consent. The Researchers confirmed that they will only be recruiting patients who can provide ful</w:t>
      </w:r>
      <w:r w:rsidR="0040460A">
        <w:rPr>
          <w:lang w:val="en-NZ"/>
        </w:rPr>
        <w:t>l</w:t>
      </w:r>
      <w:r w:rsidRPr="00AD58AA">
        <w:rPr>
          <w:lang w:val="en-NZ"/>
        </w:rPr>
        <w:t xml:space="preserve"> informed consent. </w:t>
      </w:r>
    </w:p>
    <w:p w14:paraId="33DE9145" w14:textId="77777777" w:rsidR="00496894" w:rsidRPr="00AD58AA" w:rsidRDefault="00496894" w:rsidP="00600BB7">
      <w:pPr>
        <w:pStyle w:val="ListParagraph"/>
        <w:numPr>
          <w:ilvl w:val="0"/>
          <w:numId w:val="16"/>
        </w:numPr>
        <w:spacing w:before="80" w:after="80"/>
        <w:rPr>
          <w:lang w:val="en-NZ"/>
        </w:rPr>
      </w:pPr>
      <w:r w:rsidRPr="00AD58AA">
        <w:rPr>
          <w:lang w:val="en-NZ"/>
        </w:rPr>
        <w:t xml:space="preserve">The Committee asked how patient distress would be managed. The Researcher explained that their team are very experienced at recruiting patients in this setting and will not be approaching distressed patients. </w:t>
      </w:r>
    </w:p>
    <w:p w14:paraId="7C77C746" w14:textId="77777777" w:rsidR="00496894" w:rsidRPr="00AD58AA" w:rsidRDefault="00496894" w:rsidP="00600BB7">
      <w:pPr>
        <w:pStyle w:val="ListParagraph"/>
        <w:numPr>
          <w:ilvl w:val="0"/>
          <w:numId w:val="16"/>
        </w:numPr>
        <w:spacing w:before="80" w:after="80"/>
        <w:rPr>
          <w:lang w:val="en-NZ"/>
        </w:rPr>
      </w:pPr>
      <w:r w:rsidRPr="00AD58AA">
        <w:rPr>
          <w:lang w:val="en-NZ"/>
        </w:rPr>
        <w:t xml:space="preserve">The Committee noted the project is being reviewed by the Standing Committee on Therapeutic Trials. </w:t>
      </w:r>
    </w:p>
    <w:p w14:paraId="1A24C603" w14:textId="77777777" w:rsidR="00600BB7" w:rsidRPr="00AD58AA" w:rsidRDefault="00600BB7" w:rsidP="00E62AFC">
      <w:pPr>
        <w:spacing w:before="80" w:after="80"/>
        <w:rPr>
          <w:u w:val="single"/>
        </w:rPr>
      </w:pPr>
    </w:p>
    <w:p w14:paraId="0FCD250E" w14:textId="77777777" w:rsidR="00600BB7" w:rsidRPr="00AD58AA" w:rsidRDefault="00600BB7" w:rsidP="00E62AFC">
      <w:pPr>
        <w:rPr>
          <w:u w:val="single"/>
        </w:rPr>
      </w:pPr>
      <w:r w:rsidRPr="00AD58AA">
        <w:rPr>
          <w:u w:val="single"/>
        </w:rPr>
        <w:t>Summary of ethical issues (outstanding)</w:t>
      </w:r>
    </w:p>
    <w:p w14:paraId="4C1333E5" w14:textId="77777777" w:rsidR="00600BB7" w:rsidRPr="00AD58AA" w:rsidRDefault="00600BB7" w:rsidP="00E62AFC">
      <w:pPr>
        <w:rPr>
          <w:u w:val="single"/>
        </w:rPr>
      </w:pPr>
    </w:p>
    <w:p w14:paraId="17BABFAC" w14:textId="77777777" w:rsidR="00600BB7" w:rsidRPr="00AD58AA" w:rsidRDefault="00600BB7" w:rsidP="00E62AFC">
      <w:r w:rsidRPr="00AD58AA">
        <w:t>The main ethical issues considered by the Committee and which require addressing by the Researcher are as follows.</w:t>
      </w:r>
    </w:p>
    <w:p w14:paraId="7257D70A" w14:textId="77777777" w:rsidR="00600BB7" w:rsidRPr="00AD58AA" w:rsidRDefault="00600BB7" w:rsidP="00E62AFC">
      <w:pPr>
        <w:autoSpaceDE w:val="0"/>
        <w:autoSpaceDN w:val="0"/>
        <w:adjustRightInd w:val="0"/>
      </w:pPr>
    </w:p>
    <w:p w14:paraId="2EE18542" w14:textId="77777777" w:rsidR="00600BB7" w:rsidRPr="00AD58AA" w:rsidRDefault="00E62AFC" w:rsidP="00600BB7">
      <w:pPr>
        <w:pStyle w:val="ListParagraph"/>
        <w:numPr>
          <w:ilvl w:val="0"/>
          <w:numId w:val="16"/>
        </w:numPr>
        <w:rPr>
          <w:lang w:val="en-NZ"/>
        </w:rPr>
      </w:pPr>
      <w:r w:rsidRPr="00AD58AA">
        <w:rPr>
          <w:rFonts w:cs="Arial"/>
          <w:lang w:val="en-US"/>
        </w:rPr>
        <w:t>Please amend the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1CC1FABD" w14:textId="77777777" w:rsidR="003D2846" w:rsidRPr="00AD58AA" w:rsidRDefault="003D2846" w:rsidP="003D2846">
      <w:pPr>
        <w:pStyle w:val="ListParagraph"/>
        <w:numPr>
          <w:ilvl w:val="0"/>
          <w:numId w:val="16"/>
        </w:numPr>
        <w:rPr>
          <w:lang w:val="en-NZ"/>
        </w:rPr>
      </w:pPr>
      <w:r w:rsidRPr="00AD58AA">
        <w:rPr>
          <w:rFonts w:cs="Arial"/>
          <w:lang w:val="en-US"/>
        </w:rPr>
        <w:t>The Committee stated that studies that may be stopped out of commercial interest are not able to be approved in New Zealand. Please remove this as a potential stopping criteria.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6.65</w:t>
      </w:r>
      <w:r w:rsidRPr="00AD58AA">
        <w:rPr>
          <w:rFonts w:cs="Arial"/>
          <w:lang w:val="en-US"/>
        </w:rPr>
        <w:t>).</w:t>
      </w:r>
    </w:p>
    <w:p w14:paraId="58BCDC41" w14:textId="7221E65F" w:rsidR="00F62FFB" w:rsidRDefault="00F62FFB">
      <w:r>
        <w:br w:type="page"/>
      </w:r>
    </w:p>
    <w:p w14:paraId="0FE9D758" w14:textId="77777777" w:rsidR="00600BB7" w:rsidRPr="00AD58AA" w:rsidRDefault="00600BB7" w:rsidP="00E62AFC">
      <w:pPr>
        <w:spacing w:before="80" w:after="80"/>
        <w:rPr>
          <w:rFonts w:cs="Arial"/>
          <w:szCs w:val="22"/>
        </w:rPr>
      </w:pPr>
      <w:r w:rsidRPr="00AD58AA">
        <w:rPr>
          <w:rFonts w:cs="Arial"/>
          <w:szCs w:val="22"/>
        </w:rPr>
        <w:lastRenderedPageBreak/>
        <w:t xml:space="preserve">The Committee requested the following changes to the Participant Information Sheet and Consent Form: </w:t>
      </w:r>
    </w:p>
    <w:p w14:paraId="18F70770" w14:textId="77777777" w:rsidR="00600BB7" w:rsidRPr="00AD58AA" w:rsidRDefault="00600BB7" w:rsidP="00E62AFC">
      <w:pPr>
        <w:spacing w:before="80" w:after="80"/>
        <w:rPr>
          <w:rFonts w:cs="Arial"/>
          <w:szCs w:val="22"/>
        </w:rPr>
      </w:pPr>
    </w:p>
    <w:p w14:paraId="57E51D91" w14:textId="77777777" w:rsidR="00600BB7" w:rsidRPr="00AD58AA" w:rsidRDefault="00E62AFC" w:rsidP="00600BB7">
      <w:pPr>
        <w:pStyle w:val="ListParagraph"/>
        <w:numPr>
          <w:ilvl w:val="0"/>
          <w:numId w:val="16"/>
        </w:numPr>
        <w:spacing w:before="80" w:after="80"/>
      </w:pPr>
      <w:r w:rsidRPr="00AD58AA">
        <w:t>Please localise the informati</w:t>
      </w:r>
      <w:r w:rsidR="003D2846" w:rsidRPr="00AD58AA">
        <w:t>on sheet to New Zealand English, for example refer to HDECs and not IRBs.</w:t>
      </w:r>
    </w:p>
    <w:p w14:paraId="0BAC2144" w14:textId="77777777" w:rsidR="00E62AFC" w:rsidRPr="00AD58AA" w:rsidRDefault="00E62AFC" w:rsidP="00600BB7">
      <w:pPr>
        <w:pStyle w:val="ListParagraph"/>
        <w:numPr>
          <w:ilvl w:val="0"/>
          <w:numId w:val="16"/>
        </w:numPr>
        <w:spacing w:before="80" w:after="80"/>
      </w:pPr>
      <w:r w:rsidRPr="00AD58AA">
        <w:t>Please create a lay-friendly title.</w:t>
      </w:r>
    </w:p>
    <w:p w14:paraId="6584DC28" w14:textId="77777777" w:rsidR="00E62AFC" w:rsidRPr="00AD58AA" w:rsidRDefault="00E62AFC" w:rsidP="00600BB7">
      <w:pPr>
        <w:pStyle w:val="ListParagraph"/>
        <w:numPr>
          <w:ilvl w:val="0"/>
          <w:numId w:val="16"/>
        </w:numPr>
        <w:spacing w:before="80" w:after="80"/>
      </w:pPr>
      <w:r w:rsidRPr="00AD58AA">
        <w:t>Explain what a placebo is.</w:t>
      </w:r>
    </w:p>
    <w:p w14:paraId="34FEDC0C" w14:textId="77777777" w:rsidR="00600BB7" w:rsidRPr="00AD58AA" w:rsidRDefault="00E62AFC" w:rsidP="00600BB7">
      <w:pPr>
        <w:pStyle w:val="ListParagraph"/>
        <w:numPr>
          <w:ilvl w:val="0"/>
          <w:numId w:val="16"/>
        </w:numPr>
        <w:spacing w:before="80" w:after="80"/>
      </w:pPr>
      <w:r w:rsidRPr="00AD58AA">
        <w:t>Remove requirements to initial, for example on page 6, from the information sheet.</w:t>
      </w:r>
    </w:p>
    <w:p w14:paraId="304C9951" w14:textId="77777777" w:rsidR="00E62AFC" w:rsidRPr="00AD58AA" w:rsidRDefault="00E62AFC" w:rsidP="00600BB7">
      <w:pPr>
        <w:pStyle w:val="ListParagraph"/>
        <w:numPr>
          <w:ilvl w:val="0"/>
          <w:numId w:val="16"/>
        </w:numPr>
        <w:spacing w:before="80" w:after="80"/>
      </w:pPr>
      <w:r w:rsidRPr="00AD58AA">
        <w:t>Remove references to United States law.</w:t>
      </w:r>
    </w:p>
    <w:p w14:paraId="05A293EB" w14:textId="77777777" w:rsidR="00E62AFC" w:rsidRPr="00AD58AA" w:rsidRDefault="00E62AFC" w:rsidP="00600BB7">
      <w:pPr>
        <w:pStyle w:val="ListParagraph"/>
        <w:numPr>
          <w:ilvl w:val="0"/>
          <w:numId w:val="16"/>
        </w:numPr>
        <w:spacing w:before="80" w:after="80"/>
      </w:pPr>
      <w:r w:rsidRPr="00AD58AA">
        <w:t>Explain what the FDA is when the term is first used.</w:t>
      </w:r>
    </w:p>
    <w:p w14:paraId="49114988" w14:textId="77777777" w:rsidR="003D2846" w:rsidRPr="00AD58AA" w:rsidRDefault="003D2846" w:rsidP="000D5382">
      <w:pPr>
        <w:pStyle w:val="ListParagraph"/>
        <w:numPr>
          <w:ilvl w:val="0"/>
          <w:numId w:val="16"/>
        </w:numPr>
        <w:spacing w:before="80" w:after="80"/>
      </w:pPr>
      <w:r w:rsidRPr="00AD58AA">
        <w:t>Remove references to the study being terminated for commercial reasons.</w:t>
      </w:r>
    </w:p>
    <w:p w14:paraId="373EB1DC" w14:textId="77777777" w:rsidR="003D2846" w:rsidRPr="00AD58AA" w:rsidRDefault="003D2846" w:rsidP="000D5382">
      <w:pPr>
        <w:pStyle w:val="ListParagraph"/>
        <w:numPr>
          <w:ilvl w:val="0"/>
          <w:numId w:val="16"/>
        </w:numPr>
        <w:spacing w:before="80" w:after="80"/>
      </w:pPr>
      <w:r w:rsidRPr="00AD58AA">
        <w:rPr>
          <w:rFonts w:cs="Arial"/>
        </w:rPr>
        <w:t>The Committee queried the lack of a Māori tissue statement in the Participant Information Sheet. The committee recommended the following statement: “</w:t>
      </w:r>
      <w:r w:rsidRPr="00AD58AA">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7B3A1B63" w14:textId="77777777" w:rsidR="003D2846" w:rsidRPr="00AD58AA" w:rsidRDefault="003D2846" w:rsidP="00600BB7">
      <w:pPr>
        <w:pStyle w:val="ListParagraph"/>
        <w:numPr>
          <w:ilvl w:val="0"/>
          <w:numId w:val="16"/>
        </w:numPr>
        <w:spacing w:before="80" w:after="80"/>
      </w:pPr>
      <w:r w:rsidRPr="00AD58AA">
        <w:t>Remove references to future unspecified use and use of biologic samples from the main ICF and put these in the future unspecified use information sheet. Please make sure that all of these items are adequately explained in the future unspecified use information sheet.</w:t>
      </w:r>
    </w:p>
    <w:p w14:paraId="7F399654" w14:textId="77777777" w:rsidR="003D2846" w:rsidRPr="00AD58AA" w:rsidRDefault="003D2846" w:rsidP="00600BB7">
      <w:pPr>
        <w:pStyle w:val="ListParagraph"/>
        <w:numPr>
          <w:ilvl w:val="0"/>
          <w:numId w:val="16"/>
        </w:numPr>
        <w:spacing w:before="80" w:after="80"/>
      </w:pPr>
      <w:r w:rsidRPr="00AD58AA">
        <w:t>Clarify what will happen with incidental findings and give the option for these results to be returned to participants if they choose.</w:t>
      </w:r>
    </w:p>
    <w:p w14:paraId="5F490DF9" w14:textId="77777777" w:rsidR="003D2846" w:rsidRPr="00AD58AA" w:rsidRDefault="003D2846" w:rsidP="00600BB7">
      <w:pPr>
        <w:pStyle w:val="ListParagraph"/>
        <w:numPr>
          <w:ilvl w:val="0"/>
          <w:numId w:val="16"/>
        </w:numPr>
        <w:spacing w:before="80" w:after="80"/>
      </w:pPr>
      <w:r w:rsidRPr="00AD58AA">
        <w:t>Explain that there is currently no information about the study drug and breastfeeding and participants should therefore refrain from breastfeeding.</w:t>
      </w:r>
    </w:p>
    <w:p w14:paraId="10A9F43C" w14:textId="77777777" w:rsidR="003D2846" w:rsidRPr="00AD58AA" w:rsidRDefault="003D2846" w:rsidP="00600BB7">
      <w:pPr>
        <w:pStyle w:val="ListParagraph"/>
        <w:numPr>
          <w:ilvl w:val="0"/>
          <w:numId w:val="16"/>
        </w:numPr>
        <w:spacing w:before="80" w:after="80"/>
      </w:pPr>
      <w:r w:rsidRPr="00AD58AA">
        <w:t>Check that information is not repeated in the information sheets.</w:t>
      </w:r>
    </w:p>
    <w:p w14:paraId="630B4F0D" w14:textId="77777777" w:rsidR="00600BB7" w:rsidRPr="00AD58AA" w:rsidRDefault="00600BB7" w:rsidP="00E62AFC">
      <w:pPr>
        <w:spacing w:before="80" w:after="80"/>
      </w:pPr>
    </w:p>
    <w:p w14:paraId="43E49AD6" w14:textId="77777777" w:rsidR="00600BB7" w:rsidRPr="00AD58AA" w:rsidRDefault="00600BB7" w:rsidP="00E62AFC">
      <w:pPr>
        <w:rPr>
          <w:u w:val="single"/>
        </w:rPr>
      </w:pPr>
      <w:r w:rsidRPr="00AD58AA">
        <w:rPr>
          <w:u w:val="single"/>
        </w:rPr>
        <w:t xml:space="preserve">Decision </w:t>
      </w:r>
    </w:p>
    <w:p w14:paraId="3414D9E9" w14:textId="77777777" w:rsidR="00600BB7" w:rsidRPr="00AD58AA" w:rsidRDefault="00600BB7" w:rsidP="00E62AFC"/>
    <w:p w14:paraId="1EF89524" w14:textId="77777777" w:rsidR="00600BB7" w:rsidRPr="00AD58AA" w:rsidRDefault="00600BB7" w:rsidP="00E62AFC">
      <w:r w:rsidRPr="00AD58AA">
        <w:t xml:space="preserve">This application was </w:t>
      </w:r>
      <w:r w:rsidRPr="00AD58AA">
        <w:rPr>
          <w:i/>
        </w:rPr>
        <w:t>provisionally approved</w:t>
      </w:r>
      <w:r w:rsidR="003D2846" w:rsidRPr="00AD58AA">
        <w:rPr>
          <w:i/>
        </w:rPr>
        <w:t xml:space="preserve"> </w:t>
      </w:r>
      <w:r w:rsidR="003D2846" w:rsidRPr="00AD58AA">
        <w:t>by consensus</w:t>
      </w:r>
      <w:r w:rsidRPr="00AD58AA">
        <w:t xml:space="preserve">, subject to the following information being received. </w:t>
      </w:r>
    </w:p>
    <w:p w14:paraId="417E4338" w14:textId="77777777" w:rsidR="00600BB7" w:rsidRPr="00AD58AA" w:rsidRDefault="00600BB7" w:rsidP="00E62AFC"/>
    <w:p w14:paraId="23E59D94" w14:textId="77777777" w:rsidR="003D2846" w:rsidRPr="00AD58AA" w:rsidRDefault="003D2846" w:rsidP="003D2846">
      <w:pPr>
        <w:pStyle w:val="ListParagraph"/>
        <w:numPr>
          <w:ilvl w:val="0"/>
          <w:numId w:val="15"/>
        </w:numPr>
      </w:pPr>
      <w:r w:rsidRPr="00AD58AA">
        <w:rPr>
          <w:rFonts w:cs="Arial"/>
          <w:lang w:val="en-US"/>
        </w:rPr>
        <w:t>Please amend the information sheet and consent form, taking into account the suggestions made by the Committee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6.22</w:t>
      </w:r>
      <w:r w:rsidRPr="00AD58AA">
        <w:rPr>
          <w:rFonts w:cs="Arial"/>
          <w:lang w:val="en-US"/>
        </w:rPr>
        <w:t>).</w:t>
      </w:r>
    </w:p>
    <w:p w14:paraId="3ADAEF43" w14:textId="77777777" w:rsidR="003D2846" w:rsidRPr="00AD58AA" w:rsidRDefault="003D2846" w:rsidP="003D2846">
      <w:pPr>
        <w:pStyle w:val="ListParagraph"/>
        <w:numPr>
          <w:ilvl w:val="0"/>
          <w:numId w:val="15"/>
        </w:numPr>
        <w:rPr>
          <w:rFonts w:cs="Arial"/>
          <w:lang w:val="en-NZ"/>
        </w:rPr>
      </w:pPr>
      <w:r w:rsidRPr="00AD58AA">
        <w:rPr>
          <w:rFonts w:cs="Arial"/>
          <w:lang w:val="en-US"/>
        </w:rPr>
        <w:t>Please confirm that the study will not be terminated for commercial reasons and remove this as a stopping criterion. (</w:t>
      </w:r>
      <w:r w:rsidRPr="00AD58AA">
        <w:rPr>
          <w:rFonts w:cs="Arial"/>
          <w:i/>
          <w:lang w:val="en-US"/>
        </w:rPr>
        <w:t>Ethical Guidelines for Intervention Studies</w:t>
      </w:r>
      <w:r w:rsidRPr="00AD58AA">
        <w:rPr>
          <w:rFonts w:cs="Arial"/>
          <w:lang w:val="en-US"/>
        </w:rPr>
        <w:t xml:space="preserve"> </w:t>
      </w:r>
      <w:r w:rsidRPr="00AD58AA">
        <w:rPr>
          <w:rFonts w:cs="Arial"/>
          <w:i/>
          <w:lang w:val="en-US"/>
        </w:rPr>
        <w:t>para 6.65</w:t>
      </w:r>
      <w:r w:rsidRPr="00AD58AA">
        <w:rPr>
          <w:rFonts w:cs="Arial"/>
          <w:lang w:val="en-US"/>
        </w:rPr>
        <w:t>).</w:t>
      </w:r>
    </w:p>
    <w:p w14:paraId="7C19B587" w14:textId="77777777" w:rsidR="00600BB7" w:rsidRPr="00AD58AA" w:rsidRDefault="00600BB7" w:rsidP="00E62AFC"/>
    <w:p w14:paraId="0155F43B" w14:textId="77777777" w:rsidR="00E24E77" w:rsidRPr="00AD58AA" w:rsidRDefault="00600BB7" w:rsidP="003D2846">
      <w:pPr>
        <w:rPr>
          <w:rFonts w:cs="Arial"/>
          <w:szCs w:val="22"/>
          <w:lang w:val="en-NZ"/>
        </w:rPr>
      </w:pPr>
      <w:r w:rsidRPr="00AD58AA">
        <w:t xml:space="preserve">This following information will be reviewed, and a final decision made on the application, by </w:t>
      </w:r>
      <w:r w:rsidR="003D2846" w:rsidRPr="00AD58AA">
        <w:t xml:space="preserve">Ms </w:t>
      </w:r>
      <w:proofErr w:type="spellStart"/>
      <w:r w:rsidR="003D2846" w:rsidRPr="00AD58AA">
        <w:t>Tangihaere</w:t>
      </w:r>
      <w:proofErr w:type="spellEnd"/>
      <w:r w:rsidR="003D2846" w:rsidRPr="00AD58AA">
        <w:t xml:space="preserve"> Macfarlane and Mrs Stephanie Pollard. </w:t>
      </w:r>
    </w:p>
    <w:p w14:paraId="59873C65" w14:textId="77777777" w:rsidR="00BD2479" w:rsidRPr="00AD58AA" w:rsidRDefault="00BD2479">
      <w:pPr>
        <w:autoSpaceDE w:val="0"/>
        <w:autoSpaceDN w:val="0"/>
        <w:adjustRightInd w:val="0"/>
      </w:pPr>
      <w:r w:rsidRPr="00AD58AA">
        <w:t xml:space="preserve"> </w:t>
      </w:r>
      <w:r w:rsidRPr="00AD58A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2FFB" w:rsidRPr="00AD58AA" w14:paraId="71D678E4" w14:textId="77777777" w:rsidTr="00F62FFB">
        <w:trPr>
          <w:trHeight w:val="280"/>
        </w:trPr>
        <w:tc>
          <w:tcPr>
            <w:tcW w:w="966" w:type="dxa"/>
            <w:tcBorders>
              <w:top w:val="nil"/>
              <w:left w:val="nil"/>
              <w:bottom w:val="nil"/>
              <w:right w:val="nil"/>
            </w:tcBorders>
          </w:tcPr>
          <w:p w14:paraId="3424DB0A" w14:textId="77777777" w:rsidR="00F62FFB" w:rsidRPr="00AD58AA" w:rsidRDefault="00F62FFB" w:rsidP="002049D0">
            <w:pPr>
              <w:autoSpaceDE w:val="0"/>
              <w:autoSpaceDN w:val="0"/>
              <w:adjustRightInd w:val="0"/>
            </w:pPr>
            <w:r w:rsidRPr="00AD58AA">
              <w:rPr>
                <w:b/>
              </w:rPr>
              <w:lastRenderedPageBreak/>
              <w:t xml:space="preserve">9 </w:t>
            </w:r>
            <w:r w:rsidRPr="00AD58AA">
              <w:t xml:space="preserve"> </w:t>
            </w:r>
          </w:p>
        </w:tc>
        <w:tc>
          <w:tcPr>
            <w:tcW w:w="2575" w:type="dxa"/>
            <w:tcBorders>
              <w:top w:val="nil"/>
              <w:left w:val="nil"/>
              <w:bottom w:val="nil"/>
              <w:right w:val="nil"/>
            </w:tcBorders>
          </w:tcPr>
          <w:p w14:paraId="04F3E69A" w14:textId="77777777" w:rsidR="00F62FFB" w:rsidRPr="00AD58AA" w:rsidRDefault="00F62FFB" w:rsidP="002049D0">
            <w:pPr>
              <w:autoSpaceDE w:val="0"/>
              <w:autoSpaceDN w:val="0"/>
              <w:adjustRightInd w:val="0"/>
            </w:pPr>
            <w:r w:rsidRPr="00AD58AA">
              <w:rPr>
                <w:b/>
              </w:rPr>
              <w:t xml:space="preserve">Ethics ref: </w:t>
            </w:r>
            <w:r w:rsidRPr="00AD58AA">
              <w:t xml:space="preserve"> </w:t>
            </w:r>
          </w:p>
        </w:tc>
        <w:tc>
          <w:tcPr>
            <w:tcW w:w="6459" w:type="dxa"/>
            <w:tcBorders>
              <w:top w:val="nil"/>
              <w:left w:val="nil"/>
              <w:bottom w:val="nil"/>
              <w:right w:val="nil"/>
            </w:tcBorders>
          </w:tcPr>
          <w:p w14:paraId="1BE25EDD" w14:textId="77777777" w:rsidR="00F62FFB" w:rsidRPr="00AD58AA" w:rsidRDefault="00F62FFB" w:rsidP="002049D0">
            <w:pPr>
              <w:autoSpaceDE w:val="0"/>
              <w:autoSpaceDN w:val="0"/>
              <w:adjustRightInd w:val="0"/>
            </w:pPr>
            <w:r w:rsidRPr="00AD58AA">
              <w:rPr>
                <w:b/>
              </w:rPr>
              <w:t>18/NTB/35</w:t>
            </w:r>
            <w:r w:rsidRPr="00AD58AA">
              <w:t xml:space="preserve"> </w:t>
            </w:r>
          </w:p>
        </w:tc>
      </w:tr>
      <w:tr w:rsidR="00F62FFB" w:rsidRPr="00AD58AA" w14:paraId="762D3FFB" w14:textId="77777777" w:rsidTr="00F62FFB">
        <w:trPr>
          <w:trHeight w:val="280"/>
        </w:trPr>
        <w:tc>
          <w:tcPr>
            <w:tcW w:w="966" w:type="dxa"/>
            <w:tcBorders>
              <w:top w:val="nil"/>
              <w:left w:val="nil"/>
              <w:bottom w:val="nil"/>
              <w:right w:val="nil"/>
            </w:tcBorders>
          </w:tcPr>
          <w:p w14:paraId="4BE8C042"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3B248083" w14:textId="77777777" w:rsidR="00F62FFB" w:rsidRPr="00AD58AA" w:rsidRDefault="00F62FFB" w:rsidP="002049D0">
            <w:pPr>
              <w:autoSpaceDE w:val="0"/>
              <w:autoSpaceDN w:val="0"/>
              <w:adjustRightInd w:val="0"/>
            </w:pPr>
            <w:r w:rsidRPr="00AD58AA">
              <w:t xml:space="preserve">Title: </w:t>
            </w:r>
          </w:p>
        </w:tc>
        <w:tc>
          <w:tcPr>
            <w:tcW w:w="6459" w:type="dxa"/>
            <w:tcBorders>
              <w:top w:val="nil"/>
              <w:left w:val="nil"/>
              <w:bottom w:val="nil"/>
              <w:right w:val="nil"/>
            </w:tcBorders>
          </w:tcPr>
          <w:p w14:paraId="026307F2" w14:textId="77777777" w:rsidR="00F62FFB" w:rsidRPr="00AD58AA" w:rsidRDefault="00F62FFB" w:rsidP="002049D0">
            <w:pPr>
              <w:autoSpaceDE w:val="0"/>
              <w:autoSpaceDN w:val="0"/>
              <w:adjustRightInd w:val="0"/>
            </w:pPr>
            <w:r w:rsidRPr="00AD58AA">
              <w:t xml:space="preserve">(duplicate) Effective therapy method for obstructive sleep </w:t>
            </w:r>
            <w:proofErr w:type="spellStart"/>
            <w:r w:rsidRPr="00AD58AA">
              <w:t>apnea</w:t>
            </w:r>
            <w:proofErr w:type="spellEnd"/>
            <w:r w:rsidRPr="00AD58AA">
              <w:t xml:space="preserve">  </w:t>
            </w:r>
          </w:p>
        </w:tc>
      </w:tr>
      <w:tr w:rsidR="00F62FFB" w:rsidRPr="00AD58AA" w14:paraId="5D5A7446" w14:textId="77777777" w:rsidTr="00F62FFB">
        <w:trPr>
          <w:trHeight w:val="280"/>
        </w:trPr>
        <w:tc>
          <w:tcPr>
            <w:tcW w:w="966" w:type="dxa"/>
            <w:tcBorders>
              <w:top w:val="nil"/>
              <w:left w:val="nil"/>
              <w:bottom w:val="nil"/>
              <w:right w:val="nil"/>
            </w:tcBorders>
          </w:tcPr>
          <w:p w14:paraId="40FC7D9D"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316BCC93" w14:textId="77777777" w:rsidR="00F62FFB" w:rsidRPr="00AD58AA" w:rsidRDefault="00F62FFB" w:rsidP="002049D0">
            <w:pPr>
              <w:autoSpaceDE w:val="0"/>
              <w:autoSpaceDN w:val="0"/>
              <w:adjustRightInd w:val="0"/>
            </w:pPr>
            <w:r w:rsidRPr="00AD58AA">
              <w:t xml:space="preserve">Principal Investigator: </w:t>
            </w:r>
          </w:p>
        </w:tc>
        <w:tc>
          <w:tcPr>
            <w:tcW w:w="6459" w:type="dxa"/>
            <w:tcBorders>
              <w:top w:val="nil"/>
              <w:left w:val="nil"/>
              <w:bottom w:val="nil"/>
              <w:right w:val="nil"/>
            </w:tcBorders>
          </w:tcPr>
          <w:p w14:paraId="0F93E365" w14:textId="77777777" w:rsidR="00F62FFB" w:rsidRPr="00AD58AA" w:rsidRDefault="00F62FFB" w:rsidP="002049D0">
            <w:pPr>
              <w:autoSpaceDE w:val="0"/>
              <w:autoSpaceDN w:val="0"/>
              <w:adjustRightInd w:val="0"/>
            </w:pPr>
            <w:r w:rsidRPr="00AD58AA">
              <w:t>Professor Ahmed Al-</w:t>
            </w:r>
            <w:proofErr w:type="spellStart"/>
            <w:r w:rsidRPr="00AD58AA">
              <w:t>Jumaily</w:t>
            </w:r>
            <w:proofErr w:type="spellEnd"/>
            <w:r w:rsidRPr="00AD58AA">
              <w:t xml:space="preserve"> </w:t>
            </w:r>
          </w:p>
        </w:tc>
      </w:tr>
      <w:tr w:rsidR="00F62FFB" w:rsidRPr="00AD58AA" w14:paraId="0DA6DECE" w14:textId="77777777" w:rsidTr="00F62FFB">
        <w:trPr>
          <w:trHeight w:val="280"/>
        </w:trPr>
        <w:tc>
          <w:tcPr>
            <w:tcW w:w="966" w:type="dxa"/>
            <w:tcBorders>
              <w:top w:val="nil"/>
              <w:left w:val="nil"/>
              <w:bottom w:val="nil"/>
              <w:right w:val="nil"/>
            </w:tcBorders>
          </w:tcPr>
          <w:p w14:paraId="722B87DB"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0B07C204" w14:textId="77777777" w:rsidR="00F62FFB" w:rsidRPr="00AD58AA" w:rsidRDefault="00F62FFB" w:rsidP="002049D0">
            <w:pPr>
              <w:autoSpaceDE w:val="0"/>
              <w:autoSpaceDN w:val="0"/>
              <w:adjustRightInd w:val="0"/>
            </w:pPr>
            <w:r w:rsidRPr="00AD58AA">
              <w:t xml:space="preserve">Sponsor: </w:t>
            </w:r>
          </w:p>
        </w:tc>
        <w:tc>
          <w:tcPr>
            <w:tcW w:w="6459" w:type="dxa"/>
            <w:tcBorders>
              <w:top w:val="nil"/>
              <w:left w:val="nil"/>
              <w:bottom w:val="nil"/>
              <w:right w:val="nil"/>
            </w:tcBorders>
          </w:tcPr>
          <w:p w14:paraId="43AAC4D5" w14:textId="77777777" w:rsidR="00F62FFB" w:rsidRPr="00AD58AA" w:rsidRDefault="00F62FFB" w:rsidP="002049D0">
            <w:pPr>
              <w:autoSpaceDE w:val="0"/>
              <w:autoSpaceDN w:val="0"/>
              <w:adjustRightInd w:val="0"/>
            </w:pPr>
            <w:r w:rsidRPr="00AD58AA">
              <w:t xml:space="preserve">Institute of Biomedical Technologies  </w:t>
            </w:r>
          </w:p>
        </w:tc>
      </w:tr>
      <w:tr w:rsidR="00F62FFB" w:rsidRPr="00AD58AA" w14:paraId="79A4C6D2" w14:textId="77777777" w:rsidTr="00F62FFB">
        <w:trPr>
          <w:trHeight w:val="280"/>
        </w:trPr>
        <w:tc>
          <w:tcPr>
            <w:tcW w:w="966" w:type="dxa"/>
            <w:tcBorders>
              <w:top w:val="nil"/>
              <w:left w:val="nil"/>
              <w:bottom w:val="nil"/>
              <w:right w:val="nil"/>
            </w:tcBorders>
          </w:tcPr>
          <w:p w14:paraId="55BE4892" w14:textId="77777777" w:rsidR="00F62FFB" w:rsidRPr="00AD58AA" w:rsidRDefault="00F62FFB" w:rsidP="002049D0">
            <w:pPr>
              <w:autoSpaceDE w:val="0"/>
              <w:autoSpaceDN w:val="0"/>
              <w:adjustRightInd w:val="0"/>
            </w:pPr>
            <w:r w:rsidRPr="00AD58AA">
              <w:t xml:space="preserve"> </w:t>
            </w:r>
          </w:p>
        </w:tc>
        <w:tc>
          <w:tcPr>
            <w:tcW w:w="2575" w:type="dxa"/>
            <w:tcBorders>
              <w:top w:val="nil"/>
              <w:left w:val="nil"/>
              <w:bottom w:val="nil"/>
              <w:right w:val="nil"/>
            </w:tcBorders>
          </w:tcPr>
          <w:p w14:paraId="7FF2EAAB" w14:textId="77777777" w:rsidR="00F62FFB" w:rsidRPr="00AD58AA" w:rsidRDefault="00F62FFB" w:rsidP="002049D0">
            <w:pPr>
              <w:autoSpaceDE w:val="0"/>
              <w:autoSpaceDN w:val="0"/>
              <w:adjustRightInd w:val="0"/>
            </w:pPr>
            <w:r w:rsidRPr="00AD58AA">
              <w:t xml:space="preserve">Clock Start Date: </w:t>
            </w:r>
          </w:p>
        </w:tc>
        <w:tc>
          <w:tcPr>
            <w:tcW w:w="6459" w:type="dxa"/>
            <w:tcBorders>
              <w:top w:val="nil"/>
              <w:left w:val="nil"/>
              <w:bottom w:val="nil"/>
              <w:right w:val="nil"/>
            </w:tcBorders>
          </w:tcPr>
          <w:p w14:paraId="252195F6" w14:textId="77777777" w:rsidR="00F62FFB" w:rsidRPr="00AD58AA" w:rsidRDefault="00F62FFB" w:rsidP="002049D0">
            <w:pPr>
              <w:autoSpaceDE w:val="0"/>
              <w:autoSpaceDN w:val="0"/>
              <w:adjustRightInd w:val="0"/>
            </w:pPr>
            <w:r w:rsidRPr="00AD58AA">
              <w:t xml:space="preserve">22 February 2018 </w:t>
            </w:r>
          </w:p>
        </w:tc>
      </w:tr>
    </w:tbl>
    <w:p w14:paraId="416C618C" w14:textId="77777777" w:rsidR="00AD58AA" w:rsidRPr="00AD58AA" w:rsidRDefault="00AD58AA">
      <w:pPr>
        <w:autoSpaceDE w:val="0"/>
        <w:autoSpaceDN w:val="0"/>
        <w:adjustRightInd w:val="0"/>
      </w:pPr>
    </w:p>
    <w:p w14:paraId="75E70A0E" w14:textId="77777777" w:rsidR="000D5382" w:rsidRPr="00AD58AA" w:rsidRDefault="00AD58AA" w:rsidP="000D5382">
      <w:pPr>
        <w:autoSpaceDE w:val="0"/>
        <w:autoSpaceDN w:val="0"/>
        <w:adjustRightInd w:val="0"/>
        <w:rPr>
          <w:sz w:val="20"/>
        </w:rPr>
      </w:pPr>
      <w:r w:rsidRPr="00AD58AA">
        <w:rPr>
          <w:rFonts w:cs="Arial"/>
          <w:szCs w:val="22"/>
        </w:rPr>
        <w:t>Professor Ahmed Al-</w:t>
      </w:r>
      <w:proofErr w:type="spellStart"/>
      <w:r w:rsidRPr="00AD58AA">
        <w:rPr>
          <w:rFonts w:cs="Arial"/>
          <w:szCs w:val="22"/>
        </w:rPr>
        <w:t>Jumaily</w:t>
      </w:r>
      <w:proofErr w:type="spellEnd"/>
      <w:r w:rsidRPr="00AD58AA">
        <w:rPr>
          <w:rFonts w:cs="Arial"/>
          <w:szCs w:val="22"/>
        </w:rPr>
        <w:t xml:space="preserve"> and Ms </w:t>
      </w:r>
      <w:proofErr w:type="spellStart"/>
      <w:r w:rsidRPr="00AD58AA">
        <w:rPr>
          <w:rFonts w:cs="Arial"/>
          <w:szCs w:val="22"/>
        </w:rPr>
        <w:t>Dahlya</w:t>
      </w:r>
      <w:proofErr w:type="spellEnd"/>
      <w:r w:rsidRPr="00AD58AA">
        <w:rPr>
          <w:rFonts w:cs="Arial"/>
          <w:szCs w:val="22"/>
        </w:rPr>
        <w:t xml:space="preserve"> Al-</w:t>
      </w:r>
      <w:proofErr w:type="spellStart"/>
      <w:r w:rsidRPr="00AD58AA">
        <w:rPr>
          <w:rFonts w:cs="Arial"/>
          <w:szCs w:val="22"/>
        </w:rPr>
        <w:t>Mohammadin</w:t>
      </w:r>
      <w:proofErr w:type="spellEnd"/>
      <w:r w:rsidR="000D5382" w:rsidRPr="00AD58AA">
        <w:t xml:space="preserve"> w</w:t>
      </w:r>
      <w:r w:rsidRPr="00AD58AA">
        <w:t>ere</w:t>
      </w:r>
      <w:r w:rsidR="000D5382" w:rsidRPr="00AD58AA">
        <w:t xml:space="preserve"> present </w:t>
      </w:r>
      <w:r w:rsidR="000D5382" w:rsidRPr="00AD58AA">
        <w:rPr>
          <w:rFonts w:cs="Arial"/>
          <w:szCs w:val="22"/>
        </w:rPr>
        <w:t>in person</w:t>
      </w:r>
      <w:r w:rsidR="000D5382" w:rsidRPr="00AD58AA">
        <w:t xml:space="preserve"> for discussion of this application.</w:t>
      </w:r>
    </w:p>
    <w:p w14:paraId="3B799EE4" w14:textId="77777777" w:rsidR="000D5382" w:rsidRPr="00AD58AA" w:rsidRDefault="000D5382" w:rsidP="000D5382">
      <w:pPr>
        <w:rPr>
          <w:u w:val="single"/>
        </w:rPr>
      </w:pPr>
    </w:p>
    <w:p w14:paraId="43D16892" w14:textId="77777777" w:rsidR="000D5382" w:rsidRPr="00AD58AA" w:rsidRDefault="000D5382" w:rsidP="000D5382">
      <w:pPr>
        <w:rPr>
          <w:u w:val="single"/>
        </w:rPr>
      </w:pPr>
      <w:r w:rsidRPr="00AD58AA">
        <w:rPr>
          <w:u w:val="single"/>
        </w:rPr>
        <w:t>Potential conflicts of interest</w:t>
      </w:r>
    </w:p>
    <w:p w14:paraId="53A5776A" w14:textId="77777777" w:rsidR="000D5382" w:rsidRPr="00AD58AA" w:rsidRDefault="000D5382" w:rsidP="000D5382">
      <w:pPr>
        <w:rPr>
          <w:b/>
        </w:rPr>
      </w:pPr>
    </w:p>
    <w:p w14:paraId="0DE2F733" w14:textId="77777777" w:rsidR="000D5382" w:rsidRPr="00AD58AA" w:rsidRDefault="000D5382" w:rsidP="000D5382">
      <w:r w:rsidRPr="00AD58AA">
        <w:t>The Chair asked members to declare any potential conflicts of interest related to this application.</w:t>
      </w:r>
    </w:p>
    <w:p w14:paraId="57322343" w14:textId="77777777" w:rsidR="000D5382" w:rsidRPr="00AD58AA" w:rsidRDefault="000D5382" w:rsidP="000D5382"/>
    <w:p w14:paraId="397FA2F9" w14:textId="77777777" w:rsidR="000D5382" w:rsidRPr="00AD58AA" w:rsidRDefault="000D5382" w:rsidP="000D5382">
      <w:r w:rsidRPr="00AD58AA">
        <w:t>No potential conflicts of interest related to this application were declared by any member.</w:t>
      </w:r>
    </w:p>
    <w:p w14:paraId="709BF7EE" w14:textId="77777777" w:rsidR="000D5382" w:rsidRPr="00AD58AA" w:rsidRDefault="000D5382" w:rsidP="000D5382"/>
    <w:p w14:paraId="2A835E9F" w14:textId="77777777" w:rsidR="000D5382" w:rsidRPr="00AD58AA" w:rsidRDefault="000D5382" w:rsidP="000D5382">
      <w:pPr>
        <w:rPr>
          <w:u w:val="single"/>
        </w:rPr>
      </w:pPr>
      <w:r w:rsidRPr="00AD58AA">
        <w:rPr>
          <w:u w:val="single"/>
        </w:rPr>
        <w:t>Summary of Study</w:t>
      </w:r>
    </w:p>
    <w:p w14:paraId="0CD1C8AA" w14:textId="77777777" w:rsidR="000D5382" w:rsidRPr="00AD58AA" w:rsidRDefault="000D5382" w:rsidP="000D5382">
      <w:pPr>
        <w:rPr>
          <w:u w:val="single"/>
        </w:rPr>
      </w:pPr>
    </w:p>
    <w:p w14:paraId="670BDF7F" w14:textId="6B043426" w:rsidR="000D5382" w:rsidRPr="00AD58AA" w:rsidRDefault="001B0FF7" w:rsidP="000D5382">
      <w:pPr>
        <w:pStyle w:val="ListParagraph"/>
        <w:numPr>
          <w:ilvl w:val="0"/>
          <w:numId w:val="18"/>
        </w:numPr>
        <w:rPr>
          <w:lang w:val="en-NZ"/>
        </w:rPr>
      </w:pPr>
      <w:r>
        <w:rPr>
          <w:lang w:val="en-NZ"/>
        </w:rPr>
        <w:t xml:space="preserve">The study investigates </w:t>
      </w:r>
      <w:r w:rsidR="00BD0EC9">
        <w:rPr>
          <w:lang w:val="en-NZ"/>
        </w:rPr>
        <w:t>the effect of</w:t>
      </w:r>
      <w:r>
        <w:rPr>
          <w:lang w:val="en-NZ"/>
        </w:rPr>
        <w:t xml:space="preserve"> continuous positive airway pressure (CPAP) </w:t>
      </w:r>
      <w:r w:rsidR="00BD0EC9">
        <w:rPr>
          <w:lang w:val="en-NZ"/>
        </w:rPr>
        <w:t xml:space="preserve">using </w:t>
      </w:r>
      <w:r>
        <w:rPr>
          <w:lang w:val="en-NZ"/>
        </w:rPr>
        <w:t xml:space="preserve">oscillating </w:t>
      </w:r>
      <w:r w:rsidR="00BD0EC9">
        <w:rPr>
          <w:lang w:val="en-NZ"/>
        </w:rPr>
        <w:t>CPAP</w:t>
      </w:r>
      <w:r>
        <w:rPr>
          <w:lang w:val="en-NZ"/>
        </w:rPr>
        <w:t xml:space="preserve"> </w:t>
      </w:r>
      <w:r w:rsidR="0040460A">
        <w:rPr>
          <w:lang w:val="en-NZ"/>
        </w:rPr>
        <w:t xml:space="preserve">at </w:t>
      </w:r>
      <w:r>
        <w:rPr>
          <w:lang w:val="en-NZ"/>
        </w:rPr>
        <w:t>70%</w:t>
      </w:r>
      <w:r w:rsidR="0040460A">
        <w:rPr>
          <w:lang w:val="en-NZ"/>
        </w:rPr>
        <w:t xml:space="preserve"> of the participant</w:t>
      </w:r>
      <w:r w:rsidR="00BD0EC9">
        <w:rPr>
          <w:lang w:val="en-NZ"/>
        </w:rPr>
        <w:t>’</w:t>
      </w:r>
      <w:r w:rsidR="0040460A">
        <w:rPr>
          <w:lang w:val="en-NZ"/>
        </w:rPr>
        <w:t xml:space="preserve">s </w:t>
      </w:r>
      <w:r w:rsidR="00BD0EC9">
        <w:rPr>
          <w:lang w:val="en-NZ"/>
        </w:rPr>
        <w:t xml:space="preserve">usual </w:t>
      </w:r>
      <w:r w:rsidR="0040460A">
        <w:rPr>
          <w:lang w:val="en-NZ"/>
        </w:rPr>
        <w:t xml:space="preserve">treatment level </w:t>
      </w:r>
      <w:r w:rsidR="00BD0EC9">
        <w:rPr>
          <w:lang w:val="en-NZ"/>
        </w:rPr>
        <w:t xml:space="preserve">compared with standard non humidified CPAP at the participants usual pressure level. Outcomes studied will be </w:t>
      </w:r>
      <w:r>
        <w:rPr>
          <w:lang w:val="en-NZ"/>
        </w:rPr>
        <w:t>airway dryness and.</w:t>
      </w:r>
      <w:r w:rsidR="00BD0EC9">
        <w:rPr>
          <w:lang w:val="en-NZ"/>
        </w:rPr>
        <w:t xml:space="preserve"> number of arousals.</w:t>
      </w:r>
      <w:r>
        <w:rPr>
          <w:lang w:val="en-NZ"/>
        </w:rPr>
        <w:t xml:space="preserve"> </w:t>
      </w:r>
    </w:p>
    <w:p w14:paraId="4D89FEC0" w14:textId="77777777" w:rsidR="000D5382" w:rsidRPr="00AD58AA" w:rsidRDefault="000D5382" w:rsidP="000D5382">
      <w:pPr>
        <w:autoSpaceDE w:val="0"/>
        <w:autoSpaceDN w:val="0"/>
        <w:adjustRightInd w:val="0"/>
        <w:rPr>
          <w:u w:val="single"/>
        </w:rPr>
      </w:pPr>
    </w:p>
    <w:p w14:paraId="41FEF001" w14:textId="77777777" w:rsidR="000D5382" w:rsidRPr="00AD58AA" w:rsidRDefault="000D5382" w:rsidP="000D5382">
      <w:pPr>
        <w:rPr>
          <w:u w:val="single"/>
        </w:rPr>
      </w:pPr>
      <w:r w:rsidRPr="00AD58AA">
        <w:rPr>
          <w:u w:val="single"/>
        </w:rPr>
        <w:t>Summary of ethical issues (resolved)</w:t>
      </w:r>
    </w:p>
    <w:p w14:paraId="6C4A318C" w14:textId="77777777" w:rsidR="000D5382" w:rsidRPr="00AD58AA" w:rsidRDefault="000D5382" w:rsidP="000D5382">
      <w:pPr>
        <w:rPr>
          <w:u w:val="single"/>
        </w:rPr>
      </w:pPr>
    </w:p>
    <w:p w14:paraId="755BCA3B" w14:textId="77777777" w:rsidR="000D5382" w:rsidRPr="00AD58AA" w:rsidRDefault="000D5382" w:rsidP="000D5382">
      <w:r w:rsidRPr="00AD58AA">
        <w:t>The main ethical issues considered by the Committee and addressed by the Researcher are as follows.</w:t>
      </w:r>
    </w:p>
    <w:p w14:paraId="5D6A3BBC" w14:textId="77777777" w:rsidR="000D5382" w:rsidRPr="00AD58AA" w:rsidRDefault="000D5382" w:rsidP="000D5382"/>
    <w:p w14:paraId="4F827057" w14:textId="77777777" w:rsidR="000D5382" w:rsidRPr="00AD58AA" w:rsidRDefault="000D5382" w:rsidP="000D5382">
      <w:pPr>
        <w:pStyle w:val="ListParagraph"/>
        <w:numPr>
          <w:ilvl w:val="0"/>
          <w:numId w:val="18"/>
        </w:numPr>
        <w:spacing w:before="80" w:after="80"/>
        <w:rPr>
          <w:lang w:val="en-NZ"/>
        </w:rPr>
      </w:pPr>
      <w:r w:rsidRPr="00AD58AA">
        <w:rPr>
          <w:lang w:val="en-NZ"/>
        </w:rPr>
        <w:t xml:space="preserve">The Committee </w:t>
      </w:r>
      <w:r w:rsidR="00AD58AA">
        <w:rPr>
          <w:lang w:val="en-NZ"/>
        </w:rPr>
        <w:t xml:space="preserve">noted that participants will be recruited through Fisher &amp; Paykel’s database of CPAP users. Participants will receive a letter asking them if they are interested. </w:t>
      </w:r>
    </w:p>
    <w:p w14:paraId="5A1C99AA" w14:textId="77777777" w:rsidR="000D5382" w:rsidRPr="00AD58AA" w:rsidRDefault="000D5382" w:rsidP="000D5382">
      <w:pPr>
        <w:spacing w:before="80" w:after="80"/>
        <w:rPr>
          <w:u w:val="single"/>
        </w:rPr>
      </w:pPr>
    </w:p>
    <w:p w14:paraId="163FE35B" w14:textId="77777777" w:rsidR="000D5382" w:rsidRPr="00AD58AA" w:rsidRDefault="000D5382" w:rsidP="000D5382">
      <w:pPr>
        <w:rPr>
          <w:u w:val="single"/>
        </w:rPr>
      </w:pPr>
      <w:r w:rsidRPr="00AD58AA">
        <w:rPr>
          <w:u w:val="single"/>
        </w:rPr>
        <w:t>Summary of ethical issues (outstanding)</w:t>
      </w:r>
    </w:p>
    <w:p w14:paraId="2C01D04F" w14:textId="77777777" w:rsidR="000D5382" w:rsidRPr="00AD58AA" w:rsidRDefault="000D5382" w:rsidP="000D5382">
      <w:pPr>
        <w:rPr>
          <w:u w:val="single"/>
        </w:rPr>
      </w:pPr>
    </w:p>
    <w:p w14:paraId="5CA12DA8" w14:textId="77777777" w:rsidR="000D5382" w:rsidRPr="00AD58AA" w:rsidRDefault="000D5382" w:rsidP="000D5382">
      <w:r w:rsidRPr="00AD58AA">
        <w:t>The main ethical issues considered by the Committee and which require addressing by the Researcher are as follows.</w:t>
      </w:r>
    </w:p>
    <w:p w14:paraId="2E616065" w14:textId="77777777" w:rsidR="000D5382" w:rsidRPr="00AD58AA" w:rsidRDefault="000D5382" w:rsidP="000D5382">
      <w:pPr>
        <w:autoSpaceDE w:val="0"/>
        <w:autoSpaceDN w:val="0"/>
        <w:adjustRightInd w:val="0"/>
      </w:pPr>
    </w:p>
    <w:p w14:paraId="68BBDEC7" w14:textId="77777777" w:rsidR="000D5382" w:rsidRPr="00AD58AA" w:rsidRDefault="00AD58AA" w:rsidP="000D5382">
      <w:pPr>
        <w:pStyle w:val="ListParagraph"/>
        <w:numPr>
          <w:ilvl w:val="0"/>
          <w:numId w:val="18"/>
        </w:numPr>
        <w:rPr>
          <w:lang w:val="en-NZ"/>
        </w:rPr>
      </w:pPr>
      <w:r>
        <w:rPr>
          <w:lang w:val="en-NZ"/>
        </w:rPr>
        <w:t xml:space="preserve">The Committee stated that this study is considered a commercially-sponsored intervention study and that ACC-equivalent insurance and professional indemnity will need to be provided. Please provide evidence that these are held by the sponsor or co-ordinating investigator. </w:t>
      </w:r>
      <w:r>
        <w:rPr>
          <w:i/>
          <w:lang w:val="en-NZ"/>
        </w:rPr>
        <w:t>(HDEC Standard Operating Procedures paras 155 – 159 &amp; Ethical guidelines for Intervention Studies para 4.5)</w:t>
      </w:r>
    </w:p>
    <w:p w14:paraId="0A5E5B34" w14:textId="77777777" w:rsidR="002B67D0" w:rsidRPr="002049D0" w:rsidRDefault="002B67D0" w:rsidP="002B67D0">
      <w:pPr>
        <w:pStyle w:val="ListParagraph"/>
        <w:numPr>
          <w:ilvl w:val="0"/>
          <w:numId w:val="18"/>
        </w:numPr>
        <w:rPr>
          <w:lang w:val="en-NZ"/>
        </w:rPr>
      </w:pPr>
      <w:r w:rsidRPr="002B67D0">
        <w:rPr>
          <w:rFonts w:cs="Arial"/>
          <w:lang w:val="en-US"/>
        </w:rPr>
        <w:t>Please amend the information sheet and consent form, taking into account the suggestions made by the Committee (</w:t>
      </w:r>
      <w:r w:rsidRPr="002B67D0">
        <w:rPr>
          <w:rFonts w:cs="Arial"/>
          <w:i/>
          <w:lang w:val="en-US"/>
        </w:rPr>
        <w:t>Ethical Guidelines for Intervention Studies</w:t>
      </w:r>
      <w:r w:rsidRPr="002B67D0">
        <w:rPr>
          <w:rFonts w:cs="Arial"/>
          <w:lang w:val="en-US"/>
        </w:rPr>
        <w:t xml:space="preserve"> </w:t>
      </w:r>
      <w:r w:rsidRPr="002B67D0">
        <w:rPr>
          <w:rFonts w:cs="Arial"/>
          <w:i/>
          <w:lang w:val="en-US"/>
        </w:rPr>
        <w:t>para 6.22</w:t>
      </w:r>
      <w:r w:rsidRPr="002B67D0">
        <w:rPr>
          <w:rFonts w:cs="Arial"/>
          <w:lang w:val="en-US"/>
        </w:rPr>
        <w:t>).</w:t>
      </w:r>
    </w:p>
    <w:p w14:paraId="60DD8460" w14:textId="77777777" w:rsidR="002049D0" w:rsidRPr="002049D0" w:rsidRDefault="002049D0" w:rsidP="002049D0">
      <w:pPr>
        <w:pStyle w:val="ListParagraph"/>
        <w:numPr>
          <w:ilvl w:val="0"/>
          <w:numId w:val="18"/>
        </w:numPr>
        <w:rPr>
          <w:lang w:val="en-NZ"/>
        </w:rPr>
      </w:pPr>
      <w:r w:rsidRPr="002049D0">
        <w:rPr>
          <w:rFonts w:cs="Arial"/>
          <w:lang w:val="en-US"/>
        </w:rPr>
        <w:t xml:space="preserve">Please provide evidence of </w:t>
      </w:r>
      <w:proofErr w:type="spellStart"/>
      <w:r w:rsidRPr="002049D0">
        <w:rPr>
          <w:rFonts w:cs="Arial"/>
          <w:lang w:val="en-US"/>
        </w:rPr>
        <w:t>favourable</w:t>
      </w:r>
      <w:proofErr w:type="spellEnd"/>
      <w:r w:rsidRPr="002049D0">
        <w:rPr>
          <w:rFonts w:cs="Arial"/>
          <w:lang w:val="en-US"/>
        </w:rPr>
        <w:t xml:space="preserve"> independent peer review of the study protocol </w:t>
      </w:r>
      <w:r>
        <w:rPr>
          <w:rFonts w:cs="Arial"/>
          <w:lang w:val="en-US"/>
        </w:rPr>
        <w:t xml:space="preserve">from a respiratory physician. </w:t>
      </w:r>
      <w:r w:rsidRPr="002049D0">
        <w:rPr>
          <w:rFonts w:cs="Arial"/>
          <w:lang w:val="en-US"/>
        </w:rPr>
        <w:t>(</w:t>
      </w:r>
      <w:r w:rsidRPr="002049D0">
        <w:rPr>
          <w:rFonts w:cs="Arial"/>
          <w:i/>
          <w:lang w:val="en-US"/>
        </w:rPr>
        <w:t>Ethical Guidelines for Intervention Studies</w:t>
      </w:r>
      <w:r w:rsidRPr="002049D0">
        <w:rPr>
          <w:rFonts w:cs="Arial"/>
          <w:lang w:val="en-US"/>
        </w:rPr>
        <w:t xml:space="preserve"> Appendix 1)</w:t>
      </w:r>
    </w:p>
    <w:p w14:paraId="2D2C3057" w14:textId="787B0476" w:rsidR="002049D0" w:rsidRPr="002049D0" w:rsidRDefault="002049D0" w:rsidP="002049D0">
      <w:pPr>
        <w:pStyle w:val="ListParagraph"/>
        <w:numPr>
          <w:ilvl w:val="0"/>
          <w:numId w:val="18"/>
        </w:numPr>
        <w:rPr>
          <w:lang w:val="en-NZ"/>
        </w:rPr>
      </w:pPr>
      <w:r w:rsidRPr="002049D0">
        <w:rPr>
          <w:rFonts w:cs="Arial"/>
          <w:lang w:val="en-US"/>
        </w:rPr>
        <w:t xml:space="preserve">Please provide an updated recruitment protocol that involves </w:t>
      </w:r>
      <w:r w:rsidR="00F62FFB" w:rsidRPr="002049D0">
        <w:rPr>
          <w:rFonts w:cs="Arial"/>
          <w:lang w:val="en-US"/>
        </w:rPr>
        <w:t>researcher’s</w:t>
      </w:r>
      <w:r w:rsidRPr="002049D0">
        <w:rPr>
          <w:rFonts w:cs="Arial"/>
          <w:lang w:val="en-US"/>
        </w:rPr>
        <w:t xml:space="preserve"> not screening health information</w:t>
      </w:r>
      <w:r w:rsidRPr="002049D0">
        <w:rPr>
          <w:rFonts w:cs="Arial"/>
          <w:szCs w:val="22"/>
          <w:lang w:val="en-US"/>
        </w:rPr>
        <w:t xml:space="preserve">. </w:t>
      </w:r>
      <w:r w:rsidRPr="002049D0">
        <w:rPr>
          <w:rFonts w:cs="Arial"/>
          <w:lang w:val="en-US"/>
        </w:rPr>
        <w:t>(</w:t>
      </w:r>
      <w:r w:rsidRPr="002049D0">
        <w:rPr>
          <w:rFonts w:cs="Arial"/>
          <w:i/>
          <w:lang w:val="en-US"/>
        </w:rPr>
        <w:t>Ethical Guidelines for Intervention Studies</w:t>
      </w:r>
      <w:r w:rsidRPr="002049D0">
        <w:rPr>
          <w:rFonts w:cs="Arial"/>
          <w:lang w:val="en-US"/>
        </w:rPr>
        <w:t xml:space="preserve"> </w:t>
      </w:r>
      <w:r w:rsidRPr="002049D0">
        <w:rPr>
          <w:rFonts w:cs="Arial"/>
          <w:i/>
          <w:lang w:val="en-US"/>
        </w:rPr>
        <w:t>para 5.41</w:t>
      </w:r>
      <w:r w:rsidRPr="002049D0">
        <w:rPr>
          <w:rFonts w:cs="Arial"/>
          <w:lang w:val="en-US"/>
        </w:rPr>
        <w:t>)</w:t>
      </w:r>
    </w:p>
    <w:p w14:paraId="13474ECD" w14:textId="77777777" w:rsidR="002049D0" w:rsidRPr="00886DAA" w:rsidRDefault="002049D0" w:rsidP="002B67D0">
      <w:pPr>
        <w:pStyle w:val="ListParagraph"/>
        <w:numPr>
          <w:ilvl w:val="0"/>
          <w:numId w:val="18"/>
        </w:numPr>
        <w:rPr>
          <w:lang w:val="en-NZ"/>
        </w:rPr>
      </w:pPr>
      <w:r>
        <w:rPr>
          <w:lang w:val="en-NZ"/>
        </w:rPr>
        <w:t xml:space="preserve">The Committee had concerns </w:t>
      </w:r>
      <w:r w:rsidR="00577EBF">
        <w:rPr>
          <w:lang w:val="en-NZ"/>
        </w:rPr>
        <w:t>over the scientific basis of reducing participant’s CPAP pressure to 70% as 100% pressure has been established as what is best for their condition.</w:t>
      </w:r>
      <w:r w:rsidR="008E5F0F">
        <w:rPr>
          <w:lang w:val="en-NZ"/>
        </w:rPr>
        <w:t xml:space="preserve"> Please provide the scientific basis for this decision.</w:t>
      </w:r>
      <w:r w:rsidR="00577EBF">
        <w:rPr>
          <w:lang w:val="en-NZ"/>
        </w:rPr>
        <w:t xml:space="preserve"> </w:t>
      </w:r>
      <w:r w:rsidR="00577EBF" w:rsidRPr="002049D0">
        <w:rPr>
          <w:rFonts w:cs="Arial"/>
          <w:lang w:val="en-US"/>
        </w:rPr>
        <w:t>(</w:t>
      </w:r>
      <w:r w:rsidR="00577EBF" w:rsidRPr="002049D0">
        <w:rPr>
          <w:rFonts w:cs="Arial"/>
          <w:i/>
          <w:lang w:val="en-US"/>
        </w:rPr>
        <w:t>Ethical Guidelines for Intervention Studies</w:t>
      </w:r>
      <w:r w:rsidR="00577EBF" w:rsidRPr="002049D0">
        <w:rPr>
          <w:rFonts w:cs="Arial"/>
          <w:lang w:val="en-US"/>
        </w:rPr>
        <w:t xml:space="preserve"> </w:t>
      </w:r>
      <w:r w:rsidR="00577EBF" w:rsidRPr="002049D0">
        <w:rPr>
          <w:rFonts w:cs="Arial"/>
          <w:i/>
          <w:lang w:val="en-US"/>
        </w:rPr>
        <w:t>para 5.</w:t>
      </w:r>
      <w:r w:rsidR="00577EBF">
        <w:rPr>
          <w:rFonts w:cs="Arial"/>
          <w:i/>
          <w:lang w:val="en-US"/>
        </w:rPr>
        <w:t>5</w:t>
      </w:r>
      <w:r w:rsidR="00577EBF" w:rsidRPr="002049D0">
        <w:rPr>
          <w:rFonts w:cs="Arial"/>
          <w:lang w:val="en-US"/>
        </w:rPr>
        <w:t>)</w:t>
      </w:r>
    </w:p>
    <w:p w14:paraId="31A6D61B" w14:textId="226721DF" w:rsidR="00BD0EC9" w:rsidRPr="007E5784" w:rsidRDefault="00BD0EC9" w:rsidP="002B67D0">
      <w:pPr>
        <w:pStyle w:val="ListParagraph"/>
        <w:numPr>
          <w:ilvl w:val="0"/>
          <w:numId w:val="18"/>
        </w:numPr>
        <w:rPr>
          <w:lang w:val="en-NZ"/>
        </w:rPr>
      </w:pPr>
      <w:r>
        <w:rPr>
          <w:rFonts w:cs="Arial"/>
          <w:lang w:val="en-US"/>
        </w:rPr>
        <w:lastRenderedPageBreak/>
        <w:t xml:space="preserve">The Committee queried. </w:t>
      </w:r>
      <w:proofErr w:type="gramStart"/>
      <w:r>
        <w:rPr>
          <w:rFonts w:cs="Arial"/>
          <w:lang w:val="en-US"/>
        </w:rPr>
        <w:t>the</w:t>
      </w:r>
      <w:proofErr w:type="gramEnd"/>
      <w:r>
        <w:rPr>
          <w:rFonts w:cs="Arial"/>
          <w:lang w:val="en-US"/>
        </w:rPr>
        <w:t xml:space="preserve"> basis for  statements in the protocol and PISC that prolonged use of CPAP may produce a stroke</w:t>
      </w:r>
      <w:r w:rsidR="00EB5492">
        <w:rPr>
          <w:rFonts w:cs="Arial"/>
          <w:lang w:val="en-US"/>
        </w:rPr>
        <w:t>.</w:t>
      </w:r>
      <w:r w:rsidR="00F62FFB">
        <w:rPr>
          <w:rFonts w:cs="Arial"/>
          <w:lang w:val="en-US"/>
        </w:rPr>
        <w:t xml:space="preserve"> </w:t>
      </w:r>
      <w:r w:rsidR="00EB5492">
        <w:rPr>
          <w:rFonts w:cs="Arial"/>
          <w:lang w:val="en-US"/>
        </w:rPr>
        <w:t>T</w:t>
      </w:r>
      <w:r>
        <w:rPr>
          <w:rFonts w:cs="Arial"/>
          <w:lang w:val="en-US"/>
        </w:rPr>
        <w:t xml:space="preserve">his might result in people being reluctant to continue with CPAP which had been prescribed for them. Please provide evidence to support this statement or modify the </w:t>
      </w:r>
      <w:r w:rsidR="00EB5492">
        <w:rPr>
          <w:rFonts w:cs="Arial"/>
          <w:lang w:val="en-US"/>
        </w:rPr>
        <w:t>wording in the documents.</w:t>
      </w:r>
    </w:p>
    <w:p w14:paraId="68709629" w14:textId="77777777" w:rsidR="007E5784" w:rsidRPr="002B67D0" w:rsidRDefault="007E5784" w:rsidP="002B67D0">
      <w:pPr>
        <w:pStyle w:val="ListParagraph"/>
        <w:numPr>
          <w:ilvl w:val="0"/>
          <w:numId w:val="18"/>
        </w:numPr>
        <w:rPr>
          <w:lang w:val="en-NZ"/>
        </w:rPr>
      </w:pPr>
      <w:r>
        <w:rPr>
          <w:rFonts w:cs="Arial"/>
          <w:lang w:val="en-US"/>
        </w:rPr>
        <w:t xml:space="preserve">Please provide evidence that Māori consultation is being sought or obtained. </w:t>
      </w:r>
      <w:r>
        <w:rPr>
          <w:rFonts w:cs="Arial"/>
          <w:i/>
          <w:lang w:val="en-US"/>
        </w:rPr>
        <w:t>Ethical Guidelines for Intervention Studies para 5.58)</w:t>
      </w:r>
    </w:p>
    <w:p w14:paraId="4C6E23E4" w14:textId="77777777" w:rsidR="000D5382" w:rsidRPr="00AD58AA" w:rsidRDefault="000D5382" w:rsidP="000D5382">
      <w:pPr>
        <w:pStyle w:val="ListParagraph"/>
        <w:spacing w:before="80" w:after="80"/>
        <w:rPr>
          <w:rFonts w:cs="Arial"/>
          <w:szCs w:val="22"/>
          <w:lang w:val="en-NZ"/>
        </w:rPr>
      </w:pPr>
    </w:p>
    <w:p w14:paraId="3863B958" w14:textId="77777777" w:rsidR="000D5382" w:rsidRPr="00AD58AA" w:rsidRDefault="000D5382" w:rsidP="000D5382">
      <w:pPr>
        <w:spacing w:before="80" w:after="80"/>
        <w:rPr>
          <w:rFonts w:cs="Arial"/>
          <w:szCs w:val="22"/>
        </w:rPr>
      </w:pPr>
      <w:r w:rsidRPr="00AD58AA">
        <w:rPr>
          <w:rFonts w:cs="Arial"/>
          <w:szCs w:val="22"/>
        </w:rPr>
        <w:t xml:space="preserve">The Committee requested the following changes to the Participant Information Sheet and Consent Form: </w:t>
      </w:r>
    </w:p>
    <w:p w14:paraId="64CA44CD" w14:textId="77777777" w:rsidR="000D5382" w:rsidRPr="00AD58AA" w:rsidRDefault="000D5382" w:rsidP="000D5382">
      <w:pPr>
        <w:spacing w:before="80" w:after="80"/>
        <w:rPr>
          <w:rFonts w:cs="Arial"/>
          <w:szCs w:val="22"/>
        </w:rPr>
      </w:pPr>
    </w:p>
    <w:p w14:paraId="2670C7A8" w14:textId="729CBFC6" w:rsidR="000D5382" w:rsidRDefault="002B67D0">
      <w:pPr>
        <w:pStyle w:val="ListParagraph"/>
        <w:numPr>
          <w:ilvl w:val="0"/>
          <w:numId w:val="18"/>
        </w:numPr>
        <w:spacing w:before="80" w:after="80"/>
      </w:pPr>
      <w:r>
        <w:t xml:space="preserve">Justify or remove the inclusion of statements about risk of stroke. Please provide evidence that this is the case or remove statements about this from the information sheet. </w:t>
      </w:r>
      <w:r w:rsidR="00E542C8">
        <w:t>Remove the contact details of the executive secretary for the study.</w:t>
      </w:r>
    </w:p>
    <w:p w14:paraId="4FA83DDD" w14:textId="77777777" w:rsidR="00E542C8" w:rsidRPr="00E542C8" w:rsidRDefault="00E542C8" w:rsidP="000D5382">
      <w:pPr>
        <w:pStyle w:val="ListParagraph"/>
        <w:numPr>
          <w:ilvl w:val="0"/>
          <w:numId w:val="18"/>
        </w:numPr>
        <w:spacing w:before="80" w:after="80"/>
      </w:pPr>
      <w:r w:rsidRPr="00C73146">
        <w:rPr>
          <w:rFonts w:cs="Arial"/>
        </w:rPr>
        <w:t xml:space="preserve">The Committee requested the compensation wording is updated for accuracy, they suggested the following statement: </w:t>
      </w:r>
      <w:r w:rsidRPr="00C73146">
        <w:rPr>
          <w:rFonts w:cs="Arial"/>
          <w:i/>
        </w:rPr>
        <w:t xml:space="preserve">“If you were injured as a result of treatment given as part of this study, which is unlikely, you </w:t>
      </w:r>
      <w:r w:rsidRPr="00C73146">
        <w:rPr>
          <w:rFonts w:cs="Arial"/>
          <w:b/>
          <w:bCs/>
          <w:i/>
        </w:rPr>
        <w:t>won’t</w:t>
      </w:r>
      <w:r w:rsidRPr="00C73146">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C73146">
        <w:rPr>
          <w:rFonts w:cs="Arial"/>
          <w:i/>
          <w:u w:val="single"/>
        </w:rPr>
        <w:t xml:space="preserve"> </w:t>
      </w:r>
      <w:r w:rsidRPr="00C73146">
        <w:rPr>
          <w:rFonts w:cs="Arial"/>
          <w:i/>
        </w:rPr>
        <w:t>If you have private health or life insurance, you may wish to check with your insurer that taking part in this study won’t affect your cover.”</w:t>
      </w:r>
      <w:r>
        <w:rPr>
          <w:rFonts w:cs="Arial"/>
          <w:i/>
        </w:rPr>
        <w:t xml:space="preserve"> </w:t>
      </w:r>
    </w:p>
    <w:p w14:paraId="045A2C38" w14:textId="77777777" w:rsidR="00E542C8" w:rsidRPr="00E542C8" w:rsidRDefault="00E542C8" w:rsidP="000D5382">
      <w:pPr>
        <w:pStyle w:val="ListParagraph"/>
        <w:numPr>
          <w:ilvl w:val="0"/>
          <w:numId w:val="18"/>
        </w:numPr>
        <w:spacing w:before="80" w:after="80"/>
      </w:pPr>
      <w:r w:rsidRPr="00C73146">
        <w:rPr>
          <w:rFonts w:cs="Arial"/>
        </w:rPr>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C73146">
        <w:rPr>
          <w:rFonts w:cs="Arial"/>
        </w:rPr>
        <w:t>Tokelauan</w:t>
      </w:r>
      <w:proofErr w:type="gramEnd"/>
      <w:r w:rsidRPr="00C73146">
        <w:rPr>
          <w:rFonts w:cs="Arial"/>
        </w:rPr>
        <w:t>) please state.</w:t>
      </w:r>
    </w:p>
    <w:p w14:paraId="125F0729" w14:textId="77777777" w:rsidR="00E542C8" w:rsidRDefault="00E542C8" w:rsidP="000D5382">
      <w:pPr>
        <w:pStyle w:val="ListParagraph"/>
        <w:numPr>
          <w:ilvl w:val="0"/>
          <w:numId w:val="18"/>
        </w:numPr>
        <w:spacing w:before="80" w:after="80"/>
      </w:pPr>
      <w:r>
        <w:t>Please check the initial contact letter for readability.</w:t>
      </w:r>
    </w:p>
    <w:p w14:paraId="62A266D1" w14:textId="77777777" w:rsidR="00E542C8" w:rsidRDefault="00E542C8" w:rsidP="000D5382">
      <w:pPr>
        <w:pStyle w:val="ListParagraph"/>
        <w:numPr>
          <w:ilvl w:val="0"/>
          <w:numId w:val="18"/>
        </w:numPr>
        <w:spacing w:before="80" w:after="80"/>
      </w:pPr>
      <w:r>
        <w:t>Change references to patients to participants.</w:t>
      </w:r>
    </w:p>
    <w:p w14:paraId="0B4F3F3D" w14:textId="77777777" w:rsidR="00E542C8" w:rsidRDefault="00E542C8" w:rsidP="000D5382">
      <w:pPr>
        <w:pStyle w:val="ListParagraph"/>
        <w:numPr>
          <w:ilvl w:val="0"/>
          <w:numId w:val="18"/>
        </w:numPr>
        <w:spacing w:before="80" w:after="80"/>
      </w:pPr>
      <w:r>
        <w:t>Please simplify the language of the information sheet. For example participants do not need to be told the project is an intervention study.</w:t>
      </w:r>
    </w:p>
    <w:p w14:paraId="7A39BC6E" w14:textId="77777777" w:rsidR="007E5784" w:rsidRDefault="00E542C8" w:rsidP="000D5382">
      <w:pPr>
        <w:pStyle w:val="ListParagraph"/>
        <w:numPr>
          <w:ilvl w:val="0"/>
          <w:numId w:val="18"/>
        </w:numPr>
        <w:spacing w:before="80" w:after="80"/>
      </w:pPr>
      <w:r>
        <w:t xml:space="preserve">Explain that compensation is pro-rata and that if participants only stay for one night then they will </w:t>
      </w:r>
      <w:r w:rsidR="007E5784">
        <w:t>only receive eighty dollars.</w:t>
      </w:r>
    </w:p>
    <w:p w14:paraId="13FECDC9" w14:textId="77777777" w:rsidR="007E5784" w:rsidRDefault="007E5784" w:rsidP="000D5382">
      <w:pPr>
        <w:pStyle w:val="ListParagraph"/>
        <w:numPr>
          <w:ilvl w:val="0"/>
          <w:numId w:val="18"/>
        </w:numPr>
        <w:spacing w:before="80" w:after="80"/>
      </w:pPr>
      <w:r>
        <w:t>Explain that Fisher and Paykel will receive a copy of the study data.</w:t>
      </w:r>
    </w:p>
    <w:p w14:paraId="31295B62" w14:textId="77777777" w:rsidR="007E5784" w:rsidRDefault="007E5784" w:rsidP="000D5382">
      <w:pPr>
        <w:pStyle w:val="ListParagraph"/>
        <w:numPr>
          <w:ilvl w:val="0"/>
          <w:numId w:val="18"/>
        </w:numPr>
        <w:spacing w:before="80" w:after="80"/>
      </w:pPr>
      <w:r>
        <w:t>State that health information associated with the study will be held for ten years and then destroyed.</w:t>
      </w:r>
    </w:p>
    <w:p w14:paraId="1AA37D65" w14:textId="77777777" w:rsidR="00E542C8" w:rsidRPr="00AD58AA" w:rsidRDefault="007E5784" w:rsidP="000D5382">
      <w:pPr>
        <w:pStyle w:val="ListParagraph"/>
        <w:numPr>
          <w:ilvl w:val="0"/>
          <w:numId w:val="18"/>
        </w:numPr>
        <w:spacing w:before="80" w:after="80"/>
      </w:pPr>
      <w:r>
        <w:t xml:space="preserve">Remove yes/no boxes from the consent form except for those items that are truly optional. </w:t>
      </w:r>
      <w:r w:rsidR="00E542C8">
        <w:t xml:space="preserve"> </w:t>
      </w:r>
    </w:p>
    <w:p w14:paraId="0D0E476A" w14:textId="77777777" w:rsidR="000D5382" w:rsidRPr="00AD58AA" w:rsidRDefault="000D5382" w:rsidP="000D5382">
      <w:pPr>
        <w:spacing w:before="80" w:after="80"/>
      </w:pPr>
    </w:p>
    <w:p w14:paraId="77D65810" w14:textId="77777777" w:rsidR="000D5382" w:rsidRPr="00AD58AA" w:rsidRDefault="000D5382" w:rsidP="000D5382">
      <w:pPr>
        <w:rPr>
          <w:u w:val="single"/>
        </w:rPr>
      </w:pPr>
      <w:r w:rsidRPr="00AD58AA">
        <w:rPr>
          <w:u w:val="single"/>
        </w:rPr>
        <w:t xml:space="preserve">Decision </w:t>
      </w:r>
    </w:p>
    <w:p w14:paraId="74FD649B" w14:textId="77777777" w:rsidR="000D5382" w:rsidRPr="00AD58AA" w:rsidRDefault="000D5382" w:rsidP="000D5382"/>
    <w:p w14:paraId="380985D2" w14:textId="77777777" w:rsidR="000D5382" w:rsidRDefault="000D5382" w:rsidP="000D5382">
      <w:r w:rsidRPr="00AD58AA">
        <w:t xml:space="preserve">This application was </w:t>
      </w:r>
      <w:r w:rsidRPr="00AD58AA">
        <w:rPr>
          <w:i/>
        </w:rPr>
        <w:t>provisionally approved</w:t>
      </w:r>
      <w:r w:rsidR="00577EBF">
        <w:rPr>
          <w:i/>
        </w:rPr>
        <w:t xml:space="preserve"> </w:t>
      </w:r>
      <w:r w:rsidR="00577EBF">
        <w:t>by consensus</w:t>
      </w:r>
      <w:r w:rsidRPr="00AD58AA">
        <w:t>, subject to the follow</w:t>
      </w:r>
      <w:r w:rsidR="008E5F0F">
        <w:t>ing information being received:</w:t>
      </w:r>
    </w:p>
    <w:p w14:paraId="605F9856" w14:textId="77777777" w:rsidR="008E5F0F" w:rsidRDefault="008E5F0F" w:rsidP="000D5382"/>
    <w:p w14:paraId="4E640D48" w14:textId="77777777" w:rsidR="008E5F0F" w:rsidRPr="00AD58AA" w:rsidRDefault="008E5F0F" w:rsidP="008E5F0F">
      <w:pPr>
        <w:pStyle w:val="ListParagraph"/>
        <w:numPr>
          <w:ilvl w:val="0"/>
          <w:numId w:val="19"/>
        </w:numPr>
        <w:rPr>
          <w:lang w:val="en-NZ"/>
        </w:rPr>
      </w:pPr>
      <w:bookmarkStart w:id="0" w:name="_GoBack"/>
      <w:r>
        <w:rPr>
          <w:lang w:val="en-NZ"/>
        </w:rPr>
        <w:t xml:space="preserve">Please provide evidence of sponsor insurance and professional indemnity on behalf of the co-ordinating investigator. </w:t>
      </w:r>
      <w:r>
        <w:rPr>
          <w:i/>
          <w:lang w:val="en-NZ"/>
        </w:rPr>
        <w:t>(HDEC Standard Operating Procedures paras 155 – 159 &amp; Ethical guidelines for Intervention Studies para 4.5)</w:t>
      </w:r>
    </w:p>
    <w:p w14:paraId="6F5E6E87" w14:textId="77777777" w:rsidR="008E5F0F" w:rsidRPr="002049D0" w:rsidRDefault="008E5F0F" w:rsidP="008E5F0F">
      <w:pPr>
        <w:pStyle w:val="ListParagraph"/>
        <w:numPr>
          <w:ilvl w:val="0"/>
          <w:numId w:val="19"/>
        </w:numPr>
        <w:rPr>
          <w:lang w:val="en-NZ"/>
        </w:rPr>
      </w:pPr>
      <w:r w:rsidRPr="002B67D0">
        <w:rPr>
          <w:rFonts w:cs="Arial"/>
          <w:lang w:val="en-US"/>
        </w:rPr>
        <w:t>Please amend the information sheet and consent form, taking into account the suggestions made by the Committee (</w:t>
      </w:r>
      <w:r w:rsidRPr="002B67D0">
        <w:rPr>
          <w:rFonts w:cs="Arial"/>
          <w:i/>
          <w:lang w:val="en-US"/>
        </w:rPr>
        <w:t>Ethical Guidelines for Intervention Studies</w:t>
      </w:r>
      <w:r w:rsidRPr="002B67D0">
        <w:rPr>
          <w:rFonts w:cs="Arial"/>
          <w:lang w:val="en-US"/>
        </w:rPr>
        <w:t xml:space="preserve"> </w:t>
      </w:r>
      <w:r w:rsidRPr="002B67D0">
        <w:rPr>
          <w:rFonts w:cs="Arial"/>
          <w:i/>
          <w:lang w:val="en-US"/>
        </w:rPr>
        <w:t>para 6.22</w:t>
      </w:r>
      <w:r w:rsidRPr="002B67D0">
        <w:rPr>
          <w:rFonts w:cs="Arial"/>
          <w:lang w:val="en-US"/>
        </w:rPr>
        <w:t>).</w:t>
      </w:r>
    </w:p>
    <w:p w14:paraId="14C3160D" w14:textId="77777777" w:rsidR="008E5F0F" w:rsidRPr="002049D0" w:rsidRDefault="008E5F0F" w:rsidP="008E5F0F">
      <w:pPr>
        <w:pStyle w:val="ListParagraph"/>
        <w:numPr>
          <w:ilvl w:val="0"/>
          <w:numId w:val="19"/>
        </w:numPr>
        <w:rPr>
          <w:lang w:val="en-NZ"/>
        </w:rPr>
      </w:pPr>
      <w:r w:rsidRPr="002049D0">
        <w:rPr>
          <w:rFonts w:cs="Arial"/>
          <w:lang w:val="en-US"/>
        </w:rPr>
        <w:t xml:space="preserve">Please provide evidence of </w:t>
      </w:r>
      <w:proofErr w:type="spellStart"/>
      <w:r w:rsidRPr="002049D0">
        <w:rPr>
          <w:rFonts w:cs="Arial"/>
          <w:lang w:val="en-US"/>
        </w:rPr>
        <w:t>favourable</w:t>
      </w:r>
      <w:proofErr w:type="spellEnd"/>
      <w:r w:rsidRPr="002049D0">
        <w:rPr>
          <w:rFonts w:cs="Arial"/>
          <w:lang w:val="en-US"/>
        </w:rPr>
        <w:t xml:space="preserve"> independent peer review of the study protocol </w:t>
      </w:r>
      <w:r>
        <w:rPr>
          <w:rFonts w:cs="Arial"/>
          <w:lang w:val="en-US"/>
        </w:rPr>
        <w:t xml:space="preserve">from a respiratory physician. </w:t>
      </w:r>
      <w:r w:rsidRPr="002049D0">
        <w:rPr>
          <w:rFonts w:cs="Arial"/>
          <w:lang w:val="en-US"/>
        </w:rPr>
        <w:t>(</w:t>
      </w:r>
      <w:r w:rsidRPr="002049D0">
        <w:rPr>
          <w:rFonts w:cs="Arial"/>
          <w:i/>
          <w:lang w:val="en-US"/>
        </w:rPr>
        <w:t>Ethical Guidelines for Intervention Studies</w:t>
      </w:r>
      <w:r w:rsidRPr="002049D0">
        <w:rPr>
          <w:rFonts w:cs="Arial"/>
          <w:lang w:val="en-US"/>
        </w:rPr>
        <w:t xml:space="preserve"> Appendix 1)</w:t>
      </w:r>
    </w:p>
    <w:p w14:paraId="1B319E82" w14:textId="77777777" w:rsidR="008E5F0F" w:rsidRPr="002049D0" w:rsidRDefault="008E5F0F" w:rsidP="008E5F0F">
      <w:pPr>
        <w:pStyle w:val="ListParagraph"/>
        <w:numPr>
          <w:ilvl w:val="0"/>
          <w:numId w:val="19"/>
        </w:numPr>
        <w:rPr>
          <w:lang w:val="en-NZ"/>
        </w:rPr>
      </w:pPr>
      <w:r w:rsidRPr="002049D0">
        <w:rPr>
          <w:rFonts w:cs="Arial"/>
          <w:lang w:val="en-US"/>
        </w:rPr>
        <w:t xml:space="preserve">Please provide an updated recruitment protocol that involves </w:t>
      </w:r>
      <w:proofErr w:type="gramStart"/>
      <w:r w:rsidRPr="002049D0">
        <w:rPr>
          <w:rFonts w:cs="Arial"/>
          <w:lang w:val="en-US"/>
        </w:rPr>
        <w:t>researchers</w:t>
      </w:r>
      <w:proofErr w:type="gramEnd"/>
      <w:r w:rsidRPr="002049D0">
        <w:rPr>
          <w:rFonts w:cs="Arial"/>
          <w:lang w:val="en-US"/>
        </w:rPr>
        <w:t xml:space="preserve"> not screening health information</w:t>
      </w:r>
      <w:r w:rsidRPr="002049D0">
        <w:rPr>
          <w:rFonts w:cs="Arial"/>
          <w:szCs w:val="22"/>
          <w:lang w:val="en-US"/>
        </w:rPr>
        <w:t xml:space="preserve">. </w:t>
      </w:r>
      <w:r w:rsidRPr="002049D0">
        <w:rPr>
          <w:rFonts w:cs="Arial"/>
          <w:lang w:val="en-US"/>
        </w:rPr>
        <w:t>(</w:t>
      </w:r>
      <w:r w:rsidRPr="002049D0">
        <w:rPr>
          <w:rFonts w:cs="Arial"/>
          <w:i/>
          <w:lang w:val="en-US"/>
        </w:rPr>
        <w:t>Ethical Guidelines for Intervention Studies</w:t>
      </w:r>
      <w:r w:rsidRPr="002049D0">
        <w:rPr>
          <w:rFonts w:cs="Arial"/>
          <w:lang w:val="en-US"/>
        </w:rPr>
        <w:t xml:space="preserve"> </w:t>
      </w:r>
      <w:r w:rsidRPr="002049D0">
        <w:rPr>
          <w:rFonts w:cs="Arial"/>
          <w:i/>
          <w:lang w:val="en-US"/>
        </w:rPr>
        <w:t>para 5.41</w:t>
      </w:r>
      <w:r w:rsidRPr="002049D0">
        <w:rPr>
          <w:rFonts w:cs="Arial"/>
          <w:lang w:val="en-US"/>
        </w:rPr>
        <w:t>)</w:t>
      </w:r>
    </w:p>
    <w:p w14:paraId="599A9407" w14:textId="77777777" w:rsidR="008E5F0F" w:rsidRPr="007E5784" w:rsidRDefault="008E5F0F" w:rsidP="008E5F0F">
      <w:pPr>
        <w:pStyle w:val="ListParagraph"/>
        <w:numPr>
          <w:ilvl w:val="0"/>
          <w:numId w:val="19"/>
        </w:numPr>
        <w:rPr>
          <w:lang w:val="en-NZ"/>
        </w:rPr>
      </w:pPr>
      <w:r>
        <w:rPr>
          <w:lang w:val="en-NZ"/>
        </w:rPr>
        <w:lastRenderedPageBreak/>
        <w:t xml:space="preserve">Please justify reducing participant’s CPAP pressure to 70% as 100% pressure has been established as what is best for their condition. </w:t>
      </w:r>
      <w:r w:rsidRPr="002049D0">
        <w:rPr>
          <w:rFonts w:cs="Arial"/>
          <w:lang w:val="en-US"/>
        </w:rPr>
        <w:t>(</w:t>
      </w:r>
      <w:r w:rsidRPr="002049D0">
        <w:rPr>
          <w:rFonts w:cs="Arial"/>
          <w:i/>
          <w:lang w:val="en-US"/>
        </w:rPr>
        <w:t>Ethical Guidelines for Intervention Studies</w:t>
      </w:r>
      <w:r w:rsidRPr="002049D0">
        <w:rPr>
          <w:rFonts w:cs="Arial"/>
          <w:lang w:val="en-US"/>
        </w:rPr>
        <w:t xml:space="preserve"> </w:t>
      </w:r>
      <w:r w:rsidRPr="002049D0">
        <w:rPr>
          <w:rFonts w:cs="Arial"/>
          <w:i/>
          <w:lang w:val="en-US"/>
        </w:rPr>
        <w:t>para 5.</w:t>
      </w:r>
      <w:r>
        <w:rPr>
          <w:rFonts w:cs="Arial"/>
          <w:i/>
          <w:lang w:val="en-US"/>
        </w:rPr>
        <w:t>5</w:t>
      </w:r>
      <w:r w:rsidRPr="002049D0">
        <w:rPr>
          <w:rFonts w:cs="Arial"/>
          <w:lang w:val="en-US"/>
        </w:rPr>
        <w:t>)</w:t>
      </w:r>
    </w:p>
    <w:p w14:paraId="1A2DB03B" w14:textId="1DBDA1A1" w:rsidR="008E5F0F" w:rsidRPr="00F62FFB" w:rsidRDefault="008E5F0F" w:rsidP="008E5F0F">
      <w:pPr>
        <w:pStyle w:val="ListParagraph"/>
        <w:numPr>
          <w:ilvl w:val="0"/>
          <w:numId w:val="19"/>
        </w:numPr>
        <w:rPr>
          <w:lang w:val="en-NZ"/>
        </w:rPr>
      </w:pPr>
      <w:r>
        <w:rPr>
          <w:rFonts w:cs="Arial"/>
          <w:lang w:val="en-US"/>
        </w:rPr>
        <w:t xml:space="preserve">Please provide evidence that Māori consultation is being sought or obtained. </w:t>
      </w:r>
      <w:r>
        <w:rPr>
          <w:rFonts w:cs="Arial"/>
          <w:i/>
          <w:lang w:val="en-US"/>
        </w:rPr>
        <w:t>Ethical Guidelines for Intervention Studies para 5.58)</w:t>
      </w:r>
      <w:r w:rsidR="00F62FFB">
        <w:rPr>
          <w:rFonts w:cs="Arial"/>
          <w:i/>
          <w:lang w:val="en-US"/>
        </w:rPr>
        <w:t>.</w:t>
      </w:r>
    </w:p>
    <w:bookmarkEnd w:id="0"/>
    <w:p w14:paraId="698B3D5A" w14:textId="77777777" w:rsidR="00F62FFB" w:rsidRPr="002B67D0" w:rsidRDefault="00F62FFB" w:rsidP="00F62FFB">
      <w:pPr>
        <w:pStyle w:val="ListParagraph"/>
        <w:rPr>
          <w:lang w:val="en-NZ"/>
        </w:rPr>
      </w:pPr>
    </w:p>
    <w:p w14:paraId="65CE792F" w14:textId="77777777" w:rsidR="000D5382" w:rsidRPr="00AD58AA" w:rsidRDefault="000D5382" w:rsidP="000D5382">
      <w:r w:rsidRPr="00AD58AA">
        <w:t xml:space="preserve">This following information will be reviewed, and a final decision made on the application, by </w:t>
      </w:r>
      <w:r w:rsidR="00577EBF">
        <w:t xml:space="preserve">Mrs </w:t>
      </w:r>
      <w:proofErr w:type="spellStart"/>
      <w:r w:rsidR="00577EBF">
        <w:t>Maliaga</w:t>
      </w:r>
      <w:proofErr w:type="spellEnd"/>
      <w:r w:rsidR="00577EBF">
        <w:t xml:space="preserve"> Erick and Dr Jane Wylie. </w:t>
      </w:r>
    </w:p>
    <w:p w14:paraId="3D0BF14B" w14:textId="77777777" w:rsidR="00E24E77" w:rsidRPr="00AD58AA" w:rsidRDefault="00E24E77" w:rsidP="00DB2ABD">
      <w:pPr>
        <w:numPr>
          <w:ilvl w:val="0"/>
          <w:numId w:val="1"/>
        </w:numPr>
        <w:rPr>
          <w:rFonts w:cs="Arial"/>
          <w:szCs w:val="22"/>
          <w:lang w:val="en-NZ"/>
        </w:rPr>
      </w:pPr>
    </w:p>
    <w:p w14:paraId="0E348F55" w14:textId="77777777" w:rsidR="00BD2479" w:rsidRPr="00AD58AA" w:rsidRDefault="00BD2479">
      <w:pPr>
        <w:autoSpaceDE w:val="0"/>
        <w:autoSpaceDN w:val="0"/>
        <w:adjustRightInd w:val="0"/>
      </w:pPr>
      <w:r w:rsidRPr="00AD58AA">
        <w:t xml:space="preserve"> </w:t>
      </w:r>
      <w:r w:rsidRPr="00AD58AA">
        <w:br w:type="page"/>
      </w:r>
    </w:p>
    <w:p w14:paraId="116B757E" w14:textId="77777777" w:rsidR="00E24E77" w:rsidRPr="00AD58AA" w:rsidRDefault="00E24E77" w:rsidP="00E24E77">
      <w:pPr>
        <w:pStyle w:val="Heading2"/>
        <w:pBdr>
          <w:bottom w:val="single" w:sz="12" w:space="1" w:color="auto"/>
        </w:pBdr>
      </w:pPr>
      <w:r w:rsidRPr="00AD58AA">
        <w:lastRenderedPageBreak/>
        <w:t>General business</w:t>
      </w:r>
    </w:p>
    <w:p w14:paraId="71F4D7DC" w14:textId="77777777" w:rsidR="00E24E77" w:rsidRPr="00AD58AA" w:rsidRDefault="00E24E77" w:rsidP="00E24E77"/>
    <w:p w14:paraId="590A1572" w14:textId="77777777" w:rsidR="00DC62A5" w:rsidRPr="00AD58AA" w:rsidRDefault="00E24E77" w:rsidP="00DB2ABD">
      <w:pPr>
        <w:numPr>
          <w:ilvl w:val="0"/>
          <w:numId w:val="2"/>
        </w:numPr>
        <w:autoSpaceDE w:val="0"/>
        <w:autoSpaceDN w:val="0"/>
        <w:adjustRightInd w:val="0"/>
        <w:rPr>
          <w:rFonts w:ascii="Consolas" w:hAnsi="Consolas" w:cs="Consolas"/>
          <w:sz w:val="19"/>
          <w:szCs w:val="19"/>
          <w:lang w:eastAsia="en-GB"/>
        </w:rPr>
      </w:pPr>
      <w:r w:rsidRPr="00AD58AA">
        <w:t>The Comm</w:t>
      </w:r>
      <w:r w:rsidR="00D37B67" w:rsidRPr="00AD58AA">
        <w:t xml:space="preserve">ittee noted the content of the </w:t>
      </w:r>
      <w:r w:rsidR="00E739D2" w:rsidRPr="00AD58AA">
        <w:rPr>
          <w:rFonts w:cs="Arial"/>
          <w:szCs w:val="22"/>
          <w:lang w:eastAsia="en-GB"/>
        </w:rPr>
        <w:t>“</w:t>
      </w:r>
      <w:r w:rsidR="008D61B5" w:rsidRPr="00AD58AA">
        <w:t>noting section</w:t>
      </w:r>
      <w:r w:rsidR="00E739D2" w:rsidRPr="00AD58AA">
        <w:rPr>
          <w:rFonts w:cs="Arial"/>
          <w:szCs w:val="22"/>
          <w:lang w:eastAsia="en-GB"/>
        </w:rPr>
        <w:t>”</w:t>
      </w:r>
      <w:r w:rsidR="007D5756" w:rsidRPr="00AD58AA">
        <w:rPr>
          <w:rFonts w:ascii="Consolas" w:hAnsi="Consolas" w:cs="Consolas"/>
          <w:sz w:val="19"/>
          <w:szCs w:val="19"/>
          <w:lang w:eastAsia="en-GB"/>
        </w:rPr>
        <w:t xml:space="preserve"> </w:t>
      </w:r>
      <w:r w:rsidRPr="00AD58AA">
        <w:t>of the agenda.</w:t>
      </w:r>
    </w:p>
    <w:p w14:paraId="72E5A06F" w14:textId="77777777" w:rsidR="00DC62A5" w:rsidRPr="00AD58AA" w:rsidRDefault="00DC62A5" w:rsidP="005D4E8F">
      <w:pPr>
        <w:ind w:left="720"/>
      </w:pPr>
    </w:p>
    <w:p w14:paraId="6E48C359" w14:textId="77777777" w:rsidR="00E24E77" w:rsidRPr="00AD58AA" w:rsidRDefault="00E24E77" w:rsidP="005D4E8F"/>
    <w:p w14:paraId="787B2570" w14:textId="77777777" w:rsidR="00E24E77" w:rsidRPr="00AD58AA" w:rsidRDefault="00E24E77" w:rsidP="00DB2ABD">
      <w:pPr>
        <w:numPr>
          <w:ilvl w:val="0"/>
          <w:numId w:val="2"/>
        </w:numPr>
      </w:pPr>
      <w:r w:rsidRPr="00AD58AA">
        <w:t>The Chair reminded the Committee of the date and time of its next scheduled meeting, namely:</w:t>
      </w:r>
    </w:p>
    <w:p w14:paraId="2758407C" w14:textId="77777777" w:rsidR="008444A3" w:rsidRPr="00AD58AA"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AD58AA" w14:paraId="7F8E78EF" w14:textId="77777777" w:rsidTr="001A422A">
        <w:tc>
          <w:tcPr>
            <w:tcW w:w="2160" w:type="dxa"/>
            <w:tcBorders>
              <w:top w:val="single" w:sz="4" w:space="0" w:color="auto"/>
            </w:tcBorders>
            <w:shd w:val="clear" w:color="auto" w:fill="F3F3F3"/>
          </w:tcPr>
          <w:p w14:paraId="7FAEA631" w14:textId="77777777" w:rsidR="008444A3" w:rsidRPr="00AD58AA" w:rsidRDefault="008444A3" w:rsidP="001A422A">
            <w:pPr>
              <w:spacing w:before="80" w:after="80"/>
              <w:rPr>
                <w:rFonts w:cs="Arial"/>
                <w:b/>
                <w:sz w:val="20"/>
                <w:lang w:val="en-NZ"/>
              </w:rPr>
            </w:pPr>
            <w:r w:rsidRPr="00AD58AA">
              <w:rPr>
                <w:rFonts w:cs="Arial"/>
                <w:b/>
                <w:sz w:val="20"/>
                <w:lang w:val="en-NZ"/>
              </w:rPr>
              <w:t>Meeting date:</w:t>
            </w:r>
          </w:p>
        </w:tc>
        <w:tc>
          <w:tcPr>
            <w:tcW w:w="6120" w:type="dxa"/>
            <w:tcBorders>
              <w:top w:val="single" w:sz="4" w:space="0" w:color="auto"/>
            </w:tcBorders>
            <w:shd w:val="clear" w:color="auto" w:fill="F3F3F3"/>
          </w:tcPr>
          <w:p w14:paraId="6A2A9B23" w14:textId="77777777" w:rsidR="008444A3" w:rsidRPr="00AD58AA" w:rsidRDefault="008444A3" w:rsidP="001A422A">
            <w:pPr>
              <w:spacing w:before="80" w:after="80"/>
              <w:rPr>
                <w:rFonts w:cs="Arial"/>
                <w:sz w:val="20"/>
                <w:lang w:val="en-NZ"/>
              </w:rPr>
            </w:pPr>
            <w:r w:rsidRPr="00AD58AA">
              <w:rPr>
                <w:rFonts w:cs="Arial"/>
                <w:sz w:val="20"/>
                <w:lang w:val="en-NZ"/>
              </w:rPr>
              <w:t>03 April 2018, 08:00 AM</w:t>
            </w:r>
          </w:p>
        </w:tc>
      </w:tr>
      <w:tr w:rsidR="008444A3" w:rsidRPr="00AD58AA" w14:paraId="1414A029" w14:textId="77777777" w:rsidTr="001A422A">
        <w:tc>
          <w:tcPr>
            <w:tcW w:w="2160" w:type="dxa"/>
            <w:tcBorders>
              <w:bottom w:val="single" w:sz="4" w:space="0" w:color="auto"/>
            </w:tcBorders>
            <w:shd w:val="clear" w:color="auto" w:fill="F3F3F3"/>
          </w:tcPr>
          <w:p w14:paraId="17C26642" w14:textId="77777777" w:rsidR="008444A3" w:rsidRPr="00AD58AA" w:rsidRDefault="008444A3" w:rsidP="001A422A">
            <w:pPr>
              <w:spacing w:before="80" w:after="80"/>
              <w:rPr>
                <w:rFonts w:cs="Arial"/>
                <w:b/>
                <w:sz w:val="20"/>
                <w:lang w:val="en-NZ"/>
              </w:rPr>
            </w:pPr>
            <w:r w:rsidRPr="00AD58AA">
              <w:rPr>
                <w:rFonts w:cs="Arial"/>
                <w:b/>
                <w:sz w:val="20"/>
                <w:lang w:val="en-NZ"/>
              </w:rPr>
              <w:t>Meeting venue:</w:t>
            </w:r>
          </w:p>
        </w:tc>
        <w:tc>
          <w:tcPr>
            <w:tcW w:w="6120" w:type="dxa"/>
            <w:tcBorders>
              <w:bottom w:val="single" w:sz="4" w:space="0" w:color="auto"/>
            </w:tcBorders>
            <w:shd w:val="clear" w:color="auto" w:fill="F3F3F3"/>
          </w:tcPr>
          <w:p w14:paraId="17D9A827" w14:textId="77777777" w:rsidR="008444A3" w:rsidRPr="00AD58AA" w:rsidRDefault="008444A3" w:rsidP="001A422A">
            <w:pPr>
              <w:spacing w:before="80" w:after="80"/>
              <w:rPr>
                <w:rFonts w:cs="Arial"/>
                <w:sz w:val="20"/>
                <w:lang w:val="en-NZ"/>
              </w:rPr>
            </w:pPr>
            <w:r w:rsidRPr="00AD58AA">
              <w:rPr>
                <w:rFonts w:cs="Arial"/>
                <w:sz w:val="20"/>
                <w:lang w:val="en-NZ"/>
              </w:rPr>
              <w:t xml:space="preserve">Novotel </w:t>
            </w:r>
            <w:proofErr w:type="spellStart"/>
            <w:r w:rsidRPr="00AD58AA">
              <w:rPr>
                <w:rFonts w:cs="Arial"/>
                <w:sz w:val="20"/>
                <w:lang w:val="en-NZ"/>
              </w:rPr>
              <w:t>Ellerslie</w:t>
            </w:r>
            <w:proofErr w:type="spellEnd"/>
            <w:r w:rsidRPr="00AD58AA">
              <w:rPr>
                <w:rFonts w:cs="Arial"/>
                <w:sz w:val="20"/>
                <w:lang w:val="en-NZ"/>
              </w:rPr>
              <w:t xml:space="preserve">, 72-112 </w:t>
            </w:r>
            <w:proofErr w:type="spellStart"/>
            <w:r w:rsidRPr="00AD58AA">
              <w:rPr>
                <w:rFonts w:cs="Arial"/>
                <w:sz w:val="20"/>
                <w:lang w:val="en-NZ"/>
              </w:rPr>
              <w:t>Greenlane</w:t>
            </w:r>
            <w:proofErr w:type="spellEnd"/>
            <w:r w:rsidRPr="00AD58AA">
              <w:rPr>
                <w:rFonts w:cs="Arial"/>
                <w:sz w:val="20"/>
                <w:lang w:val="en-NZ"/>
              </w:rPr>
              <w:t xml:space="preserve"> Road East, </w:t>
            </w:r>
            <w:proofErr w:type="spellStart"/>
            <w:r w:rsidRPr="00AD58AA">
              <w:rPr>
                <w:rFonts w:cs="Arial"/>
                <w:sz w:val="20"/>
                <w:lang w:val="en-NZ"/>
              </w:rPr>
              <w:t>Ellerslie</w:t>
            </w:r>
            <w:proofErr w:type="spellEnd"/>
            <w:r w:rsidRPr="00AD58AA">
              <w:rPr>
                <w:rFonts w:cs="Arial"/>
                <w:sz w:val="20"/>
                <w:lang w:val="en-NZ"/>
              </w:rPr>
              <w:t>, Auckland</w:t>
            </w:r>
          </w:p>
        </w:tc>
      </w:tr>
    </w:tbl>
    <w:p w14:paraId="61B457AF" w14:textId="77777777" w:rsidR="00E24E77" w:rsidRPr="00AD58AA" w:rsidRDefault="00E24E77" w:rsidP="00E24E77"/>
    <w:p w14:paraId="5E94BA07" w14:textId="77777777" w:rsidR="00770A9F" w:rsidRPr="00AD58AA" w:rsidRDefault="00770A9F" w:rsidP="00DB2ABD">
      <w:pPr>
        <w:numPr>
          <w:ilvl w:val="0"/>
          <w:numId w:val="2"/>
        </w:numPr>
        <w:rPr>
          <w:b/>
          <w:szCs w:val="22"/>
          <w:u w:val="single"/>
        </w:rPr>
      </w:pPr>
      <w:r w:rsidRPr="00AD58AA">
        <w:rPr>
          <w:b/>
          <w:szCs w:val="22"/>
          <w:u w:val="single"/>
        </w:rPr>
        <w:t>Problem with Last Minutes</w:t>
      </w:r>
    </w:p>
    <w:p w14:paraId="0AB17623" w14:textId="77777777" w:rsidR="00770A9F" w:rsidRPr="00AD58AA" w:rsidRDefault="00770A9F" w:rsidP="00770A9F">
      <w:pPr>
        <w:rPr>
          <w:b/>
          <w:szCs w:val="22"/>
          <w:u w:val="single"/>
        </w:rPr>
      </w:pPr>
    </w:p>
    <w:p w14:paraId="550DDD27" w14:textId="77777777" w:rsidR="00770A9F" w:rsidRPr="00AD58AA" w:rsidRDefault="00770A9F" w:rsidP="008444A3">
      <w:pPr>
        <w:ind w:left="465"/>
        <w:rPr>
          <w:szCs w:val="22"/>
        </w:rPr>
      </w:pPr>
      <w:r w:rsidRPr="00AD58AA">
        <w:rPr>
          <w:szCs w:val="22"/>
        </w:rPr>
        <w:t>The minutes of the previous meeting were agreed and signed by the Chair and Co-ordinator as a true record.</w:t>
      </w:r>
    </w:p>
    <w:p w14:paraId="3C19BC2D" w14:textId="77777777" w:rsidR="00770A9F" w:rsidRPr="00AD58AA" w:rsidRDefault="00770A9F" w:rsidP="00E24E77"/>
    <w:p w14:paraId="4254D739" w14:textId="77777777" w:rsidR="00C06097" w:rsidRPr="00AD58AA" w:rsidRDefault="00E24E77" w:rsidP="00770A9F">
      <w:r w:rsidRPr="00AD58AA">
        <w:t xml:space="preserve">The meeting closed at </w:t>
      </w:r>
      <w:r w:rsidR="000D5382" w:rsidRPr="00AD58AA">
        <w:rPr>
          <w:rFonts w:cs="Arial"/>
          <w:szCs w:val="22"/>
          <w:lang w:val="en-NZ"/>
        </w:rPr>
        <w:t>4:10pm</w:t>
      </w:r>
    </w:p>
    <w:sectPr w:rsidR="00C06097" w:rsidRPr="00AD58AA"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46694" w14:textId="77777777" w:rsidR="00CD58F6" w:rsidRDefault="00CD58F6">
      <w:r>
        <w:separator/>
      </w:r>
    </w:p>
  </w:endnote>
  <w:endnote w:type="continuationSeparator" w:id="0">
    <w:p w14:paraId="19289772" w14:textId="77777777" w:rsidR="00CD58F6" w:rsidRDefault="00CD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D8FC0" w14:textId="77777777" w:rsidR="00CD58F6" w:rsidRDefault="00CD58F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608DB9" w14:textId="77777777" w:rsidR="00CD58F6" w:rsidRDefault="00CD58F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D58F6" w:rsidRPr="00977E7F" w14:paraId="1BB00DFE" w14:textId="77777777" w:rsidTr="0081053D">
      <w:trPr>
        <w:trHeight w:val="282"/>
      </w:trPr>
      <w:tc>
        <w:tcPr>
          <w:tcW w:w="8623" w:type="dxa"/>
        </w:tcPr>
        <w:p w14:paraId="29A93D8A" w14:textId="77777777" w:rsidR="00CD58F6" w:rsidRPr="00977E7F" w:rsidRDefault="00CD58F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March 2018</w:t>
          </w:r>
        </w:p>
      </w:tc>
      <w:tc>
        <w:tcPr>
          <w:tcW w:w="1638" w:type="dxa"/>
        </w:tcPr>
        <w:p w14:paraId="5CAAB35E" w14:textId="77777777" w:rsidR="00CD58F6" w:rsidRPr="00977E7F" w:rsidRDefault="00CD58F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97C50">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97C50">
            <w:rPr>
              <w:rStyle w:val="PageNumber"/>
              <w:rFonts w:cs="Arial"/>
              <w:noProof/>
              <w:sz w:val="16"/>
              <w:szCs w:val="16"/>
            </w:rPr>
            <w:t>21</w:t>
          </w:r>
          <w:r w:rsidRPr="002A365B">
            <w:rPr>
              <w:rStyle w:val="PageNumber"/>
              <w:rFonts w:cs="Arial"/>
              <w:sz w:val="16"/>
              <w:szCs w:val="16"/>
            </w:rPr>
            <w:fldChar w:fldCharType="end"/>
          </w:r>
        </w:p>
      </w:tc>
    </w:tr>
  </w:tbl>
  <w:p w14:paraId="4C1591E1" w14:textId="77777777" w:rsidR="00CD58F6" w:rsidRPr="00BF6505" w:rsidRDefault="00CD58F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D58F6" w:rsidRPr="00977E7F" w14:paraId="3E251C84" w14:textId="77777777" w:rsidTr="0081053D">
      <w:trPr>
        <w:trHeight w:val="283"/>
      </w:trPr>
      <w:tc>
        <w:tcPr>
          <w:tcW w:w="8585" w:type="dxa"/>
        </w:tcPr>
        <w:p w14:paraId="0F17FCD8" w14:textId="77777777" w:rsidR="00CD58F6" w:rsidRPr="00977E7F" w:rsidRDefault="00CD58F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March 2018</w:t>
          </w:r>
        </w:p>
      </w:tc>
      <w:tc>
        <w:tcPr>
          <w:tcW w:w="1631" w:type="dxa"/>
        </w:tcPr>
        <w:p w14:paraId="264B9F25" w14:textId="77777777" w:rsidR="00CD58F6" w:rsidRPr="00977E7F" w:rsidRDefault="00CD58F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97C5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97C50">
            <w:rPr>
              <w:rStyle w:val="PageNumber"/>
              <w:rFonts w:cs="Arial"/>
              <w:noProof/>
              <w:sz w:val="16"/>
              <w:szCs w:val="16"/>
            </w:rPr>
            <w:t>21</w:t>
          </w:r>
          <w:r w:rsidRPr="002A365B">
            <w:rPr>
              <w:rStyle w:val="PageNumber"/>
              <w:rFonts w:cs="Arial"/>
              <w:sz w:val="16"/>
              <w:szCs w:val="16"/>
            </w:rPr>
            <w:fldChar w:fldCharType="end"/>
          </w:r>
        </w:p>
      </w:tc>
    </w:tr>
  </w:tbl>
  <w:p w14:paraId="30C3D822" w14:textId="77777777" w:rsidR="00CD58F6" w:rsidRPr="00C91F3F" w:rsidRDefault="00CD58F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2BFE2" w14:textId="77777777" w:rsidR="00CD58F6" w:rsidRDefault="00CD58F6">
      <w:r>
        <w:separator/>
      </w:r>
    </w:p>
  </w:footnote>
  <w:footnote w:type="continuationSeparator" w:id="0">
    <w:p w14:paraId="195E4C6C" w14:textId="77777777" w:rsidR="00CD58F6" w:rsidRDefault="00CD5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D58F6" w14:paraId="28408561" w14:textId="77777777" w:rsidTr="00987913">
      <w:trPr>
        <w:trHeight w:val="1079"/>
      </w:trPr>
      <w:tc>
        <w:tcPr>
          <w:tcW w:w="1914" w:type="dxa"/>
          <w:tcBorders>
            <w:bottom w:val="single" w:sz="4" w:space="0" w:color="auto"/>
          </w:tcBorders>
        </w:tcPr>
        <w:p w14:paraId="3C9DE4CB" w14:textId="77777777" w:rsidR="00CD58F6" w:rsidRPr="00987913" w:rsidRDefault="00CD58F6" w:rsidP="00987913">
          <w:pPr>
            <w:pStyle w:val="Heading1"/>
          </w:pPr>
          <w:r w:rsidRPr="00987913">
            <w:rPr>
              <w:noProof/>
              <w:lang w:eastAsia="en-NZ"/>
            </w:rPr>
            <w:drawing>
              <wp:inline distT="0" distB="0" distL="0" distR="0" wp14:anchorId="2C3B148C" wp14:editId="71901759">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05F049C" w14:textId="77777777" w:rsidR="00CD58F6" w:rsidRPr="00987913" w:rsidRDefault="00CD58F6" w:rsidP="00987913">
          <w:pPr>
            <w:pStyle w:val="Heading1"/>
          </w:pPr>
          <w:r>
            <w:tab/>
            <w:t>Minutes</w:t>
          </w:r>
        </w:p>
      </w:tc>
    </w:tr>
  </w:tbl>
  <w:p w14:paraId="4E499043" w14:textId="77777777" w:rsidR="00CD58F6" w:rsidRDefault="00CD58F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65CF1"/>
    <w:multiLevelType w:val="hybridMultilevel"/>
    <w:tmpl w:val="A9E2D0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343E6F"/>
    <w:multiLevelType w:val="hybridMultilevel"/>
    <w:tmpl w:val="D5C686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3B65F77"/>
    <w:multiLevelType w:val="hybridMultilevel"/>
    <w:tmpl w:val="1E9CBB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581DFB"/>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15:restartNumberingAfterBreak="0">
    <w:nsid w:val="28655504"/>
    <w:multiLevelType w:val="hybridMultilevel"/>
    <w:tmpl w:val="263AC5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98B7CA0"/>
    <w:multiLevelType w:val="hybridMultilevel"/>
    <w:tmpl w:val="C0BC69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72302BC"/>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7850D4B"/>
    <w:multiLevelType w:val="hybridMultilevel"/>
    <w:tmpl w:val="CAB2B0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51C62C9"/>
    <w:multiLevelType w:val="hybridMultilevel"/>
    <w:tmpl w:val="28F0CFF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2" w15:restartNumberingAfterBreak="0">
    <w:nsid w:val="55A73110"/>
    <w:multiLevelType w:val="hybridMultilevel"/>
    <w:tmpl w:val="C4CC4BC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C6F5E5E"/>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1913B0A"/>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A4D4B23"/>
    <w:multiLevelType w:val="hybridMultilevel"/>
    <w:tmpl w:val="853004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E7F4210"/>
    <w:multiLevelType w:val="hybridMultilevel"/>
    <w:tmpl w:val="196A4DE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D4D50DF"/>
    <w:multiLevelType w:val="hybridMultilevel"/>
    <w:tmpl w:val="2774FA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E986B0C"/>
    <w:multiLevelType w:val="hybridMultilevel"/>
    <w:tmpl w:val="FD7892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5"/>
  </w:num>
  <w:num w:numId="5">
    <w:abstractNumId w:val="12"/>
  </w:num>
  <w:num w:numId="6">
    <w:abstractNumId w:val="1"/>
  </w:num>
  <w:num w:numId="7">
    <w:abstractNumId w:val="15"/>
  </w:num>
  <w:num w:numId="8">
    <w:abstractNumId w:val="18"/>
  </w:num>
  <w:num w:numId="9">
    <w:abstractNumId w:val="19"/>
  </w:num>
  <w:num w:numId="10">
    <w:abstractNumId w:val="9"/>
  </w:num>
  <w:num w:numId="11">
    <w:abstractNumId w:val="10"/>
  </w:num>
  <w:num w:numId="12">
    <w:abstractNumId w:val="17"/>
  </w:num>
  <w:num w:numId="13">
    <w:abstractNumId w:val="6"/>
  </w:num>
  <w:num w:numId="14">
    <w:abstractNumId w:val="3"/>
  </w:num>
  <w:num w:numId="15">
    <w:abstractNumId w:val="2"/>
  </w:num>
  <w:num w:numId="16">
    <w:abstractNumId w:val="13"/>
  </w:num>
  <w:num w:numId="17">
    <w:abstractNumId w:val="16"/>
  </w:num>
  <w:num w:numId="18">
    <w:abstractNumId w:val="14"/>
  </w:num>
  <w:num w:numId="19">
    <w:abstractNumId w:val="0"/>
  </w:num>
  <w:num w:numId="2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03E6"/>
    <w:rsid w:val="00011269"/>
    <w:rsid w:val="00024BE1"/>
    <w:rsid w:val="00030E73"/>
    <w:rsid w:val="000732A9"/>
    <w:rsid w:val="000766D9"/>
    <w:rsid w:val="00082758"/>
    <w:rsid w:val="000A320A"/>
    <w:rsid w:val="000B2F36"/>
    <w:rsid w:val="000D5382"/>
    <w:rsid w:val="000E0B33"/>
    <w:rsid w:val="000F2F24"/>
    <w:rsid w:val="0011026E"/>
    <w:rsid w:val="00121262"/>
    <w:rsid w:val="00123F6A"/>
    <w:rsid w:val="001260F1"/>
    <w:rsid w:val="00142A63"/>
    <w:rsid w:val="001643E6"/>
    <w:rsid w:val="00184D6C"/>
    <w:rsid w:val="001853FE"/>
    <w:rsid w:val="0018573B"/>
    <w:rsid w:val="0018623C"/>
    <w:rsid w:val="001943DA"/>
    <w:rsid w:val="001A3A93"/>
    <w:rsid w:val="001A422A"/>
    <w:rsid w:val="001B0FF7"/>
    <w:rsid w:val="001B2DAB"/>
    <w:rsid w:val="001B6362"/>
    <w:rsid w:val="001E29B4"/>
    <w:rsid w:val="001F3A91"/>
    <w:rsid w:val="002049D0"/>
    <w:rsid w:val="00204AC4"/>
    <w:rsid w:val="002070A8"/>
    <w:rsid w:val="00207534"/>
    <w:rsid w:val="00243A5D"/>
    <w:rsid w:val="0025574F"/>
    <w:rsid w:val="00276B34"/>
    <w:rsid w:val="00285CB4"/>
    <w:rsid w:val="002A365B"/>
    <w:rsid w:val="002B67D0"/>
    <w:rsid w:val="002D2681"/>
    <w:rsid w:val="002F27D3"/>
    <w:rsid w:val="00375C2D"/>
    <w:rsid w:val="00381DF9"/>
    <w:rsid w:val="003A5713"/>
    <w:rsid w:val="003A5D1E"/>
    <w:rsid w:val="003A7861"/>
    <w:rsid w:val="003D2846"/>
    <w:rsid w:val="003D5B52"/>
    <w:rsid w:val="003E3E13"/>
    <w:rsid w:val="00404347"/>
    <w:rsid w:val="0040460A"/>
    <w:rsid w:val="00415ABA"/>
    <w:rsid w:val="00422134"/>
    <w:rsid w:val="00435DD0"/>
    <w:rsid w:val="00436F07"/>
    <w:rsid w:val="0044363E"/>
    <w:rsid w:val="00457752"/>
    <w:rsid w:val="00471C84"/>
    <w:rsid w:val="0047482A"/>
    <w:rsid w:val="0049513C"/>
    <w:rsid w:val="00496894"/>
    <w:rsid w:val="004969FB"/>
    <w:rsid w:val="004B1081"/>
    <w:rsid w:val="004B7257"/>
    <w:rsid w:val="004B7466"/>
    <w:rsid w:val="004C24F7"/>
    <w:rsid w:val="004D7651"/>
    <w:rsid w:val="004E4133"/>
    <w:rsid w:val="00501A66"/>
    <w:rsid w:val="005132CE"/>
    <w:rsid w:val="00522B40"/>
    <w:rsid w:val="005476FA"/>
    <w:rsid w:val="005742FF"/>
    <w:rsid w:val="00577EBF"/>
    <w:rsid w:val="005866BA"/>
    <w:rsid w:val="00593C77"/>
    <w:rsid w:val="00595113"/>
    <w:rsid w:val="005D3F05"/>
    <w:rsid w:val="005D4E8F"/>
    <w:rsid w:val="005D669D"/>
    <w:rsid w:val="00600BB7"/>
    <w:rsid w:val="006663F3"/>
    <w:rsid w:val="00666481"/>
    <w:rsid w:val="00680B7B"/>
    <w:rsid w:val="006961E9"/>
    <w:rsid w:val="006A496D"/>
    <w:rsid w:val="006B1823"/>
    <w:rsid w:val="006C4833"/>
    <w:rsid w:val="006D4840"/>
    <w:rsid w:val="006D6FFD"/>
    <w:rsid w:val="00710BAF"/>
    <w:rsid w:val="00716712"/>
    <w:rsid w:val="0072793E"/>
    <w:rsid w:val="007359FC"/>
    <w:rsid w:val="007433D6"/>
    <w:rsid w:val="007457C8"/>
    <w:rsid w:val="00753E2C"/>
    <w:rsid w:val="00770A9F"/>
    <w:rsid w:val="00772BA5"/>
    <w:rsid w:val="00791EDC"/>
    <w:rsid w:val="00795EDD"/>
    <w:rsid w:val="007A5E13"/>
    <w:rsid w:val="007A6B47"/>
    <w:rsid w:val="007B5186"/>
    <w:rsid w:val="007D5756"/>
    <w:rsid w:val="007E5784"/>
    <w:rsid w:val="007F3BAD"/>
    <w:rsid w:val="007F56D5"/>
    <w:rsid w:val="0081053D"/>
    <w:rsid w:val="00826455"/>
    <w:rsid w:val="00841276"/>
    <w:rsid w:val="008444A3"/>
    <w:rsid w:val="00846852"/>
    <w:rsid w:val="008601AB"/>
    <w:rsid w:val="00862054"/>
    <w:rsid w:val="0087336A"/>
    <w:rsid w:val="0088495A"/>
    <w:rsid w:val="008869BB"/>
    <w:rsid w:val="00886DAA"/>
    <w:rsid w:val="0088735C"/>
    <w:rsid w:val="00894BEA"/>
    <w:rsid w:val="008A55FA"/>
    <w:rsid w:val="008D61B5"/>
    <w:rsid w:val="008E26A8"/>
    <w:rsid w:val="008E5F0F"/>
    <w:rsid w:val="008F7153"/>
    <w:rsid w:val="00911213"/>
    <w:rsid w:val="009142D5"/>
    <w:rsid w:val="009214D8"/>
    <w:rsid w:val="00932E8C"/>
    <w:rsid w:val="009345F4"/>
    <w:rsid w:val="00942AD2"/>
    <w:rsid w:val="00946B92"/>
    <w:rsid w:val="009513F0"/>
    <w:rsid w:val="00960BFE"/>
    <w:rsid w:val="00965308"/>
    <w:rsid w:val="009706C6"/>
    <w:rsid w:val="0097087A"/>
    <w:rsid w:val="00977E7F"/>
    <w:rsid w:val="0098032A"/>
    <w:rsid w:val="00987913"/>
    <w:rsid w:val="00987A4A"/>
    <w:rsid w:val="009C51DB"/>
    <w:rsid w:val="00A51639"/>
    <w:rsid w:val="00A723C2"/>
    <w:rsid w:val="00A735D1"/>
    <w:rsid w:val="00A84630"/>
    <w:rsid w:val="00A863CC"/>
    <w:rsid w:val="00A92ADA"/>
    <w:rsid w:val="00A9572D"/>
    <w:rsid w:val="00AA79BD"/>
    <w:rsid w:val="00AB51B7"/>
    <w:rsid w:val="00AD03BE"/>
    <w:rsid w:val="00AD58AA"/>
    <w:rsid w:val="00AE7D28"/>
    <w:rsid w:val="00B13B86"/>
    <w:rsid w:val="00B34A78"/>
    <w:rsid w:val="00B50A97"/>
    <w:rsid w:val="00B73414"/>
    <w:rsid w:val="00B73A39"/>
    <w:rsid w:val="00B92E04"/>
    <w:rsid w:val="00BD0129"/>
    <w:rsid w:val="00BD0EC9"/>
    <w:rsid w:val="00BD2479"/>
    <w:rsid w:val="00BE4D21"/>
    <w:rsid w:val="00BE5262"/>
    <w:rsid w:val="00BF0FB3"/>
    <w:rsid w:val="00BF6505"/>
    <w:rsid w:val="00C06097"/>
    <w:rsid w:val="00C0708F"/>
    <w:rsid w:val="00C11CC1"/>
    <w:rsid w:val="00C33B1E"/>
    <w:rsid w:val="00C54E16"/>
    <w:rsid w:val="00C620E2"/>
    <w:rsid w:val="00C74B9B"/>
    <w:rsid w:val="00C80EB1"/>
    <w:rsid w:val="00C91F3F"/>
    <w:rsid w:val="00CD58F6"/>
    <w:rsid w:val="00CF4308"/>
    <w:rsid w:val="00D03031"/>
    <w:rsid w:val="00D11BE7"/>
    <w:rsid w:val="00D12113"/>
    <w:rsid w:val="00D154FC"/>
    <w:rsid w:val="00D3417F"/>
    <w:rsid w:val="00D37B67"/>
    <w:rsid w:val="00D41692"/>
    <w:rsid w:val="00D62F79"/>
    <w:rsid w:val="00D80C93"/>
    <w:rsid w:val="00DB032B"/>
    <w:rsid w:val="00DB2ABD"/>
    <w:rsid w:val="00DB4A03"/>
    <w:rsid w:val="00DC340F"/>
    <w:rsid w:val="00DC35A3"/>
    <w:rsid w:val="00DC62A5"/>
    <w:rsid w:val="00DD1BA0"/>
    <w:rsid w:val="00E07948"/>
    <w:rsid w:val="00E16F2A"/>
    <w:rsid w:val="00E20390"/>
    <w:rsid w:val="00E24E77"/>
    <w:rsid w:val="00E52012"/>
    <w:rsid w:val="00E542C8"/>
    <w:rsid w:val="00E62AFC"/>
    <w:rsid w:val="00E67FFD"/>
    <w:rsid w:val="00E739D2"/>
    <w:rsid w:val="00E74ED0"/>
    <w:rsid w:val="00E75609"/>
    <w:rsid w:val="00E7725C"/>
    <w:rsid w:val="00E83C1C"/>
    <w:rsid w:val="00E93F4A"/>
    <w:rsid w:val="00EA6A1B"/>
    <w:rsid w:val="00EB5492"/>
    <w:rsid w:val="00EC068C"/>
    <w:rsid w:val="00ED571E"/>
    <w:rsid w:val="00F12993"/>
    <w:rsid w:val="00F346D4"/>
    <w:rsid w:val="00F62FFB"/>
    <w:rsid w:val="00F76ED7"/>
    <w:rsid w:val="00F9451C"/>
    <w:rsid w:val="00F945B4"/>
    <w:rsid w:val="00F973DE"/>
    <w:rsid w:val="00F97C50"/>
    <w:rsid w:val="00FA7539"/>
    <w:rsid w:val="00FD1CC0"/>
    <w:rsid w:val="00FD2B1E"/>
    <w:rsid w:val="00FE51BC"/>
    <w:rsid w:val="00FF2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DA663"/>
  <w14:defaultImageDpi w14:val="0"/>
  <w15:docId w15:val="{BF71A2FF-E2EF-4F91-9E2D-396EE360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73A39"/>
    <w:pPr>
      <w:ind w:left="720"/>
      <w:contextualSpacing/>
    </w:pPr>
  </w:style>
  <w:style w:type="paragraph" w:styleId="Revision">
    <w:name w:val="Revision"/>
    <w:hidden/>
    <w:uiPriority w:val="99"/>
    <w:semiHidden/>
    <w:rsid w:val="001943DA"/>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F6104874</Template>
  <TotalTime>121</TotalTime>
  <Pages>21</Pages>
  <Words>6476</Words>
  <Characters>35932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2018-03-21T19:44:00Z</cp:lastPrinted>
  <dcterms:created xsi:type="dcterms:W3CDTF">2018-03-21T19:44:00Z</dcterms:created>
  <dcterms:modified xsi:type="dcterms:W3CDTF">2018-03-22T02:58:00Z</dcterms:modified>
</cp:coreProperties>
</file>